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10" w:rsidRPr="00D356CB" w:rsidRDefault="00022C10" w:rsidP="00022C10">
      <w:pPr>
        <w:spacing w:after="0"/>
        <w:jc w:val="center"/>
        <w:rPr>
          <w:rFonts w:ascii="Times New Roman" w:hAnsi="Times New Roman" w:cs="Times New Roman"/>
          <w:b/>
          <w:sz w:val="24"/>
          <w:szCs w:val="24"/>
        </w:rPr>
      </w:pPr>
      <w:r w:rsidRPr="00D356CB">
        <w:rPr>
          <w:rFonts w:ascii="Times New Roman" w:hAnsi="Times New Roman" w:cs="Times New Roman"/>
          <w:b/>
          <w:sz w:val="24"/>
          <w:szCs w:val="24"/>
        </w:rPr>
        <w:t xml:space="preserve">IMPROVING READING COMPREHENSION OF </w:t>
      </w:r>
      <w:r w:rsidRPr="00D356CB">
        <w:rPr>
          <w:rFonts w:ascii="Times New Roman" w:hAnsi="Times New Roman" w:cs="Times New Roman"/>
          <w:b/>
          <w:color w:val="000000" w:themeColor="text1"/>
          <w:sz w:val="24"/>
          <w:szCs w:val="24"/>
        </w:rPr>
        <w:t xml:space="preserve">THE EIGHTH GRADE </w:t>
      </w:r>
      <w:r w:rsidR="00711C0C">
        <w:rPr>
          <w:rFonts w:ascii="Times New Roman" w:hAnsi="Times New Roman" w:cs="Times New Roman"/>
          <w:b/>
          <w:color w:val="000000" w:themeColor="text1"/>
          <w:sz w:val="24"/>
          <w:szCs w:val="24"/>
        </w:rPr>
        <w:t xml:space="preserve">STUDENTS </w:t>
      </w:r>
      <w:r w:rsidRPr="00D356CB">
        <w:rPr>
          <w:rFonts w:ascii="Times New Roman" w:hAnsi="Times New Roman" w:cs="Times New Roman"/>
          <w:b/>
          <w:sz w:val="24"/>
          <w:szCs w:val="24"/>
        </w:rPr>
        <w:t>THROUGH SHARED READING</w:t>
      </w:r>
    </w:p>
    <w:p w:rsidR="00C312CA" w:rsidRDefault="00C312CA" w:rsidP="00022C10">
      <w:pPr>
        <w:spacing w:after="0"/>
        <w:jc w:val="center"/>
        <w:rPr>
          <w:rFonts w:ascii="Times New Roman" w:hAnsi="Times New Roman" w:cs="Times New Roman"/>
          <w:sz w:val="24"/>
          <w:szCs w:val="24"/>
        </w:rPr>
      </w:pPr>
    </w:p>
    <w:p w:rsidR="00022C10" w:rsidRPr="003D2B11" w:rsidRDefault="00022C10" w:rsidP="00C312CA">
      <w:pPr>
        <w:spacing w:after="0" w:line="240" w:lineRule="auto"/>
        <w:jc w:val="center"/>
        <w:rPr>
          <w:rFonts w:ascii="Times New Roman" w:hAnsi="Times New Roman" w:cs="Times New Roman"/>
          <w:sz w:val="24"/>
          <w:szCs w:val="24"/>
        </w:rPr>
      </w:pPr>
      <w:r w:rsidRPr="003D2B11">
        <w:rPr>
          <w:rFonts w:ascii="Times New Roman" w:hAnsi="Times New Roman" w:cs="Times New Roman"/>
          <w:sz w:val="24"/>
          <w:szCs w:val="24"/>
        </w:rPr>
        <w:t>Tiara</w:t>
      </w:r>
      <w:r>
        <w:rPr>
          <w:rFonts w:ascii="Times New Roman" w:hAnsi="Times New Roman" w:cs="Times New Roman"/>
          <w:sz w:val="24"/>
          <w:szCs w:val="24"/>
        </w:rPr>
        <w:t xml:space="preserve"> Tiffani</w:t>
      </w:r>
      <w:r w:rsidR="00A23D3B">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8D64C9">
        <w:rPr>
          <w:rFonts w:ascii="Times New Roman" w:hAnsi="Times New Roman" w:cs="Times New Roman"/>
          <w:sz w:val="24"/>
          <w:szCs w:val="24"/>
        </w:rPr>
        <w:t>Abdul Kamaruddin</w:t>
      </w:r>
      <w:r w:rsidRPr="003D2B11">
        <w:rPr>
          <w:rFonts w:ascii="Times New Roman" w:hAnsi="Times New Roman" w:cs="Times New Roman"/>
          <w:sz w:val="24"/>
          <w:szCs w:val="24"/>
          <w:vertAlign w:val="superscript"/>
        </w:rPr>
        <w:t xml:space="preserve"> </w:t>
      </w:r>
      <w:r w:rsidR="00A23D3B">
        <w:rPr>
          <w:rFonts w:ascii="Times New Roman" w:hAnsi="Times New Roman" w:cs="Times New Roman"/>
          <w:sz w:val="24"/>
          <w:szCs w:val="24"/>
        </w:rPr>
        <w:t>,</w:t>
      </w:r>
      <w:r w:rsidRPr="008D64C9">
        <w:rPr>
          <w:rFonts w:ascii="Times New Roman" w:hAnsi="Times New Roman" w:cs="Times New Roman"/>
          <w:sz w:val="24"/>
          <w:szCs w:val="24"/>
        </w:rPr>
        <w:t xml:space="preserve"> Anjar Kusuma Dewi</w:t>
      </w:r>
    </w:p>
    <w:p w:rsidR="00022C10" w:rsidRDefault="00022C10" w:rsidP="00C312CA">
      <w:pPr>
        <w:spacing w:after="0" w:line="240" w:lineRule="auto"/>
        <w:jc w:val="center"/>
        <w:rPr>
          <w:rFonts w:ascii="Times New Roman" w:hAnsi="Times New Roman" w:cs="Times New Roman"/>
          <w:b/>
          <w:i/>
          <w:sz w:val="24"/>
          <w:szCs w:val="24"/>
        </w:rPr>
      </w:pPr>
    </w:p>
    <w:p w:rsidR="00022C10" w:rsidRDefault="00022C10" w:rsidP="00C312C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022C10" w:rsidRDefault="00022C10" w:rsidP="00C312CA">
      <w:pPr>
        <w:spacing w:after="0" w:line="240" w:lineRule="auto"/>
        <w:rPr>
          <w:rFonts w:ascii="Times New Roman" w:hAnsi="Times New Roman" w:cs="Times New Roman"/>
          <w:b/>
          <w:i/>
          <w:sz w:val="24"/>
          <w:szCs w:val="24"/>
        </w:rPr>
      </w:pPr>
    </w:p>
    <w:p w:rsidR="00BE08F4" w:rsidRPr="000E2787" w:rsidRDefault="00BE08F4" w:rsidP="00BE08F4">
      <w:pPr>
        <w:spacing w:line="240" w:lineRule="auto"/>
        <w:ind w:left="680" w:right="680"/>
        <w:jc w:val="both"/>
        <w:rPr>
          <w:rFonts w:ascii="Times New Roman" w:hAnsi="Times New Roman" w:cs="Times New Roman"/>
          <w:i/>
          <w:sz w:val="24"/>
          <w:szCs w:val="24"/>
        </w:rPr>
      </w:pPr>
      <w:r w:rsidRPr="000E2787">
        <w:rPr>
          <w:rFonts w:ascii="Times New Roman" w:hAnsi="Times New Roman" w:cs="Times New Roman"/>
          <w:i/>
          <w:sz w:val="24"/>
          <w:szCs w:val="24"/>
        </w:rPr>
        <w:t>This research aims at proving if shared reading can improve the reading comprehension of the eighth grade students. The researcher employe</w:t>
      </w:r>
      <w:r>
        <w:rPr>
          <w:rFonts w:ascii="Times New Roman" w:hAnsi="Times New Roman" w:cs="Times New Roman"/>
          <w:i/>
          <w:sz w:val="24"/>
          <w:szCs w:val="24"/>
        </w:rPr>
        <w:t>d</w:t>
      </w:r>
      <w:r w:rsidRPr="000E278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E2787">
        <w:rPr>
          <w:rFonts w:ascii="Times New Roman" w:hAnsi="Times New Roman" w:cs="Times New Roman"/>
          <w:i/>
          <w:sz w:val="24"/>
          <w:szCs w:val="24"/>
        </w:rPr>
        <w:t xml:space="preserve">pre-experimental research design, that </w:t>
      </w:r>
      <w:r>
        <w:rPr>
          <w:rFonts w:ascii="Times New Roman" w:hAnsi="Times New Roman" w:cs="Times New Roman"/>
          <w:i/>
          <w:sz w:val="24"/>
          <w:szCs w:val="24"/>
        </w:rPr>
        <w:t>wa</w:t>
      </w:r>
      <w:r w:rsidRPr="000E2787">
        <w:rPr>
          <w:rFonts w:ascii="Times New Roman" w:hAnsi="Times New Roman" w:cs="Times New Roman"/>
          <w:i/>
          <w:sz w:val="24"/>
          <w:szCs w:val="24"/>
        </w:rPr>
        <w:t>s, intact group design. It involve</w:t>
      </w:r>
      <w:r>
        <w:rPr>
          <w:rFonts w:ascii="Times New Roman" w:hAnsi="Times New Roman" w:cs="Times New Roman"/>
          <w:i/>
          <w:sz w:val="24"/>
          <w:szCs w:val="24"/>
        </w:rPr>
        <w:t>d</w:t>
      </w:r>
      <w:r w:rsidRPr="000E2787">
        <w:rPr>
          <w:rFonts w:ascii="Times New Roman" w:hAnsi="Times New Roman" w:cs="Times New Roman"/>
          <w:i/>
          <w:sz w:val="24"/>
          <w:szCs w:val="24"/>
        </w:rPr>
        <w:t xml:space="preserve"> two classes. </w:t>
      </w:r>
      <w:r>
        <w:rPr>
          <w:rFonts w:ascii="Times New Roman" w:hAnsi="Times New Roman" w:cs="Times New Roman"/>
          <w:i/>
          <w:sz w:val="24"/>
          <w:szCs w:val="24"/>
        </w:rPr>
        <w:t>They</w:t>
      </w:r>
      <w:r w:rsidRPr="000E2787">
        <w:rPr>
          <w:rFonts w:ascii="Times New Roman" w:hAnsi="Times New Roman" w:cs="Times New Roman"/>
          <w:i/>
          <w:sz w:val="24"/>
          <w:szCs w:val="24"/>
        </w:rPr>
        <w:t xml:space="preserve"> w</w:t>
      </w:r>
      <w:r>
        <w:rPr>
          <w:rFonts w:ascii="Times New Roman" w:hAnsi="Times New Roman" w:cs="Times New Roman"/>
          <w:i/>
          <w:sz w:val="24"/>
          <w:szCs w:val="24"/>
        </w:rPr>
        <w:t>ere</w:t>
      </w:r>
      <w:r w:rsidRPr="000E2787">
        <w:rPr>
          <w:rFonts w:ascii="Times New Roman" w:hAnsi="Times New Roman" w:cs="Times New Roman"/>
          <w:i/>
          <w:sz w:val="24"/>
          <w:szCs w:val="24"/>
        </w:rPr>
        <w:t xml:space="preserve"> selected by using a purposive sampling. The instrument of data collection </w:t>
      </w:r>
      <w:r>
        <w:rPr>
          <w:rFonts w:ascii="Times New Roman" w:hAnsi="Times New Roman" w:cs="Times New Roman"/>
          <w:i/>
          <w:sz w:val="24"/>
          <w:szCs w:val="24"/>
        </w:rPr>
        <w:t>wa</w:t>
      </w:r>
      <w:r w:rsidRPr="000E2787">
        <w:rPr>
          <w:rFonts w:ascii="Times New Roman" w:hAnsi="Times New Roman" w:cs="Times New Roman"/>
          <w:i/>
          <w:sz w:val="24"/>
          <w:szCs w:val="24"/>
        </w:rPr>
        <w:t xml:space="preserve">s a test. The test consisted of post-test that administered to both </w:t>
      </w:r>
      <w:r>
        <w:rPr>
          <w:rFonts w:ascii="Times New Roman" w:hAnsi="Times New Roman" w:cs="Times New Roman"/>
          <w:i/>
          <w:sz w:val="24"/>
          <w:szCs w:val="24"/>
        </w:rPr>
        <w:t xml:space="preserve">experimental and control class. </w:t>
      </w:r>
      <w:r w:rsidRPr="000E2787">
        <w:rPr>
          <w:rFonts w:ascii="Times New Roman" w:hAnsi="Times New Roman" w:cs="Times New Roman"/>
          <w:i/>
          <w:sz w:val="24"/>
          <w:szCs w:val="24"/>
        </w:rPr>
        <w:t>The mean scores of experimental class in the posttest is 88. The mean scores of control class in the posttest is 70.8. By applying 0.05 level of significance and</w:t>
      </w:r>
      <w:r>
        <w:rPr>
          <w:rFonts w:ascii="Times New Roman" w:hAnsi="Times New Roman" w:cs="Times New Roman"/>
          <w:i/>
          <w:sz w:val="24"/>
          <w:szCs w:val="24"/>
        </w:rPr>
        <w:t xml:space="preserve"> the degree of freedom (df) 72, </w:t>
      </w:r>
      <w:r w:rsidRPr="000E2787">
        <w:rPr>
          <w:rFonts w:ascii="Times New Roman" w:hAnsi="Times New Roman" w:cs="Times New Roman"/>
          <w:i/>
          <w:sz w:val="24"/>
          <w:szCs w:val="24"/>
        </w:rPr>
        <w:t>the researcher finds that the value of t</w:t>
      </w:r>
      <w:r w:rsidRPr="000E2787">
        <w:rPr>
          <w:rFonts w:ascii="Times New Roman" w:hAnsi="Times New Roman" w:cs="Times New Roman"/>
          <w:i/>
          <w:sz w:val="24"/>
          <w:szCs w:val="24"/>
          <w:vertAlign w:val="subscript"/>
        </w:rPr>
        <w:t xml:space="preserve">-counted </w:t>
      </w:r>
      <w:r w:rsidRPr="000E2787">
        <w:rPr>
          <w:rFonts w:ascii="Times New Roman" w:hAnsi="Times New Roman" w:cs="Times New Roman"/>
          <w:i/>
          <w:sz w:val="24"/>
          <w:szCs w:val="24"/>
        </w:rPr>
        <w:t>(7.107) is greater than</w:t>
      </w:r>
      <w:r>
        <w:rPr>
          <w:rFonts w:ascii="Times New Roman" w:hAnsi="Times New Roman" w:cs="Times New Roman"/>
          <w:i/>
          <w:sz w:val="24"/>
          <w:szCs w:val="24"/>
        </w:rPr>
        <w:t xml:space="preserve"> </w:t>
      </w:r>
      <w:r w:rsidRPr="000E2787">
        <w:rPr>
          <w:rFonts w:ascii="Times New Roman" w:hAnsi="Times New Roman" w:cs="Times New Roman"/>
          <w:i/>
          <w:sz w:val="24"/>
          <w:szCs w:val="24"/>
        </w:rPr>
        <w:t>t</w:t>
      </w:r>
      <w:r w:rsidRPr="000E2787">
        <w:rPr>
          <w:rFonts w:ascii="Times New Roman" w:hAnsi="Times New Roman" w:cs="Times New Roman"/>
          <w:i/>
          <w:sz w:val="24"/>
          <w:szCs w:val="24"/>
          <w:vertAlign w:val="subscript"/>
        </w:rPr>
        <w:t xml:space="preserve">-table </w:t>
      </w:r>
      <w:r w:rsidRPr="000E2787">
        <w:rPr>
          <w:rFonts w:ascii="Times New Roman" w:hAnsi="Times New Roman" w:cs="Times New Roman"/>
          <w:i/>
          <w:sz w:val="24"/>
          <w:szCs w:val="24"/>
        </w:rPr>
        <w:t>(1</w:t>
      </w:r>
      <w:r>
        <w:rPr>
          <w:rFonts w:ascii="Times New Roman" w:hAnsi="Times New Roman" w:cs="Times New Roman"/>
          <w:i/>
          <w:sz w:val="24"/>
          <w:szCs w:val="24"/>
        </w:rPr>
        <w:t>.996). It can be concluded that</w:t>
      </w:r>
      <w:r w:rsidRPr="000E2787">
        <w:rPr>
          <w:rFonts w:ascii="Times New Roman" w:hAnsi="Times New Roman" w:cs="Times New Roman"/>
          <w:i/>
          <w:sz w:val="24"/>
          <w:szCs w:val="24"/>
        </w:rPr>
        <w:t xml:space="preserve"> shared reading can improve reading comprehension of the eighth grade students. </w:t>
      </w:r>
    </w:p>
    <w:p w:rsidR="00BE08F4" w:rsidRPr="00E7509E" w:rsidRDefault="00BE08F4" w:rsidP="00BE08F4">
      <w:pPr>
        <w:spacing w:after="0" w:line="480" w:lineRule="auto"/>
        <w:ind w:left="680" w:right="680"/>
        <w:jc w:val="both"/>
        <w:rPr>
          <w:rFonts w:ascii="Times New Roman" w:hAnsi="Times New Roman" w:cs="Times New Roman"/>
          <w:i/>
          <w:sz w:val="24"/>
          <w:szCs w:val="24"/>
        </w:rPr>
      </w:pPr>
      <w:r>
        <w:rPr>
          <w:rFonts w:ascii="Times New Roman" w:hAnsi="Times New Roman" w:cs="Times New Roman"/>
          <w:i/>
          <w:sz w:val="24"/>
          <w:szCs w:val="24"/>
        </w:rPr>
        <w:t>Keywords: Improve; Reading Comprehension; Shared Reading.</w:t>
      </w:r>
    </w:p>
    <w:p w:rsidR="00BE08F4" w:rsidRPr="009A1231" w:rsidRDefault="00BE08F4" w:rsidP="00BE08F4">
      <w:pPr>
        <w:spacing w:after="0" w:line="480" w:lineRule="auto"/>
        <w:rPr>
          <w:rFonts w:ascii="Times New Roman" w:hAnsi="Times New Roman" w:cs="Times New Roman"/>
          <w:b/>
          <w:sz w:val="24"/>
        </w:rPr>
      </w:pPr>
      <w:r w:rsidRPr="009A1231">
        <w:rPr>
          <w:rFonts w:ascii="Times New Roman" w:hAnsi="Times New Roman" w:cs="Times New Roman"/>
          <w:b/>
          <w:sz w:val="24"/>
        </w:rPr>
        <w:t>INTRODUCTION</w:t>
      </w:r>
    </w:p>
    <w:p w:rsidR="00BE08F4" w:rsidRPr="00724CEC" w:rsidRDefault="00BE08F4" w:rsidP="00BE08F4">
      <w:pPr>
        <w:spacing w:after="0" w:line="360" w:lineRule="auto"/>
        <w:ind w:firstLine="426"/>
        <w:jc w:val="both"/>
        <w:rPr>
          <w:rFonts w:ascii="Times New Roman" w:eastAsia="Times New Roman" w:hAnsi="Times New Roman" w:cs="Times New Roman"/>
          <w:sz w:val="24"/>
          <w:szCs w:val="24"/>
          <w:lang w:eastAsia="id-ID"/>
        </w:rPr>
      </w:pPr>
      <w:r w:rsidRPr="00724CEC">
        <w:rPr>
          <w:rFonts w:ascii="Times New Roman" w:hAnsi="Times New Roman" w:cs="Times New Roman"/>
          <w:sz w:val="24"/>
        </w:rPr>
        <w:t xml:space="preserve">English is </w:t>
      </w:r>
      <w:r w:rsidRPr="00F851A9">
        <w:rPr>
          <w:rFonts w:ascii="Times New Roman" w:hAnsi="Times New Roman" w:cs="Times New Roman"/>
          <w:sz w:val="24"/>
        </w:rPr>
        <w:t xml:space="preserve">a compulsory subject in </w:t>
      </w:r>
      <w:r w:rsidRPr="00F851A9">
        <w:rPr>
          <w:rFonts w:ascii="Times New Roman" w:eastAsia="Times New Roman" w:hAnsi="Times New Roman" w:cs="Times New Roman"/>
          <w:sz w:val="24"/>
          <w:szCs w:val="24"/>
          <w:lang w:eastAsia="id-ID"/>
        </w:rPr>
        <w:t>Indonesia</w:t>
      </w:r>
      <w:r w:rsidRPr="00724CEC">
        <w:rPr>
          <w:rFonts w:ascii="Times New Roman" w:hAnsi="Times New Roman" w:cs="Times New Roman"/>
          <w:sz w:val="24"/>
        </w:rPr>
        <w:t xml:space="preserve">. </w:t>
      </w:r>
      <w:r w:rsidRPr="00724CEC">
        <w:rPr>
          <w:rFonts w:ascii="Times New Roman" w:eastAsia="Times New Roman" w:hAnsi="Times New Roman" w:cs="Times New Roman"/>
          <w:sz w:val="24"/>
          <w:szCs w:val="24"/>
          <w:lang w:eastAsia="id-ID"/>
        </w:rPr>
        <w:t xml:space="preserve">English has been taught </w:t>
      </w:r>
      <w:r>
        <w:rPr>
          <w:rFonts w:ascii="Times New Roman" w:eastAsia="Times New Roman" w:hAnsi="Times New Roman" w:cs="Times New Roman"/>
          <w:sz w:val="24"/>
          <w:szCs w:val="24"/>
          <w:lang w:eastAsia="id-ID"/>
        </w:rPr>
        <w:t xml:space="preserve">to the Indonesian students </w:t>
      </w:r>
      <w:r w:rsidRPr="00724CEC">
        <w:rPr>
          <w:rFonts w:ascii="Times New Roman" w:eastAsia="Times New Roman" w:hAnsi="Times New Roman" w:cs="Times New Roman"/>
          <w:sz w:val="24"/>
          <w:szCs w:val="24"/>
          <w:lang w:eastAsia="id-ID"/>
        </w:rPr>
        <w:t xml:space="preserve">from </w:t>
      </w:r>
      <w:r>
        <w:rPr>
          <w:rFonts w:ascii="Times New Roman" w:hAnsi="Times New Roman" w:cs="Times New Roman"/>
          <w:sz w:val="24"/>
          <w:szCs w:val="24"/>
        </w:rPr>
        <w:t>junior high</w:t>
      </w:r>
      <w:r w:rsidRPr="00724CEC">
        <w:rPr>
          <w:rFonts w:ascii="Times New Roman" w:hAnsi="Times New Roman" w:cs="Times New Roman"/>
          <w:sz w:val="24"/>
          <w:szCs w:val="24"/>
        </w:rPr>
        <w:t xml:space="preserve"> school level until </w:t>
      </w:r>
      <w:r w:rsidRPr="00724CEC">
        <w:rPr>
          <w:rFonts w:ascii="Times New Roman" w:hAnsi="Times New Roman" w:cs="Times New Roman"/>
        </w:rPr>
        <w:t>university level</w:t>
      </w:r>
      <w:r w:rsidRPr="00724CEC">
        <w:rPr>
          <w:rFonts w:ascii="Times New Roman" w:eastAsia="Times New Roman" w:hAnsi="Times New Roman" w:cs="Times New Roman"/>
          <w:sz w:val="24"/>
          <w:szCs w:val="24"/>
          <w:lang w:eastAsia="id-ID"/>
        </w:rPr>
        <w:t>. The students learn English including languange skill</w:t>
      </w:r>
      <w:r>
        <w:rPr>
          <w:rFonts w:ascii="Times New Roman" w:eastAsia="Times New Roman" w:hAnsi="Times New Roman" w:cs="Times New Roman"/>
          <w:sz w:val="24"/>
          <w:szCs w:val="24"/>
          <w:lang w:eastAsia="id-ID"/>
        </w:rPr>
        <w:t>s</w:t>
      </w:r>
      <w:r w:rsidRPr="00724CEC">
        <w:rPr>
          <w:rFonts w:ascii="Times New Roman" w:eastAsia="Times New Roman" w:hAnsi="Times New Roman" w:cs="Times New Roman"/>
          <w:sz w:val="24"/>
          <w:szCs w:val="24"/>
          <w:lang w:eastAsia="id-ID"/>
        </w:rPr>
        <w:t xml:space="preserve"> and languange component</w:t>
      </w:r>
      <w:r>
        <w:rPr>
          <w:rFonts w:ascii="Times New Roman" w:eastAsia="Times New Roman" w:hAnsi="Times New Roman" w:cs="Times New Roman"/>
          <w:sz w:val="24"/>
          <w:szCs w:val="24"/>
          <w:lang w:eastAsia="id-ID"/>
        </w:rPr>
        <w:t>s</w:t>
      </w:r>
      <w:r w:rsidRPr="00724CEC">
        <w:rPr>
          <w:rFonts w:ascii="Times New Roman" w:eastAsia="Times New Roman" w:hAnsi="Times New Roman" w:cs="Times New Roman"/>
          <w:sz w:val="24"/>
          <w:szCs w:val="24"/>
          <w:lang w:eastAsia="id-ID"/>
        </w:rPr>
        <w:t>. There are four languange skill</w:t>
      </w:r>
      <w:r>
        <w:rPr>
          <w:rFonts w:ascii="Times New Roman" w:eastAsia="Times New Roman" w:hAnsi="Times New Roman" w:cs="Times New Roman"/>
          <w:sz w:val="24"/>
          <w:szCs w:val="24"/>
          <w:lang w:eastAsia="id-ID"/>
        </w:rPr>
        <w:t>s</w:t>
      </w:r>
      <w:r w:rsidRPr="00724CEC">
        <w:rPr>
          <w:rFonts w:ascii="Times New Roman" w:eastAsia="Times New Roman" w:hAnsi="Times New Roman" w:cs="Times New Roman"/>
          <w:sz w:val="24"/>
          <w:szCs w:val="24"/>
          <w:lang w:eastAsia="id-ID"/>
        </w:rPr>
        <w:t xml:space="preserve"> in English such as listening, speaking reading and writing. </w:t>
      </w:r>
    </w:p>
    <w:p w:rsidR="00BE08F4" w:rsidRPr="00724CEC" w:rsidRDefault="00BE08F4" w:rsidP="00BE08F4">
      <w:pPr>
        <w:spacing w:after="0" w:line="360" w:lineRule="auto"/>
        <w:ind w:firstLine="426"/>
        <w:jc w:val="both"/>
        <w:rPr>
          <w:rFonts w:ascii="Times New Roman" w:hAnsi="Times New Roman" w:cs="Times New Roman"/>
          <w:sz w:val="28"/>
          <w:szCs w:val="24"/>
        </w:rPr>
      </w:pPr>
      <w:r w:rsidRPr="00724CEC">
        <w:rPr>
          <w:rFonts w:ascii="Times New Roman" w:eastAsia="Times New Roman" w:hAnsi="Times New Roman" w:cs="Times New Roman"/>
          <w:sz w:val="24"/>
          <w:szCs w:val="24"/>
          <w:lang w:eastAsia="id-ID"/>
        </w:rPr>
        <w:t xml:space="preserve">Based on </w:t>
      </w:r>
      <w:r w:rsidRPr="00724CEC">
        <w:rPr>
          <w:rFonts w:ascii="Times New Roman" w:hAnsi="Times New Roman" w:cs="Times New Roman"/>
          <w:sz w:val="24"/>
          <w:szCs w:val="24"/>
        </w:rPr>
        <w:t>the 2006 School Based Curriculum, reading</w:t>
      </w:r>
      <w:r w:rsidRPr="00724CEC">
        <w:rPr>
          <w:rFonts w:ascii="Times New Roman" w:hAnsi="Times New Roman" w:cs="Times New Roman"/>
          <w:sz w:val="24"/>
          <w:szCs w:val="23"/>
        </w:rPr>
        <w:t xml:space="preserve"> is</w:t>
      </w:r>
      <w:r w:rsidRPr="00724CEC">
        <w:rPr>
          <w:rFonts w:ascii="Times New Roman" w:hAnsi="Times New Roman" w:cs="Times New Roman"/>
          <w:sz w:val="24"/>
          <w:szCs w:val="24"/>
        </w:rPr>
        <w:t xml:space="preserve"> expected to </w:t>
      </w:r>
      <w:r w:rsidRPr="00724CEC">
        <w:rPr>
          <w:rFonts w:ascii="Times New Roman" w:hAnsi="Times New Roman" w:cs="Times New Roman"/>
          <w:sz w:val="24"/>
          <w:szCs w:val="23"/>
        </w:rPr>
        <w:t>comprehend written texts to reach the functional literacy.</w:t>
      </w:r>
      <w:r w:rsidRPr="00724CEC">
        <w:rPr>
          <w:rFonts w:ascii="Times New Roman" w:hAnsi="Times New Roman" w:cs="Times New Roman"/>
          <w:bCs/>
          <w:sz w:val="24"/>
          <w:szCs w:val="24"/>
        </w:rPr>
        <w:t xml:space="preserve"> From the statement that, reading is find out to understand the meaning of the printed text for getting basic of functional. R</w:t>
      </w:r>
      <w:r w:rsidRPr="00724CEC">
        <w:rPr>
          <w:rFonts w:ascii="Times New Roman" w:eastAsia="Times New Roman" w:hAnsi="Times New Roman" w:cs="Times New Roman"/>
          <w:sz w:val="24"/>
          <w:szCs w:val="24"/>
          <w:lang w:eastAsia="id-ID"/>
        </w:rPr>
        <w:t>eading also is receptive skill which</w:t>
      </w:r>
      <w:r>
        <w:rPr>
          <w:rFonts w:ascii="Times New Roman" w:eastAsia="Times New Roman" w:hAnsi="Times New Roman" w:cs="Times New Roman"/>
          <w:sz w:val="24"/>
          <w:szCs w:val="24"/>
          <w:lang w:eastAsia="id-ID"/>
        </w:rPr>
        <w:t xml:space="preserve"> is</w:t>
      </w:r>
      <w:r w:rsidRPr="00724CEC">
        <w:rPr>
          <w:rFonts w:ascii="Times New Roman" w:eastAsia="Times New Roman" w:hAnsi="Times New Roman" w:cs="Times New Roman"/>
          <w:sz w:val="24"/>
          <w:szCs w:val="24"/>
          <w:lang w:eastAsia="id-ID"/>
        </w:rPr>
        <w:t xml:space="preserve"> a way to understand about the content of a </w:t>
      </w:r>
      <w:r w:rsidRPr="00724CEC">
        <w:rPr>
          <w:rFonts w:ascii="Times New Roman" w:eastAsia="Times New Roman" w:hAnsi="Times New Roman" w:cs="Times New Roman"/>
          <w:sz w:val="24"/>
          <w:szCs w:val="24"/>
          <w:lang w:val="en-US" w:eastAsia="id-ID"/>
        </w:rPr>
        <w:t>text</w:t>
      </w:r>
      <w:r w:rsidRPr="00724CEC">
        <w:rPr>
          <w:rFonts w:ascii="Times New Roman" w:eastAsia="Times New Roman" w:hAnsi="Times New Roman" w:cs="Times New Roman"/>
          <w:sz w:val="24"/>
          <w:szCs w:val="24"/>
          <w:lang w:eastAsia="id-ID"/>
        </w:rPr>
        <w:t>.</w:t>
      </w:r>
      <w:r w:rsidRPr="00724CEC">
        <w:rPr>
          <w:rFonts w:ascii="Times New Roman" w:hAnsi="Times New Roman" w:cs="Times New Roman"/>
          <w:bCs/>
          <w:sz w:val="24"/>
          <w:szCs w:val="24"/>
        </w:rPr>
        <w:t xml:space="preserve"> In teaching reading comprehension the students are expected to be able to gain the information from printed text.</w:t>
      </w:r>
    </w:p>
    <w:p w:rsidR="00BE08F4" w:rsidRPr="00724CEC" w:rsidRDefault="00BE08F4" w:rsidP="00BE08F4">
      <w:pPr>
        <w:spacing w:after="0" w:line="360" w:lineRule="auto"/>
        <w:ind w:firstLine="426"/>
        <w:jc w:val="both"/>
        <w:rPr>
          <w:rFonts w:ascii="Times New Roman" w:hAnsi="Times New Roman" w:cs="Times New Roman"/>
          <w:sz w:val="28"/>
          <w:szCs w:val="24"/>
        </w:rPr>
      </w:pPr>
      <w:r w:rsidRPr="00724CEC">
        <w:rPr>
          <w:rFonts w:ascii="Times New Roman" w:eastAsia="Times New Roman" w:hAnsi="Times New Roman" w:cs="Times New Roman"/>
          <w:sz w:val="24"/>
          <w:szCs w:val="24"/>
          <w:lang w:eastAsia="id-ID"/>
        </w:rPr>
        <w:t xml:space="preserve">By studying reading, students </w:t>
      </w:r>
      <w:r w:rsidRPr="00724CEC">
        <w:rPr>
          <w:rFonts w:ascii="Times New Roman" w:hAnsi="Times New Roman" w:cs="Times New Roman"/>
          <w:sz w:val="24"/>
          <w:szCs w:val="24"/>
        </w:rPr>
        <w:t>will be able to comprehend message of a text. I</w:t>
      </w:r>
      <w:r>
        <w:rPr>
          <w:rFonts w:ascii="Times New Roman" w:hAnsi="Times New Roman" w:cs="Times New Roman"/>
          <w:sz w:val="24"/>
          <w:szCs w:val="24"/>
        </w:rPr>
        <w:t>t can help us to gain knowledge</w:t>
      </w:r>
      <w:r w:rsidRPr="00724CEC">
        <w:rPr>
          <w:rFonts w:ascii="Times New Roman" w:hAnsi="Times New Roman" w:cs="Times New Roman"/>
          <w:sz w:val="24"/>
          <w:szCs w:val="24"/>
        </w:rPr>
        <w:t xml:space="preserve"> and useful information </w:t>
      </w:r>
      <w:r>
        <w:rPr>
          <w:rFonts w:ascii="Times New Roman" w:hAnsi="Times New Roman" w:cs="Times New Roman"/>
          <w:sz w:val="24"/>
          <w:szCs w:val="24"/>
        </w:rPr>
        <w:t>from</w:t>
      </w:r>
      <w:r w:rsidRPr="00724CEC">
        <w:rPr>
          <w:rFonts w:ascii="Times New Roman" w:hAnsi="Times New Roman" w:cs="Times New Roman"/>
          <w:sz w:val="24"/>
          <w:szCs w:val="24"/>
        </w:rPr>
        <w:t xml:space="preserve"> </w:t>
      </w:r>
      <w:r w:rsidRPr="00724CEC">
        <w:rPr>
          <w:rFonts w:ascii="Times New Roman" w:hAnsi="Times New Roman" w:cs="Times New Roman"/>
          <w:sz w:val="24"/>
          <w:szCs w:val="24"/>
          <w:lang w:val="en-US"/>
        </w:rPr>
        <w:t>the text</w:t>
      </w:r>
      <w:r>
        <w:rPr>
          <w:rFonts w:ascii="Times New Roman" w:hAnsi="Times New Roman" w:cs="Times New Roman"/>
          <w:sz w:val="24"/>
          <w:szCs w:val="24"/>
        </w:rPr>
        <w:t xml:space="preserve">. </w:t>
      </w:r>
      <w:r w:rsidR="003D1D95">
        <w:rPr>
          <w:rFonts w:ascii="Times New Roman" w:hAnsi="Times New Roman" w:cs="Times New Roman"/>
          <w:sz w:val="24"/>
          <w:szCs w:val="24"/>
        </w:rPr>
        <w:t xml:space="preserve">Djamal, et </w:t>
      </w:r>
      <w:r w:rsidRPr="00724CEC">
        <w:rPr>
          <w:rFonts w:ascii="Times New Roman" w:hAnsi="Times New Roman" w:cs="Times New Roman"/>
          <w:sz w:val="24"/>
          <w:szCs w:val="24"/>
        </w:rPr>
        <w:t xml:space="preserve">al, (2006:51) argue that, “Reading is a way getting the meaning or knowledge from the printed page such as textbook, newspapers, magazines and novels.” </w:t>
      </w:r>
      <w:r w:rsidRPr="00724CEC">
        <w:rPr>
          <w:rFonts w:ascii="Times New Roman" w:hAnsi="Times New Roman" w:cs="Times New Roman"/>
          <w:sz w:val="24"/>
        </w:rPr>
        <w:t xml:space="preserve">It means that, there are many </w:t>
      </w:r>
      <w:r>
        <w:rPr>
          <w:rFonts w:ascii="Times New Roman" w:hAnsi="Times New Roman" w:cs="Times New Roman"/>
          <w:sz w:val="24"/>
        </w:rPr>
        <w:t>source</w:t>
      </w:r>
      <w:r w:rsidRPr="00724CEC">
        <w:rPr>
          <w:rFonts w:ascii="Times New Roman" w:hAnsi="Times New Roman" w:cs="Times New Roman"/>
          <w:sz w:val="24"/>
        </w:rPr>
        <w:t xml:space="preserve">s of the students </w:t>
      </w:r>
      <w:r>
        <w:rPr>
          <w:rFonts w:ascii="Times New Roman" w:hAnsi="Times New Roman" w:cs="Times New Roman"/>
          <w:sz w:val="24"/>
        </w:rPr>
        <w:t xml:space="preserve">that </w:t>
      </w:r>
      <w:r w:rsidRPr="00724CEC">
        <w:rPr>
          <w:rFonts w:ascii="Times New Roman" w:hAnsi="Times New Roman" w:cs="Times New Roman"/>
          <w:sz w:val="24"/>
        </w:rPr>
        <w:t>can increase their reading</w:t>
      </w:r>
      <w:r>
        <w:rPr>
          <w:rFonts w:ascii="Times New Roman" w:hAnsi="Times New Roman" w:cs="Times New Roman"/>
          <w:sz w:val="24"/>
        </w:rPr>
        <w:t xml:space="preserve"> comprehension. They are reading media, novels, short stories, and books from libraries.</w:t>
      </w:r>
      <w:r w:rsidRPr="00724CEC">
        <w:rPr>
          <w:rFonts w:ascii="Times New Roman" w:hAnsi="Times New Roman" w:cs="Times New Roman"/>
          <w:sz w:val="24"/>
        </w:rPr>
        <w:t xml:space="preserve"> Thus, materials that they</w:t>
      </w:r>
      <w:r>
        <w:rPr>
          <w:rFonts w:ascii="Times New Roman" w:hAnsi="Times New Roman" w:cs="Times New Roman"/>
          <w:sz w:val="24"/>
        </w:rPr>
        <w:t xml:space="preserve"> have</w:t>
      </w:r>
      <w:r w:rsidRPr="00724CEC">
        <w:rPr>
          <w:rFonts w:ascii="Times New Roman" w:hAnsi="Times New Roman" w:cs="Times New Roman"/>
          <w:sz w:val="24"/>
        </w:rPr>
        <w:t xml:space="preserve"> found from kinds of sources have more benefit  for them. </w:t>
      </w:r>
    </w:p>
    <w:p w:rsidR="00DB24F3" w:rsidRPr="00B10119" w:rsidRDefault="00DB24F3" w:rsidP="00DB24F3">
      <w:pPr>
        <w:spacing w:after="0" w:line="360" w:lineRule="auto"/>
        <w:ind w:firstLine="426"/>
        <w:jc w:val="both"/>
        <w:rPr>
          <w:rFonts w:ascii="Times New Roman" w:hAnsi="Times New Roman" w:cs="Times New Roman"/>
          <w:sz w:val="24"/>
          <w:szCs w:val="24"/>
        </w:rPr>
      </w:pPr>
      <w:r w:rsidRPr="00724CEC">
        <w:rPr>
          <w:rFonts w:ascii="Times New Roman" w:hAnsi="Times New Roman" w:cs="Times New Roman"/>
          <w:sz w:val="24"/>
        </w:rPr>
        <w:lastRenderedPageBreak/>
        <w:t xml:space="preserve">Based on </w:t>
      </w:r>
      <w:r w:rsidRPr="00724CEC">
        <w:rPr>
          <w:rFonts w:ascii="Times New Roman" w:hAnsi="Times New Roman" w:cs="Times New Roman"/>
          <w:sz w:val="24"/>
          <w:szCs w:val="24"/>
          <w:lang w:val="en-US"/>
        </w:rPr>
        <w:t xml:space="preserve">the </w:t>
      </w:r>
      <w:proofErr w:type="spellStart"/>
      <w:r w:rsidRPr="00724CEC">
        <w:rPr>
          <w:rFonts w:ascii="Times New Roman" w:hAnsi="Times New Roman" w:cs="Times New Roman"/>
          <w:sz w:val="24"/>
          <w:szCs w:val="24"/>
          <w:lang w:val="en-US"/>
        </w:rPr>
        <w:t>researc</w:t>
      </w:r>
      <w:proofErr w:type="spellEnd"/>
      <w:r w:rsidRPr="00724CEC">
        <w:rPr>
          <w:rFonts w:ascii="Times New Roman" w:hAnsi="Times New Roman" w:cs="Times New Roman"/>
          <w:sz w:val="24"/>
          <w:szCs w:val="24"/>
        </w:rPr>
        <w:t>h</w:t>
      </w:r>
      <w:proofErr w:type="spellStart"/>
      <w:r w:rsidRPr="00724CEC">
        <w:rPr>
          <w:rFonts w:ascii="Times New Roman" w:hAnsi="Times New Roman" w:cs="Times New Roman"/>
          <w:sz w:val="24"/>
          <w:szCs w:val="24"/>
          <w:lang w:val="en-US"/>
        </w:rPr>
        <w:t>er’s</w:t>
      </w:r>
      <w:proofErr w:type="spellEnd"/>
      <w:r w:rsidRPr="00724CEC">
        <w:rPr>
          <w:rFonts w:ascii="Times New Roman" w:hAnsi="Times New Roman" w:cs="Times New Roman"/>
          <w:sz w:val="24"/>
          <w:szCs w:val="24"/>
          <w:lang w:val="en-US"/>
        </w:rPr>
        <w:t xml:space="preserve"> preliminary observation</w:t>
      </w:r>
      <w:r w:rsidRPr="00724CEC">
        <w:rPr>
          <w:rFonts w:ascii="Times New Roman" w:hAnsi="Times New Roman" w:cs="Times New Roman"/>
          <w:sz w:val="24"/>
          <w:szCs w:val="24"/>
        </w:rPr>
        <w:t>,</w:t>
      </w:r>
      <w:r w:rsidRPr="00724CEC">
        <w:rPr>
          <w:rFonts w:ascii="Times New Roman" w:hAnsi="Times New Roman" w:cs="Times New Roman"/>
          <w:sz w:val="24"/>
          <w:szCs w:val="24"/>
          <w:lang w:val="en-US"/>
        </w:rPr>
        <w:t xml:space="preserve"> </w:t>
      </w:r>
      <w:r w:rsidRPr="00724CEC">
        <w:rPr>
          <w:rFonts w:ascii="Times New Roman" w:hAnsi="Times New Roman" w:cs="Times New Roman"/>
          <w:sz w:val="24"/>
          <w:szCs w:val="24"/>
        </w:rPr>
        <w:t xml:space="preserve">the </w:t>
      </w:r>
      <w:proofErr w:type="spellStart"/>
      <w:r w:rsidRPr="00724CEC">
        <w:rPr>
          <w:rFonts w:ascii="Times New Roman" w:hAnsi="Times New Roman" w:cs="Times New Roman"/>
          <w:sz w:val="24"/>
          <w:szCs w:val="24"/>
          <w:lang w:val="en-US"/>
        </w:rPr>
        <w:t>researc</w:t>
      </w:r>
      <w:proofErr w:type="spellEnd"/>
      <w:r w:rsidRPr="00724CEC">
        <w:rPr>
          <w:rFonts w:ascii="Times New Roman" w:hAnsi="Times New Roman" w:cs="Times New Roman"/>
          <w:sz w:val="24"/>
          <w:szCs w:val="24"/>
        </w:rPr>
        <w:t>h</w:t>
      </w:r>
      <w:proofErr w:type="spellStart"/>
      <w:r w:rsidRPr="00724CEC">
        <w:rPr>
          <w:rFonts w:ascii="Times New Roman" w:hAnsi="Times New Roman" w:cs="Times New Roman"/>
          <w:sz w:val="24"/>
          <w:szCs w:val="24"/>
          <w:lang w:val="en-US"/>
        </w:rPr>
        <w:t>er</w:t>
      </w:r>
      <w:proofErr w:type="spellEnd"/>
      <w:r w:rsidRPr="00724CEC">
        <w:rPr>
          <w:rFonts w:ascii="Times New Roman" w:hAnsi="Times New Roman" w:cs="Times New Roman"/>
          <w:sz w:val="24"/>
          <w:szCs w:val="24"/>
        </w:rPr>
        <w:t xml:space="preserve"> found some general difficulties in reading text of English in eighth grade students. </w:t>
      </w:r>
      <w:r>
        <w:rPr>
          <w:rFonts w:ascii="Times New Roman" w:hAnsi="Times New Roman" w:cs="Times New Roman"/>
          <w:sz w:val="24"/>
          <w:szCs w:val="24"/>
        </w:rPr>
        <w:t>They still lacked of vocabulary and</w:t>
      </w:r>
      <w:r w:rsidRPr="00724CEC">
        <w:rPr>
          <w:rFonts w:ascii="Times New Roman" w:hAnsi="Times New Roman" w:cs="Times New Roman"/>
          <w:sz w:val="24"/>
          <w:szCs w:val="24"/>
        </w:rPr>
        <w:t xml:space="preserve"> they could not understand the content of the text so they were scared to read the text. Related to the problems above, the</w:t>
      </w:r>
      <w:r w:rsidRPr="00724CEC">
        <w:rPr>
          <w:rFonts w:ascii="Times New Roman" w:hAnsi="Times New Roman" w:cs="Times New Roman"/>
          <w:sz w:val="24"/>
          <w:szCs w:val="24"/>
          <w:lang w:val="en-US"/>
        </w:rPr>
        <w:t xml:space="preserve"> </w:t>
      </w:r>
      <w:proofErr w:type="spellStart"/>
      <w:r w:rsidRPr="00724CEC">
        <w:rPr>
          <w:rFonts w:ascii="Times New Roman" w:hAnsi="Times New Roman" w:cs="Times New Roman"/>
          <w:sz w:val="24"/>
          <w:szCs w:val="24"/>
          <w:lang w:val="en-US"/>
        </w:rPr>
        <w:t>researc</w:t>
      </w:r>
      <w:proofErr w:type="spellEnd"/>
      <w:r w:rsidRPr="00724CEC">
        <w:rPr>
          <w:rFonts w:ascii="Times New Roman" w:hAnsi="Times New Roman" w:cs="Times New Roman"/>
          <w:sz w:val="24"/>
          <w:szCs w:val="24"/>
        </w:rPr>
        <w:t>h</w:t>
      </w:r>
      <w:proofErr w:type="spellStart"/>
      <w:r w:rsidRPr="00724CEC">
        <w:rPr>
          <w:rFonts w:ascii="Times New Roman" w:hAnsi="Times New Roman" w:cs="Times New Roman"/>
          <w:sz w:val="24"/>
          <w:szCs w:val="24"/>
          <w:lang w:val="en-US"/>
        </w:rPr>
        <w:t>er</w:t>
      </w:r>
      <w:proofErr w:type="spellEnd"/>
      <w:r w:rsidRPr="00724CEC">
        <w:rPr>
          <w:rFonts w:ascii="Times New Roman" w:hAnsi="Times New Roman" w:cs="Times New Roman"/>
          <w:sz w:val="24"/>
          <w:szCs w:val="24"/>
        </w:rPr>
        <w:t xml:space="preserve"> used </w:t>
      </w:r>
      <w:r>
        <w:rPr>
          <w:rFonts w:ascii="Times New Roman" w:hAnsi="Times New Roman" w:cs="Times New Roman"/>
          <w:sz w:val="24"/>
          <w:szCs w:val="24"/>
        </w:rPr>
        <w:t xml:space="preserve">shared reading as </w:t>
      </w:r>
      <w:r w:rsidRPr="00724CEC">
        <w:rPr>
          <w:rFonts w:ascii="Times New Roman" w:hAnsi="Times New Roman" w:cs="Times New Roman"/>
          <w:sz w:val="24"/>
          <w:szCs w:val="24"/>
        </w:rPr>
        <w:t>the effective strategy to solve their problems in teaching reading of English text.</w:t>
      </w:r>
    </w:p>
    <w:p w:rsidR="00DB24F3" w:rsidRDefault="00DB24F3" w:rsidP="00DB24F3">
      <w:pPr>
        <w:spacing w:after="0" w:line="360" w:lineRule="auto"/>
        <w:ind w:firstLine="426"/>
        <w:jc w:val="both"/>
        <w:rPr>
          <w:rFonts w:ascii="Times New Roman" w:hAnsi="Times New Roman" w:cs="Times New Roman"/>
          <w:color w:val="000000" w:themeColor="text1"/>
          <w:sz w:val="24"/>
        </w:rPr>
      </w:pPr>
      <w:r w:rsidRPr="00B10119">
        <w:rPr>
          <w:rFonts w:ascii="Times New Roman" w:hAnsi="Times New Roman" w:cs="Times New Roman"/>
          <w:sz w:val="24"/>
          <w:szCs w:val="24"/>
        </w:rPr>
        <w:t xml:space="preserve">The researcher used shared reading as teaching strategy to improve their comprehension in reading because their ability in comprehending text </w:t>
      </w:r>
      <w:r>
        <w:rPr>
          <w:rFonts w:ascii="Times New Roman" w:hAnsi="Times New Roman" w:cs="Times New Roman"/>
          <w:sz w:val="24"/>
          <w:szCs w:val="24"/>
        </w:rPr>
        <w:t xml:space="preserve">was </w:t>
      </w:r>
      <w:r w:rsidRPr="00B10119">
        <w:rPr>
          <w:rFonts w:ascii="Times New Roman" w:hAnsi="Times New Roman" w:cs="Times New Roman"/>
          <w:sz w:val="24"/>
          <w:szCs w:val="24"/>
        </w:rPr>
        <w:t xml:space="preserve">still weak. </w:t>
      </w:r>
      <w:r w:rsidRPr="00B10119">
        <w:rPr>
          <w:rFonts w:ascii="Times New Roman" w:hAnsi="Times New Roman" w:cs="Times New Roman"/>
          <w:sz w:val="24"/>
        </w:rPr>
        <w:t xml:space="preserve">Shared reading is a </w:t>
      </w:r>
      <w:r>
        <w:rPr>
          <w:rFonts w:ascii="Times New Roman" w:hAnsi="Times New Roman" w:cs="Times New Roman"/>
          <w:sz w:val="24"/>
        </w:rPr>
        <w:t>teaching strategy where students are asked to read a picture story book. First, teacher asks them to share what they have understood from the book. Second,</w:t>
      </w:r>
      <w:r w:rsidRPr="00B10119">
        <w:rPr>
          <w:rFonts w:ascii="Times New Roman" w:hAnsi="Times New Roman" w:cs="Times New Roman"/>
          <w:sz w:val="24"/>
        </w:rPr>
        <w:t xml:space="preserve"> </w:t>
      </w:r>
      <w:r>
        <w:rPr>
          <w:rFonts w:ascii="Times New Roman" w:hAnsi="Times New Roman" w:cs="Times New Roman"/>
          <w:sz w:val="24"/>
        </w:rPr>
        <w:t>the teacher e</w:t>
      </w:r>
      <w:r w:rsidRPr="00B10119">
        <w:rPr>
          <w:rFonts w:ascii="Meridien-Roman" w:hAnsi="Meridien-Roman" w:cs="Meridien-Roman"/>
          <w:sz w:val="24"/>
          <w:szCs w:val="24"/>
        </w:rPr>
        <w:t xml:space="preserve">mphasize the dramatic of the text when </w:t>
      </w:r>
      <w:r>
        <w:rPr>
          <w:rFonts w:ascii="Meridien-Roman" w:hAnsi="Meridien-Roman" w:cs="Meridien-Roman"/>
          <w:sz w:val="24"/>
          <w:szCs w:val="24"/>
        </w:rPr>
        <w:t>the students are reading the text.Third</w:t>
      </w:r>
      <w:r w:rsidRPr="00B10119">
        <w:rPr>
          <w:rFonts w:ascii="Times New Roman" w:hAnsi="Times New Roman" w:cs="Times New Roman"/>
          <w:lang w:eastAsia="id-ID"/>
        </w:rPr>
        <w:t>,</w:t>
      </w:r>
      <w:r>
        <w:rPr>
          <w:rFonts w:ascii="Times New Roman" w:hAnsi="Times New Roman" w:cs="Times New Roman"/>
          <w:lang w:eastAsia="id-ID"/>
        </w:rPr>
        <w:t xml:space="preserve"> the teacher</w:t>
      </w:r>
      <w:r w:rsidRPr="00B10119">
        <w:rPr>
          <w:rFonts w:ascii="Times New Roman" w:hAnsi="Times New Roman" w:cs="Times New Roman"/>
          <w:lang w:eastAsia="id-ID"/>
        </w:rPr>
        <w:t xml:space="preserve"> </w:t>
      </w:r>
      <w:r w:rsidRPr="00B10119">
        <w:rPr>
          <w:rFonts w:ascii="Meridien-Roman" w:hAnsi="Meridien-Roman" w:cs="Meridien-Roman"/>
          <w:sz w:val="24"/>
          <w:szCs w:val="24"/>
        </w:rPr>
        <w:t>paus</w:t>
      </w:r>
      <w:r>
        <w:rPr>
          <w:rFonts w:ascii="Meridien-Roman" w:hAnsi="Meridien-Roman" w:cs="Meridien-Roman"/>
          <w:sz w:val="24"/>
          <w:szCs w:val="24"/>
        </w:rPr>
        <w:t>es</w:t>
      </w:r>
      <w:r w:rsidRPr="00B10119">
        <w:rPr>
          <w:rFonts w:ascii="Times New Roman" w:hAnsi="Times New Roman" w:cs="Times New Roman"/>
          <w:lang w:eastAsia="id-ID"/>
        </w:rPr>
        <w:t xml:space="preserve"> and a</w:t>
      </w:r>
      <w:r w:rsidRPr="00B10119">
        <w:rPr>
          <w:rFonts w:ascii="Times New Roman" w:eastAsia="Times New Roman" w:hAnsi="Times New Roman" w:cs="Times New Roman"/>
          <w:sz w:val="24"/>
          <w:szCs w:val="24"/>
          <w:lang w:eastAsia="id-ID"/>
        </w:rPr>
        <w:t>sk</w:t>
      </w:r>
      <w:r>
        <w:rPr>
          <w:rFonts w:ascii="Times New Roman" w:eastAsia="Times New Roman" w:hAnsi="Times New Roman" w:cs="Times New Roman"/>
          <w:sz w:val="24"/>
          <w:szCs w:val="24"/>
          <w:lang w:eastAsia="id-ID"/>
        </w:rPr>
        <w:t>s</w:t>
      </w:r>
      <w:r w:rsidRPr="00B10119">
        <w:rPr>
          <w:rFonts w:ascii="Times New Roman" w:eastAsia="Times New Roman" w:hAnsi="Times New Roman" w:cs="Times New Roman"/>
          <w:sz w:val="24"/>
          <w:szCs w:val="24"/>
          <w:lang w:eastAsia="id-ID"/>
        </w:rPr>
        <w:t xml:space="preserve"> the students to make predictions concerning series of story.</w:t>
      </w:r>
      <w:r>
        <w:rPr>
          <w:rFonts w:ascii="Times New Roman" w:eastAsia="Times New Roman" w:hAnsi="Times New Roman" w:cs="Times New Roman"/>
          <w:sz w:val="24"/>
          <w:szCs w:val="24"/>
          <w:lang w:eastAsia="id-ID"/>
        </w:rPr>
        <w:t xml:space="preserve"> </w:t>
      </w:r>
      <w:r>
        <w:rPr>
          <w:rFonts w:ascii="Times New Roman" w:hAnsi="Times New Roman" w:cs="Times New Roman"/>
          <w:lang w:eastAsia="id-ID"/>
        </w:rPr>
        <w:t>Fourth,</w:t>
      </w:r>
      <w:r>
        <w:rPr>
          <w:rFonts w:ascii="Times New Roman" w:eastAsia="Times New Roman" w:hAnsi="Times New Roman" w:cs="Times New Roman"/>
          <w:sz w:val="24"/>
          <w:szCs w:val="24"/>
          <w:lang w:eastAsia="id-ID"/>
        </w:rPr>
        <w:t xml:space="preserve"> They read it</w:t>
      </w:r>
      <w:r w:rsidRPr="00157B0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silently and independently. Fifth, they illustrates their favorite part of story.</w:t>
      </w:r>
      <w:r>
        <w:rPr>
          <w:rFonts w:ascii="Times New Roman" w:hAnsi="Times New Roman" w:cs="Times New Roman"/>
          <w:color w:val="000000" w:themeColor="text1"/>
          <w:sz w:val="24"/>
        </w:rPr>
        <w:t xml:space="preserve"> Concerning about activities the shared reading, the students share the pleasure in the reading and actively participate as they  are hearing, discussing, and reading aloud with the teacher.</w:t>
      </w:r>
    </w:p>
    <w:p w:rsidR="00DB24F3" w:rsidRPr="00157020" w:rsidRDefault="00DB24F3" w:rsidP="00DB24F3">
      <w:pPr>
        <w:spacing w:after="0" w:line="360" w:lineRule="auto"/>
        <w:ind w:firstLine="426"/>
        <w:jc w:val="both"/>
        <w:rPr>
          <w:rFonts w:ascii="Times New Roman" w:hAnsi="Times New Roman" w:cs="Times New Roman"/>
          <w:sz w:val="24"/>
          <w:szCs w:val="24"/>
        </w:rPr>
      </w:pPr>
      <w:r w:rsidRPr="00ED575E">
        <w:rPr>
          <w:rFonts w:ascii="Times New Roman" w:hAnsi="Times New Roman" w:cs="Times New Roman"/>
          <w:sz w:val="24"/>
          <w:szCs w:val="24"/>
        </w:rPr>
        <w:t xml:space="preserve">Based on the </w:t>
      </w:r>
      <w:r>
        <w:rPr>
          <w:rFonts w:ascii="Times New Roman" w:hAnsi="Times New Roman" w:cs="Times New Roman"/>
          <w:sz w:val="24"/>
          <w:szCs w:val="24"/>
        </w:rPr>
        <w:t>explanation</w:t>
      </w:r>
      <w:r w:rsidRPr="00ED575E">
        <w:rPr>
          <w:rFonts w:ascii="Times New Roman" w:hAnsi="Times New Roman" w:cs="Times New Roman"/>
          <w:sz w:val="24"/>
          <w:szCs w:val="24"/>
        </w:rPr>
        <w:t xml:space="preserve"> above, the research</w:t>
      </w:r>
      <w:r>
        <w:rPr>
          <w:rFonts w:ascii="Times New Roman" w:hAnsi="Times New Roman" w:cs="Times New Roman"/>
          <w:sz w:val="24"/>
          <w:szCs w:val="24"/>
        </w:rPr>
        <w:t>er wa</w:t>
      </w:r>
      <w:r w:rsidRPr="00ED575E">
        <w:rPr>
          <w:rFonts w:ascii="Times New Roman" w:hAnsi="Times New Roman" w:cs="Times New Roman"/>
          <w:sz w:val="24"/>
          <w:szCs w:val="24"/>
        </w:rPr>
        <w:t>s formulate</w:t>
      </w:r>
      <w:r>
        <w:rPr>
          <w:rFonts w:ascii="Times New Roman" w:hAnsi="Times New Roman" w:cs="Times New Roman"/>
          <w:sz w:val="24"/>
          <w:szCs w:val="24"/>
        </w:rPr>
        <w:t>d</w:t>
      </w:r>
      <w:r w:rsidRPr="00ED575E">
        <w:rPr>
          <w:rFonts w:ascii="Times New Roman" w:hAnsi="Times New Roman" w:cs="Times New Roman"/>
          <w:sz w:val="24"/>
          <w:szCs w:val="24"/>
        </w:rPr>
        <w:t xml:space="preserve"> </w:t>
      </w:r>
      <w:r>
        <w:rPr>
          <w:rFonts w:ascii="Times New Roman" w:hAnsi="Times New Roman" w:cs="Times New Roman"/>
          <w:sz w:val="24"/>
          <w:szCs w:val="24"/>
        </w:rPr>
        <w:t xml:space="preserve">a research problem </w:t>
      </w:r>
      <w:r w:rsidRPr="00ED575E">
        <w:rPr>
          <w:rFonts w:ascii="Times New Roman" w:hAnsi="Times New Roman" w:cs="Times New Roman"/>
          <w:sz w:val="24"/>
          <w:szCs w:val="24"/>
        </w:rPr>
        <w:t>as follows:</w:t>
      </w:r>
      <w:r>
        <w:rPr>
          <w:rFonts w:ascii="Times New Roman" w:hAnsi="Times New Roman" w:cs="Times New Roman"/>
          <w:sz w:val="24"/>
          <w:szCs w:val="24"/>
        </w:rPr>
        <w:t xml:space="preserve"> “C</w:t>
      </w:r>
      <w:r w:rsidRPr="00682B19">
        <w:rPr>
          <w:rFonts w:ascii="Times New Roman" w:hAnsi="Times New Roman" w:cs="Times New Roman"/>
          <w:sz w:val="24"/>
          <w:szCs w:val="24"/>
        </w:rPr>
        <w:t xml:space="preserve">an </w:t>
      </w:r>
      <w:r>
        <w:rPr>
          <w:rFonts w:ascii="Times New Roman" w:hAnsi="Times New Roman" w:cs="Times New Roman"/>
          <w:sz w:val="24"/>
          <w:szCs w:val="24"/>
        </w:rPr>
        <w:t>the application of shared reading</w:t>
      </w:r>
      <w:r w:rsidRPr="00682B19">
        <w:rPr>
          <w:rFonts w:ascii="Times New Roman" w:hAnsi="Times New Roman" w:cs="Times New Roman"/>
          <w:sz w:val="24"/>
          <w:szCs w:val="24"/>
        </w:rPr>
        <w:t xml:space="preserve"> </w:t>
      </w:r>
      <w:r>
        <w:rPr>
          <w:rFonts w:ascii="Times New Roman" w:hAnsi="Times New Roman" w:cs="Times New Roman"/>
          <w:sz w:val="24"/>
          <w:szCs w:val="24"/>
        </w:rPr>
        <w:t xml:space="preserve">improve </w:t>
      </w:r>
      <w:r w:rsidRPr="00682B19">
        <w:rPr>
          <w:rFonts w:ascii="Times New Roman" w:hAnsi="Times New Roman" w:cs="Times New Roman"/>
          <w:sz w:val="24"/>
          <w:szCs w:val="24"/>
        </w:rPr>
        <w:t>reading comprehension of the eight</w:t>
      </w:r>
      <w:r>
        <w:rPr>
          <w:rFonts w:ascii="Times New Roman" w:hAnsi="Times New Roman" w:cs="Times New Roman"/>
          <w:sz w:val="24"/>
          <w:szCs w:val="24"/>
        </w:rPr>
        <w:t>h</w:t>
      </w:r>
      <w:r w:rsidRPr="00682B19">
        <w:rPr>
          <w:rFonts w:ascii="Times New Roman" w:hAnsi="Times New Roman" w:cs="Times New Roman"/>
          <w:sz w:val="24"/>
          <w:szCs w:val="24"/>
        </w:rPr>
        <w:t xml:space="preserve"> grade students?</w:t>
      </w:r>
      <w:r>
        <w:rPr>
          <w:rFonts w:ascii="Times New Roman" w:hAnsi="Times New Roman" w:cs="Times New Roman"/>
          <w:sz w:val="24"/>
          <w:szCs w:val="24"/>
        </w:rPr>
        <w:t>”</w:t>
      </w:r>
    </w:p>
    <w:p w:rsidR="00DB24F3" w:rsidRDefault="00DB24F3" w:rsidP="00DB24F3">
      <w:pPr>
        <w:spacing w:after="0"/>
        <w:jc w:val="both"/>
        <w:rPr>
          <w:rFonts w:ascii="Times New Roman" w:hAnsi="Times New Roman" w:cs="Times New Roman"/>
          <w:b/>
          <w:sz w:val="24"/>
          <w:szCs w:val="24"/>
        </w:rPr>
      </w:pPr>
    </w:p>
    <w:p w:rsidR="00DB24F3" w:rsidRDefault="00DB24F3" w:rsidP="00DB24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w:t>
      </w:r>
      <w:r w:rsidRPr="00146C97">
        <w:rPr>
          <w:rFonts w:ascii="Times New Roman" w:hAnsi="Times New Roman" w:cs="Times New Roman"/>
          <w:b/>
          <w:sz w:val="24"/>
          <w:szCs w:val="24"/>
        </w:rPr>
        <w:t>METHOD</w:t>
      </w:r>
    </w:p>
    <w:p w:rsidR="00DB24F3" w:rsidRDefault="00DB24F3" w:rsidP="00DB24F3">
      <w:pPr>
        <w:spacing w:after="0" w:line="36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 xml:space="preserve">The researcher used </w:t>
      </w:r>
      <w:r w:rsidRPr="009C4A0F">
        <w:rPr>
          <w:rFonts w:ascii="Times New Roman" w:hAnsi="Times New Roman" w:cs="Times New Roman"/>
          <w:sz w:val="24"/>
          <w:szCs w:val="24"/>
          <w:lang w:val="en-US"/>
        </w:rPr>
        <w:t>intact group research design</w:t>
      </w:r>
      <w:r>
        <w:rPr>
          <w:rFonts w:ascii="Times New Roman" w:eastAsia="Times New Roman" w:hAnsi="Times New Roman" w:cs="Times New Roman"/>
          <w:sz w:val="24"/>
          <w:szCs w:val="24"/>
          <w:lang w:eastAsia="id-ID"/>
        </w:rPr>
        <w:t>. The i</w:t>
      </w:r>
      <w:proofErr w:type="spellStart"/>
      <w:r w:rsidRPr="009C4A0F">
        <w:rPr>
          <w:rFonts w:ascii="Times New Roman" w:hAnsi="Times New Roman" w:cs="Times New Roman"/>
          <w:sz w:val="24"/>
          <w:szCs w:val="24"/>
          <w:lang w:val="en-US"/>
        </w:rPr>
        <w:t>ntact</w:t>
      </w:r>
      <w:proofErr w:type="spellEnd"/>
      <w:r w:rsidRPr="009C4A0F">
        <w:rPr>
          <w:rFonts w:ascii="Times New Roman" w:hAnsi="Times New Roman" w:cs="Times New Roman"/>
          <w:sz w:val="24"/>
          <w:szCs w:val="24"/>
          <w:lang w:val="en-US"/>
        </w:rPr>
        <w:t xml:space="preserve"> group design is the third type of Pre-experimental design</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The d</w:t>
      </w:r>
      <w:r>
        <w:rPr>
          <w:rFonts w:ascii="Times New Roman" w:hAnsi="Times New Roman" w:cs="Times New Roman"/>
          <w:sz w:val="24"/>
          <w:szCs w:val="24"/>
        </w:rPr>
        <w:t>esign in order to figure out that Shared Reading</w:t>
      </w:r>
      <w:r w:rsidRPr="002B7246">
        <w:rPr>
          <w:rFonts w:ascii="Times New Roman" w:hAnsi="Times New Roman" w:cs="Times New Roman"/>
          <w:sz w:val="24"/>
          <w:szCs w:val="24"/>
        </w:rPr>
        <w:t xml:space="preserve"> can improve the reading comprehension of the </w:t>
      </w:r>
      <w:r>
        <w:rPr>
          <w:rFonts w:ascii="Times New Roman" w:hAnsi="Times New Roman" w:cs="Times New Roman"/>
          <w:sz w:val="24"/>
          <w:szCs w:val="24"/>
        </w:rPr>
        <w:t>eighth</w:t>
      </w:r>
      <w:r w:rsidRPr="002B7246">
        <w:rPr>
          <w:rFonts w:ascii="Times New Roman" w:hAnsi="Times New Roman" w:cs="Times New Roman"/>
          <w:sz w:val="24"/>
          <w:szCs w:val="24"/>
        </w:rPr>
        <w:t xml:space="preserve"> grade students </w:t>
      </w:r>
      <w:r>
        <w:rPr>
          <w:rFonts w:ascii="Times New Roman" w:hAnsi="Times New Roman" w:cs="Times New Roman"/>
          <w:sz w:val="24"/>
          <w:szCs w:val="24"/>
        </w:rPr>
        <w:t>of</w:t>
      </w:r>
      <w:r w:rsidRPr="002B7246">
        <w:rPr>
          <w:rFonts w:ascii="Times New Roman" w:hAnsi="Times New Roman" w:cs="Times New Roman"/>
          <w:sz w:val="24"/>
          <w:szCs w:val="24"/>
        </w:rPr>
        <w:t xml:space="preserve"> M</w:t>
      </w:r>
      <w:r>
        <w:rPr>
          <w:rFonts w:ascii="Times New Roman" w:hAnsi="Times New Roman" w:cs="Times New Roman"/>
          <w:sz w:val="24"/>
          <w:szCs w:val="24"/>
        </w:rPr>
        <w:t>Ts</w:t>
      </w:r>
      <w:r w:rsidRPr="002B7246">
        <w:rPr>
          <w:rFonts w:ascii="Times New Roman" w:hAnsi="Times New Roman" w:cs="Times New Roman"/>
          <w:sz w:val="24"/>
          <w:szCs w:val="24"/>
        </w:rPr>
        <w:t xml:space="preserve"> Negeri</w:t>
      </w:r>
      <w:r>
        <w:rPr>
          <w:rFonts w:ascii="Times New Roman" w:hAnsi="Times New Roman" w:cs="Times New Roman"/>
          <w:sz w:val="24"/>
          <w:szCs w:val="24"/>
        </w:rPr>
        <w:t xml:space="preserve"> Palu Barat in narrative text. Two classes were</w:t>
      </w:r>
      <w:r w:rsidRPr="002B7246">
        <w:rPr>
          <w:rFonts w:ascii="Times New Roman" w:hAnsi="Times New Roman" w:cs="Times New Roman"/>
          <w:sz w:val="24"/>
          <w:szCs w:val="24"/>
        </w:rPr>
        <w:t xml:space="preserve"> involve</w:t>
      </w:r>
      <w:r>
        <w:rPr>
          <w:rFonts w:ascii="Times New Roman" w:hAnsi="Times New Roman" w:cs="Times New Roman"/>
          <w:sz w:val="24"/>
          <w:szCs w:val="24"/>
        </w:rPr>
        <w:t>d in this research. They were</w:t>
      </w:r>
      <w:r w:rsidRPr="002B7246">
        <w:rPr>
          <w:rFonts w:ascii="Times New Roman" w:hAnsi="Times New Roman" w:cs="Times New Roman"/>
          <w:sz w:val="24"/>
          <w:szCs w:val="24"/>
        </w:rPr>
        <w:t xml:space="preserve"> divided into</w:t>
      </w:r>
      <w:r>
        <w:rPr>
          <w:rFonts w:ascii="Times New Roman" w:hAnsi="Times New Roman" w:cs="Times New Roman"/>
          <w:sz w:val="24"/>
          <w:szCs w:val="24"/>
        </w:rPr>
        <w:t xml:space="preserve"> an</w:t>
      </w:r>
      <w:r w:rsidRPr="002B7246">
        <w:rPr>
          <w:rFonts w:ascii="Times New Roman" w:hAnsi="Times New Roman" w:cs="Times New Roman"/>
          <w:sz w:val="24"/>
          <w:szCs w:val="24"/>
        </w:rPr>
        <w:t xml:space="preserve"> experimental </w:t>
      </w:r>
      <w:r>
        <w:rPr>
          <w:rFonts w:ascii="Times New Roman" w:hAnsi="Times New Roman" w:cs="Times New Roman"/>
          <w:sz w:val="24"/>
          <w:szCs w:val="24"/>
        </w:rPr>
        <w:t>class</w:t>
      </w:r>
      <w:r w:rsidRPr="002B7246">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Pr="002B7246">
        <w:rPr>
          <w:rFonts w:ascii="Times New Roman" w:hAnsi="Times New Roman" w:cs="Times New Roman"/>
          <w:sz w:val="24"/>
          <w:szCs w:val="24"/>
        </w:rPr>
        <w:t xml:space="preserve">control </w:t>
      </w:r>
      <w:r>
        <w:rPr>
          <w:rFonts w:ascii="Times New Roman" w:hAnsi="Times New Roman" w:cs="Times New Roman"/>
          <w:sz w:val="24"/>
          <w:szCs w:val="24"/>
        </w:rPr>
        <w:t>class</w:t>
      </w:r>
      <w:r w:rsidRPr="002B7246">
        <w:rPr>
          <w:rFonts w:ascii="Times New Roman" w:hAnsi="Times New Roman" w:cs="Times New Roman"/>
          <w:sz w:val="24"/>
          <w:szCs w:val="24"/>
        </w:rPr>
        <w:t>.</w:t>
      </w:r>
      <w:r>
        <w:rPr>
          <w:rFonts w:ascii="Times New Roman" w:eastAsia="Times New Roman" w:hAnsi="Times New Roman" w:cs="Times New Roman"/>
          <w:sz w:val="24"/>
          <w:szCs w:val="24"/>
          <w:lang w:eastAsia="id-ID"/>
        </w:rPr>
        <w:t xml:space="preserve"> The researcher ga</w:t>
      </w:r>
      <w:r w:rsidRPr="00334D53">
        <w:rPr>
          <w:rFonts w:ascii="Times New Roman" w:eastAsia="Times New Roman" w:hAnsi="Times New Roman" w:cs="Times New Roman"/>
          <w:sz w:val="24"/>
          <w:szCs w:val="24"/>
          <w:lang w:eastAsia="id-ID"/>
        </w:rPr>
        <w:t xml:space="preserve">ve </w:t>
      </w:r>
      <w:r>
        <w:rPr>
          <w:rFonts w:ascii="Times New Roman" w:eastAsia="Times New Roman" w:hAnsi="Times New Roman" w:cs="Times New Roman"/>
          <w:sz w:val="24"/>
          <w:szCs w:val="24"/>
          <w:lang w:eastAsia="id-ID"/>
        </w:rPr>
        <w:t xml:space="preserve">posttest and same test </w:t>
      </w:r>
      <w:r w:rsidRPr="00334D53">
        <w:rPr>
          <w:rFonts w:ascii="Times New Roman" w:eastAsia="Times New Roman" w:hAnsi="Times New Roman" w:cs="Times New Roman"/>
          <w:sz w:val="24"/>
          <w:szCs w:val="24"/>
          <w:lang w:eastAsia="id-ID"/>
        </w:rPr>
        <w:t>to the students.</w:t>
      </w:r>
      <w:r>
        <w:rPr>
          <w:rFonts w:ascii="Times New Roman" w:eastAsia="Times New Roman" w:hAnsi="Times New Roman" w:cs="Times New Roman"/>
          <w:sz w:val="24"/>
          <w:szCs w:val="24"/>
          <w:lang w:eastAsia="id-ID"/>
        </w:rPr>
        <w:t xml:space="preserve"> The experimental class received special treatment whereas control class did not. The research design from </w:t>
      </w:r>
      <w:r w:rsidRPr="009C4A0F">
        <w:rPr>
          <w:rFonts w:ascii="Times New Roman" w:hAnsi="Times New Roman" w:cs="Times New Roman"/>
          <w:sz w:val="24"/>
          <w:szCs w:val="24"/>
          <w:lang w:val="en-US"/>
        </w:rPr>
        <w:t xml:space="preserve">Hatch and </w:t>
      </w:r>
      <w:proofErr w:type="spellStart"/>
      <w:r w:rsidRPr="009C4A0F">
        <w:rPr>
          <w:rFonts w:ascii="Times New Roman" w:hAnsi="Times New Roman" w:cs="Times New Roman"/>
          <w:sz w:val="24"/>
          <w:szCs w:val="24"/>
          <w:lang w:val="en-US"/>
        </w:rPr>
        <w:t>Farhady</w:t>
      </w:r>
      <w:proofErr w:type="spellEnd"/>
      <w:r>
        <w:rPr>
          <w:rFonts w:ascii="Times New Roman" w:hAnsi="Times New Roman" w:cs="Times New Roman"/>
          <w:sz w:val="24"/>
          <w:szCs w:val="24"/>
        </w:rPr>
        <w:t xml:space="preserve">, </w:t>
      </w:r>
      <w:r w:rsidRPr="009C4A0F">
        <w:rPr>
          <w:rFonts w:ascii="Times New Roman" w:hAnsi="Times New Roman" w:cs="Times New Roman"/>
          <w:sz w:val="24"/>
          <w:szCs w:val="24"/>
          <w:lang w:val="en-US"/>
        </w:rPr>
        <w:t>(1982:21) as follows:</w:t>
      </w:r>
    </w:p>
    <w:p w:rsidR="00DB24F3" w:rsidRDefault="00DB24F3" w:rsidP="00DB24F3">
      <w:pPr>
        <w:spacing w:after="0" w:line="240" w:lineRule="auto"/>
        <w:ind w:left="2160" w:firstLine="720"/>
        <w:jc w:val="both"/>
        <w:rPr>
          <w:rFonts w:ascii="Times New Roman" w:hAnsi="Times New Roman" w:cs="Times New Roman"/>
          <w:sz w:val="24"/>
          <w:szCs w:val="24"/>
          <w:u w:val="single"/>
        </w:rPr>
      </w:pPr>
    </w:p>
    <w:p w:rsidR="00DB24F3" w:rsidRPr="009C4A0F" w:rsidRDefault="00DB24F3" w:rsidP="00DB24F3">
      <w:pPr>
        <w:spacing w:after="0" w:line="360" w:lineRule="auto"/>
        <w:ind w:left="2160" w:firstLine="720"/>
        <w:jc w:val="both"/>
        <w:rPr>
          <w:rFonts w:ascii="Times New Roman" w:hAnsi="Times New Roman" w:cs="Times New Roman"/>
          <w:sz w:val="24"/>
          <w:szCs w:val="24"/>
          <w:u w:val="single"/>
          <w:lang w:val="en-US"/>
        </w:rPr>
      </w:pPr>
      <w:r w:rsidRPr="009C4A0F">
        <w:rPr>
          <w:rFonts w:ascii="Times New Roman" w:hAnsi="Times New Roman" w:cs="Times New Roman"/>
          <w:sz w:val="24"/>
          <w:szCs w:val="24"/>
          <w:u w:val="single"/>
          <w:lang w:val="en-US"/>
        </w:rPr>
        <w:t>G1</w:t>
      </w:r>
      <w:r w:rsidRPr="009C4A0F">
        <w:rPr>
          <w:rFonts w:ascii="Times New Roman" w:hAnsi="Times New Roman" w:cs="Times New Roman"/>
          <w:sz w:val="24"/>
          <w:szCs w:val="24"/>
          <w:u w:val="single"/>
        </w:rPr>
        <w:tab/>
      </w:r>
      <w:r w:rsidRPr="009C4A0F">
        <w:rPr>
          <w:rFonts w:ascii="Times New Roman" w:hAnsi="Times New Roman" w:cs="Times New Roman"/>
          <w:sz w:val="24"/>
          <w:szCs w:val="24"/>
          <w:u w:val="single"/>
        </w:rPr>
        <w:tab/>
        <w:t xml:space="preserve"> X</w:t>
      </w:r>
      <w:r w:rsidRPr="009C4A0F">
        <w:rPr>
          <w:rFonts w:ascii="Times New Roman" w:hAnsi="Times New Roman" w:cs="Times New Roman"/>
          <w:sz w:val="24"/>
          <w:szCs w:val="24"/>
          <w:u w:val="single"/>
        </w:rPr>
        <w:tab/>
      </w:r>
      <w:r w:rsidRPr="009C4A0F">
        <w:rPr>
          <w:rFonts w:ascii="Times New Roman" w:hAnsi="Times New Roman" w:cs="Times New Roman"/>
          <w:sz w:val="24"/>
          <w:szCs w:val="24"/>
          <w:u w:val="single"/>
          <w:lang w:val="en-US"/>
        </w:rPr>
        <w:tab/>
      </w:r>
      <w:r w:rsidRPr="009C4A0F">
        <w:rPr>
          <w:rFonts w:ascii="Times New Roman" w:hAnsi="Times New Roman" w:cs="Times New Roman"/>
          <w:sz w:val="24"/>
          <w:szCs w:val="24"/>
          <w:u w:val="single"/>
        </w:rPr>
        <w:t xml:space="preserve"> T</w:t>
      </w:r>
      <w:r w:rsidRPr="009C4A0F">
        <w:rPr>
          <w:rFonts w:ascii="Times New Roman" w:hAnsi="Times New Roman" w:cs="Times New Roman"/>
          <w:sz w:val="24"/>
          <w:szCs w:val="24"/>
          <w:u w:val="single"/>
          <w:lang w:val="en-US"/>
        </w:rPr>
        <w:t>1</w:t>
      </w:r>
    </w:p>
    <w:p w:rsidR="00DB24F3" w:rsidRPr="009C4A0F" w:rsidRDefault="00DB24F3" w:rsidP="00DB24F3">
      <w:pPr>
        <w:spacing w:after="0" w:line="360" w:lineRule="auto"/>
        <w:ind w:left="2160" w:firstLine="720"/>
        <w:jc w:val="both"/>
        <w:rPr>
          <w:rFonts w:ascii="Times New Roman" w:hAnsi="Times New Roman" w:cs="Times New Roman"/>
          <w:sz w:val="24"/>
          <w:szCs w:val="24"/>
          <w:lang w:val="en-US"/>
        </w:rPr>
      </w:pPr>
      <w:r w:rsidRPr="009C4A0F">
        <w:rPr>
          <w:rFonts w:ascii="Times New Roman" w:hAnsi="Times New Roman" w:cs="Times New Roman"/>
          <w:sz w:val="24"/>
          <w:szCs w:val="24"/>
          <w:lang w:val="en-US"/>
        </w:rPr>
        <w:t>G2</w:t>
      </w:r>
      <w:r w:rsidRPr="009C4A0F">
        <w:rPr>
          <w:rFonts w:ascii="Times New Roman" w:hAnsi="Times New Roman" w:cs="Times New Roman"/>
          <w:sz w:val="24"/>
          <w:szCs w:val="24"/>
        </w:rPr>
        <w:tab/>
      </w:r>
      <w:r w:rsidRPr="009C4A0F">
        <w:rPr>
          <w:rFonts w:ascii="Times New Roman" w:hAnsi="Times New Roman" w:cs="Times New Roman"/>
          <w:sz w:val="24"/>
          <w:szCs w:val="24"/>
        </w:rPr>
        <w:tab/>
      </w:r>
      <w:r w:rsidRPr="009C4A0F">
        <w:rPr>
          <w:rFonts w:ascii="Times New Roman" w:hAnsi="Times New Roman" w:cs="Times New Roman"/>
          <w:sz w:val="24"/>
          <w:szCs w:val="24"/>
        </w:rPr>
        <w:tab/>
      </w:r>
      <w:r w:rsidRPr="009C4A0F">
        <w:rPr>
          <w:rFonts w:ascii="Times New Roman" w:hAnsi="Times New Roman" w:cs="Times New Roman"/>
          <w:sz w:val="24"/>
          <w:szCs w:val="24"/>
        </w:rPr>
        <w:tab/>
        <w:t xml:space="preserve"> T</w:t>
      </w:r>
      <w:r w:rsidRPr="009C4A0F">
        <w:rPr>
          <w:rFonts w:ascii="Times New Roman" w:hAnsi="Times New Roman" w:cs="Times New Roman"/>
          <w:sz w:val="24"/>
          <w:szCs w:val="24"/>
          <w:lang w:val="en-US"/>
        </w:rPr>
        <w:t>1</w:t>
      </w:r>
    </w:p>
    <w:p w:rsidR="00DB24F3" w:rsidRPr="009C4A0F" w:rsidRDefault="00DB24F3" w:rsidP="00DB24F3">
      <w:pPr>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9C4A0F">
        <w:rPr>
          <w:rFonts w:ascii="Times New Roman" w:hAnsi="Times New Roman" w:cs="Times New Roman"/>
          <w:sz w:val="24"/>
          <w:szCs w:val="24"/>
          <w:lang w:val="en-US"/>
        </w:rPr>
        <w:t>Where:</w:t>
      </w:r>
    </w:p>
    <w:p w:rsidR="00DB24F3" w:rsidRPr="00DD1B5D" w:rsidRDefault="00DB24F3" w:rsidP="00DB24F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lang w:val="en-US"/>
        </w:rPr>
        <w:tab/>
        <w:t>G1</w:t>
      </w:r>
      <w:r>
        <w:rPr>
          <w:rFonts w:ascii="Times New Roman" w:hAnsi="Times New Roman" w:cs="Times New Roman"/>
          <w:sz w:val="24"/>
          <w:szCs w:val="24"/>
          <w:lang w:val="en-US"/>
        </w:rPr>
        <w:tab/>
        <w:t>:</w:t>
      </w:r>
      <w:r>
        <w:rPr>
          <w:rFonts w:ascii="Times New Roman" w:hAnsi="Times New Roman" w:cs="Times New Roman"/>
          <w:sz w:val="24"/>
          <w:szCs w:val="24"/>
        </w:rPr>
        <w:t xml:space="preserve"> </w:t>
      </w:r>
      <w:r w:rsidRPr="009C4A0F">
        <w:rPr>
          <w:rFonts w:ascii="Times New Roman" w:hAnsi="Times New Roman" w:cs="Times New Roman"/>
          <w:sz w:val="24"/>
          <w:szCs w:val="24"/>
          <w:lang w:val="en-US"/>
        </w:rPr>
        <w:t xml:space="preserve">Experimental </w:t>
      </w:r>
      <w:r>
        <w:rPr>
          <w:rFonts w:ascii="Times New Roman" w:hAnsi="Times New Roman" w:cs="Times New Roman"/>
          <w:sz w:val="24"/>
          <w:szCs w:val="24"/>
        </w:rPr>
        <w:t>Class</w:t>
      </w:r>
    </w:p>
    <w:p w:rsidR="00DB24F3" w:rsidRPr="009C4A0F" w:rsidRDefault="00DB24F3" w:rsidP="00DB24F3">
      <w:pPr>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ab/>
        <w:t>G2</w:t>
      </w:r>
      <w:r>
        <w:rPr>
          <w:rFonts w:ascii="Times New Roman" w:hAnsi="Times New Roman" w:cs="Times New Roman"/>
          <w:sz w:val="24"/>
          <w:szCs w:val="24"/>
          <w:lang w:val="en-US"/>
        </w:rPr>
        <w:tab/>
        <w:t>:</w:t>
      </w:r>
      <w:r>
        <w:rPr>
          <w:rFonts w:ascii="Times New Roman" w:hAnsi="Times New Roman" w:cs="Times New Roman"/>
          <w:sz w:val="24"/>
          <w:szCs w:val="24"/>
        </w:rPr>
        <w:t xml:space="preserve"> </w:t>
      </w:r>
      <w:r w:rsidRPr="009C4A0F">
        <w:rPr>
          <w:rFonts w:ascii="Times New Roman" w:hAnsi="Times New Roman" w:cs="Times New Roman"/>
          <w:sz w:val="24"/>
          <w:szCs w:val="24"/>
          <w:lang w:val="en-US"/>
        </w:rPr>
        <w:t xml:space="preserve">Control </w:t>
      </w:r>
      <w:r>
        <w:rPr>
          <w:rFonts w:ascii="Times New Roman" w:hAnsi="Times New Roman" w:cs="Times New Roman"/>
          <w:sz w:val="24"/>
          <w:szCs w:val="24"/>
        </w:rPr>
        <w:t>Class</w:t>
      </w:r>
    </w:p>
    <w:p w:rsidR="00DB24F3" w:rsidRDefault="00DB24F3" w:rsidP="00DB24F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lang w:val="en-US"/>
        </w:rPr>
        <w:tab/>
        <w:t>X</w:t>
      </w:r>
      <w:r>
        <w:rPr>
          <w:rFonts w:ascii="Times New Roman" w:hAnsi="Times New Roman" w:cs="Times New Roman"/>
          <w:sz w:val="24"/>
          <w:szCs w:val="24"/>
          <w:lang w:val="en-US"/>
        </w:rPr>
        <w:tab/>
        <w:t>:</w:t>
      </w:r>
      <w:r>
        <w:rPr>
          <w:rFonts w:ascii="Times New Roman" w:hAnsi="Times New Roman" w:cs="Times New Roman"/>
          <w:sz w:val="24"/>
          <w:szCs w:val="24"/>
        </w:rPr>
        <w:t xml:space="preserve"> </w:t>
      </w:r>
      <w:r w:rsidRPr="009C4A0F">
        <w:rPr>
          <w:rFonts w:ascii="Times New Roman" w:hAnsi="Times New Roman" w:cs="Times New Roman"/>
          <w:sz w:val="24"/>
          <w:szCs w:val="24"/>
          <w:lang w:val="en-US"/>
        </w:rPr>
        <w:t>Treatment</w:t>
      </w:r>
    </w:p>
    <w:p w:rsidR="00DB24F3" w:rsidRDefault="00DB24F3" w:rsidP="00DB24F3">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en-US"/>
        </w:rPr>
        <w:t>TI</w:t>
      </w:r>
      <w:r>
        <w:rPr>
          <w:rFonts w:ascii="Times New Roman" w:hAnsi="Times New Roman" w:cs="Times New Roman"/>
          <w:sz w:val="24"/>
          <w:szCs w:val="24"/>
          <w:lang w:val="en-US"/>
        </w:rPr>
        <w:tab/>
        <w:t>:</w:t>
      </w:r>
      <w:r>
        <w:rPr>
          <w:rFonts w:ascii="Times New Roman" w:hAnsi="Times New Roman" w:cs="Times New Roman"/>
          <w:sz w:val="24"/>
          <w:szCs w:val="24"/>
        </w:rPr>
        <w:t xml:space="preserve"> </w:t>
      </w:r>
      <w:r w:rsidRPr="009C4A0F">
        <w:rPr>
          <w:rFonts w:ascii="Times New Roman" w:hAnsi="Times New Roman" w:cs="Times New Roman"/>
          <w:sz w:val="24"/>
          <w:szCs w:val="24"/>
          <w:lang w:val="en-US"/>
        </w:rPr>
        <w:t>Post-test</w:t>
      </w:r>
    </w:p>
    <w:p w:rsidR="00DB24F3" w:rsidRPr="0015628D" w:rsidRDefault="00DB24F3" w:rsidP="00DB24F3">
      <w:pPr>
        <w:spacing w:after="0" w:line="240" w:lineRule="auto"/>
        <w:ind w:left="1440" w:firstLine="720"/>
        <w:jc w:val="both"/>
        <w:rPr>
          <w:rFonts w:ascii="Times New Roman" w:hAnsi="Times New Roman" w:cs="Times New Roman"/>
          <w:sz w:val="24"/>
          <w:szCs w:val="24"/>
        </w:rPr>
      </w:pPr>
    </w:p>
    <w:p w:rsidR="00DB24F3" w:rsidRDefault="00DB24F3" w:rsidP="00DB24F3">
      <w:pPr>
        <w:spacing w:after="0" w:line="36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A population is a group of research objects that have consisted of the one or more classes. According to Ary, Jacobs, Lucy </w:t>
      </w:r>
      <w:r>
        <w:rPr>
          <w:rFonts w:ascii="Times New Roman" w:hAnsi="Times New Roman" w:cs="Times New Roman"/>
          <w:sz w:val="24"/>
          <w:szCs w:val="18"/>
        </w:rPr>
        <w:t>&amp;</w:t>
      </w:r>
      <w:r>
        <w:rPr>
          <w:rFonts w:ascii="Times New Roman" w:eastAsia="Times New Roman" w:hAnsi="Times New Roman" w:cs="Times New Roman"/>
          <w:sz w:val="24"/>
          <w:szCs w:val="24"/>
          <w:lang w:eastAsia="id-ID"/>
        </w:rPr>
        <w:t xml:space="preserve"> Razavieh, (2002:163) states “</w:t>
      </w:r>
      <w:r w:rsidRPr="00C43857">
        <w:rPr>
          <w:rFonts w:ascii="Times New Roman" w:eastAsia="Times New Roman" w:hAnsi="Times New Roman" w:cs="Times New Roman"/>
          <w:i/>
          <w:sz w:val="24"/>
          <w:szCs w:val="24"/>
          <w:lang w:eastAsia="id-ID"/>
        </w:rPr>
        <w:t>the large group about which the generalization is made is called population</w:t>
      </w:r>
      <w:r>
        <w:rPr>
          <w:rFonts w:ascii="Times New Roman" w:eastAsia="Times New Roman" w:hAnsi="Times New Roman" w:cs="Times New Roman"/>
          <w:sz w:val="24"/>
          <w:szCs w:val="24"/>
          <w:lang w:eastAsia="id-ID"/>
        </w:rPr>
        <w:t xml:space="preserve">.” </w:t>
      </w:r>
      <w:r w:rsidRPr="00334D53">
        <w:rPr>
          <w:rFonts w:ascii="Times New Roman" w:eastAsia="Times New Roman" w:hAnsi="Times New Roman" w:cs="Times New Roman"/>
          <w:sz w:val="24"/>
          <w:szCs w:val="24"/>
          <w:lang w:eastAsia="id-ID"/>
        </w:rPr>
        <w:t xml:space="preserve">The population </w:t>
      </w:r>
      <w:r>
        <w:rPr>
          <w:rFonts w:ascii="Times New Roman" w:eastAsia="Times New Roman" w:hAnsi="Times New Roman" w:cs="Times New Roman"/>
          <w:sz w:val="24"/>
          <w:szCs w:val="24"/>
          <w:lang w:eastAsia="id-ID"/>
        </w:rPr>
        <w:t>of this research was MTs Negeri Palu Barat</w:t>
      </w:r>
      <w:r w:rsidRPr="00334D5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The total of the students were 663 from seventh grade until ninth grade.</w:t>
      </w:r>
      <w:r w:rsidRPr="00334D5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w:t>
      </w:r>
      <w:r w:rsidRPr="00334D53">
        <w:rPr>
          <w:rFonts w:ascii="Times New Roman" w:eastAsia="Times New Roman" w:hAnsi="Times New Roman" w:cs="Times New Roman"/>
          <w:sz w:val="24"/>
          <w:szCs w:val="24"/>
          <w:lang w:eastAsia="id-ID"/>
        </w:rPr>
        <w:t xml:space="preserve">he total numbers of population </w:t>
      </w:r>
      <w:r>
        <w:rPr>
          <w:rFonts w:ascii="Times New Roman" w:eastAsia="Times New Roman" w:hAnsi="Times New Roman" w:cs="Times New Roman"/>
          <w:sz w:val="24"/>
          <w:szCs w:val="24"/>
          <w:lang w:eastAsia="id-ID"/>
        </w:rPr>
        <w:t>eighth grades we</w:t>
      </w:r>
      <w:r w:rsidRPr="00334D53">
        <w:rPr>
          <w:rFonts w:ascii="Times New Roman" w:eastAsia="Times New Roman" w:hAnsi="Times New Roman" w:cs="Times New Roman"/>
          <w:sz w:val="24"/>
          <w:szCs w:val="24"/>
          <w:lang w:eastAsia="id-ID"/>
        </w:rPr>
        <w:t xml:space="preserve">re </w:t>
      </w:r>
      <w:r>
        <w:rPr>
          <w:rFonts w:ascii="Times New Roman" w:eastAsia="Times New Roman" w:hAnsi="Times New Roman" w:cs="Times New Roman"/>
          <w:sz w:val="24"/>
          <w:szCs w:val="24"/>
          <w:lang w:eastAsia="id-ID"/>
        </w:rPr>
        <w:t>218 students.</w:t>
      </w:r>
      <w:r w:rsidRPr="00A476A6">
        <w:rPr>
          <w:rFonts w:ascii="Times New Roman" w:hAnsi="Times New Roman" w:cs="Times New Roman"/>
          <w:sz w:val="24"/>
          <w:szCs w:val="24"/>
          <w:lang w:val="en-US"/>
        </w:rPr>
        <w:t xml:space="preserve"> </w:t>
      </w:r>
      <w:r w:rsidRPr="005A27FA">
        <w:rPr>
          <w:rFonts w:ascii="Times New Roman" w:hAnsi="Times New Roman" w:cs="Times New Roman"/>
          <w:sz w:val="24"/>
          <w:szCs w:val="24"/>
          <w:lang w:val="en-US"/>
        </w:rPr>
        <w:t>It consisted of</w:t>
      </w:r>
      <w:r w:rsidRPr="005A27FA">
        <w:rPr>
          <w:rFonts w:ascii="Times New Roman" w:hAnsi="Times New Roman" w:cs="Times New Roman"/>
          <w:sz w:val="24"/>
          <w:szCs w:val="24"/>
        </w:rPr>
        <w:t xml:space="preserve"> </w:t>
      </w:r>
      <w:r w:rsidRPr="005A27FA">
        <w:rPr>
          <w:rFonts w:ascii="Times New Roman" w:hAnsi="Times New Roman" w:cs="Times New Roman"/>
          <w:sz w:val="24"/>
          <w:szCs w:val="24"/>
          <w:lang w:val="en-US"/>
        </w:rPr>
        <w:t>six</w:t>
      </w:r>
      <w:r w:rsidRPr="005A27FA">
        <w:rPr>
          <w:rFonts w:ascii="Times New Roman" w:hAnsi="Times New Roman" w:cs="Times New Roman"/>
          <w:sz w:val="24"/>
          <w:szCs w:val="24"/>
        </w:rPr>
        <w:t xml:space="preserve"> classes</w:t>
      </w:r>
      <w:r>
        <w:rPr>
          <w:rFonts w:ascii="Times New Roman" w:hAnsi="Times New Roman" w:cs="Times New Roman"/>
          <w:sz w:val="24"/>
          <w:szCs w:val="24"/>
        </w:rPr>
        <w:t>.</w:t>
      </w:r>
      <w:r>
        <w:rPr>
          <w:rFonts w:ascii="Times New Roman" w:hAnsi="Times New Roman" w:cs="Times New Roman"/>
          <w:b/>
          <w:sz w:val="24"/>
          <w:szCs w:val="24"/>
        </w:rPr>
        <w:t xml:space="preserve"> </w:t>
      </w:r>
      <w:r w:rsidRPr="002B7246">
        <w:rPr>
          <w:rFonts w:ascii="Times New Roman" w:hAnsi="Times New Roman" w:cs="Times New Roman"/>
          <w:sz w:val="24"/>
          <w:szCs w:val="24"/>
        </w:rPr>
        <w:t>They consist</w:t>
      </w:r>
      <w:r>
        <w:rPr>
          <w:rFonts w:ascii="Times New Roman" w:hAnsi="Times New Roman" w:cs="Times New Roman"/>
          <w:sz w:val="24"/>
          <w:szCs w:val="24"/>
        </w:rPr>
        <w:t>ed</w:t>
      </w:r>
      <w:r w:rsidRPr="002B7246">
        <w:rPr>
          <w:rFonts w:ascii="Times New Roman" w:hAnsi="Times New Roman" w:cs="Times New Roman"/>
          <w:sz w:val="24"/>
          <w:szCs w:val="24"/>
        </w:rPr>
        <w:t xml:space="preserve"> of </w:t>
      </w:r>
      <w:r>
        <w:rPr>
          <w:rFonts w:ascii="Times New Roman" w:hAnsi="Times New Roman" w:cs="Times New Roman"/>
          <w:sz w:val="24"/>
          <w:szCs w:val="24"/>
        </w:rPr>
        <w:t>s</w:t>
      </w:r>
      <w:r w:rsidRPr="002B7246">
        <w:rPr>
          <w:rFonts w:ascii="Times New Roman" w:hAnsi="Times New Roman" w:cs="Times New Roman"/>
          <w:sz w:val="24"/>
          <w:szCs w:val="24"/>
        </w:rPr>
        <w:t>i</w:t>
      </w:r>
      <w:r>
        <w:rPr>
          <w:rFonts w:ascii="Times New Roman" w:hAnsi="Times New Roman" w:cs="Times New Roman"/>
          <w:sz w:val="24"/>
          <w:szCs w:val="24"/>
        </w:rPr>
        <w:t>x</w:t>
      </w:r>
      <w:r w:rsidRPr="002B7246">
        <w:rPr>
          <w:rFonts w:ascii="Times New Roman" w:hAnsi="Times New Roman" w:cs="Times New Roman"/>
          <w:sz w:val="24"/>
          <w:szCs w:val="24"/>
        </w:rPr>
        <w:t xml:space="preserve"> parallel classes: VII</w:t>
      </w:r>
      <w:r>
        <w:rPr>
          <w:rFonts w:ascii="Times New Roman" w:hAnsi="Times New Roman" w:cs="Times New Roman"/>
          <w:sz w:val="24"/>
          <w:szCs w:val="24"/>
        </w:rPr>
        <w:t>I</w:t>
      </w:r>
      <w:r w:rsidRPr="002B7246">
        <w:rPr>
          <w:rFonts w:ascii="Times New Roman" w:hAnsi="Times New Roman" w:cs="Times New Roman"/>
          <w:sz w:val="24"/>
          <w:szCs w:val="24"/>
        </w:rPr>
        <w:t xml:space="preserve"> A, VI</w:t>
      </w:r>
      <w:r>
        <w:rPr>
          <w:rFonts w:ascii="Times New Roman" w:hAnsi="Times New Roman" w:cs="Times New Roman"/>
          <w:sz w:val="24"/>
          <w:szCs w:val="24"/>
        </w:rPr>
        <w:t>I</w:t>
      </w:r>
      <w:r w:rsidRPr="002B7246">
        <w:rPr>
          <w:rFonts w:ascii="Times New Roman" w:hAnsi="Times New Roman" w:cs="Times New Roman"/>
          <w:sz w:val="24"/>
          <w:szCs w:val="24"/>
        </w:rPr>
        <w:t>I B, VI</w:t>
      </w:r>
      <w:r>
        <w:rPr>
          <w:rFonts w:ascii="Times New Roman" w:hAnsi="Times New Roman" w:cs="Times New Roman"/>
          <w:sz w:val="24"/>
          <w:szCs w:val="24"/>
        </w:rPr>
        <w:t>I</w:t>
      </w:r>
      <w:r w:rsidRPr="002B7246">
        <w:rPr>
          <w:rFonts w:ascii="Times New Roman" w:hAnsi="Times New Roman" w:cs="Times New Roman"/>
          <w:sz w:val="24"/>
          <w:szCs w:val="24"/>
        </w:rPr>
        <w:t>I C, V</w:t>
      </w:r>
      <w:r>
        <w:rPr>
          <w:rFonts w:ascii="Times New Roman" w:hAnsi="Times New Roman" w:cs="Times New Roman"/>
          <w:sz w:val="24"/>
          <w:szCs w:val="24"/>
        </w:rPr>
        <w:t>I</w:t>
      </w:r>
      <w:r w:rsidRPr="002B7246">
        <w:rPr>
          <w:rFonts w:ascii="Times New Roman" w:hAnsi="Times New Roman" w:cs="Times New Roman"/>
          <w:sz w:val="24"/>
          <w:szCs w:val="24"/>
        </w:rPr>
        <w:t>II D, V</w:t>
      </w:r>
      <w:r>
        <w:rPr>
          <w:rFonts w:ascii="Times New Roman" w:hAnsi="Times New Roman" w:cs="Times New Roman"/>
          <w:sz w:val="24"/>
          <w:szCs w:val="24"/>
        </w:rPr>
        <w:t>I</w:t>
      </w:r>
      <w:r w:rsidRPr="002B7246">
        <w:rPr>
          <w:rFonts w:ascii="Times New Roman" w:hAnsi="Times New Roman" w:cs="Times New Roman"/>
          <w:sz w:val="24"/>
          <w:szCs w:val="24"/>
        </w:rPr>
        <w:t>II E</w:t>
      </w:r>
      <w:r w:rsidRPr="001D4B1F">
        <w:rPr>
          <w:rFonts w:ascii="Times New Roman" w:hAnsi="Times New Roman" w:cs="Times New Roman"/>
          <w:sz w:val="24"/>
          <w:szCs w:val="24"/>
        </w:rPr>
        <w:t xml:space="preserve"> </w:t>
      </w:r>
      <w:r w:rsidRPr="002B7246">
        <w:rPr>
          <w:rFonts w:ascii="Times New Roman" w:hAnsi="Times New Roman" w:cs="Times New Roman"/>
          <w:sz w:val="24"/>
          <w:szCs w:val="24"/>
        </w:rPr>
        <w:t>and</w:t>
      </w:r>
      <w:r w:rsidRPr="001D4B1F">
        <w:rPr>
          <w:rFonts w:ascii="Times New Roman" w:hAnsi="Times New Roman" w:cs="Times New Roman"/>
          <w:sz w:val="24"/>
          <w:szCs w:val="24"/>
        </w:rPr>
        <w:t xml:space="preserve"> </w:t>
      </w:r>
      <w:r w:rsidRPr="002B7246">
        <w:rPr>
          <w:rFonts w:ascii="Times New Roman" w:hAnsi="Times New Roman" w:cs="Times New Roman"/>
          <w:sz w:val="24"/>
          <w:szCs w:val="24"/>
        </w:rPr>
        <w:t>V</w:t>
      </w:r>
      <w:r>
        <w:rPr>
          <w:rFonts w:ascii="Times New Roman" w:hAnsi="Times New Roman" w:cs="Times New Roman"/>
          <w:sz w:val="24"/>
          <w:szCs w:val="24"/>
        </w:rPr>
        <w:t>I</w:t>
      </w:r>
      <w:r w:rsidRPr="002B7246">
        <w:rPr>
          <w:rFonts w:ascii="Times New Roman" w:hAnsi="Times New Roman" w:cs="Times New Roman"/>
          <w:sz w:val="24"/>
          <w:szCs w:val="24"/>
        </w:rPr>
        <w:t>II</w:t>
      </w:r>
      <w:r>
        <w:rPr>
          <w:rFonts w:ascii="Times New Roman" w:hAnsi="Times New Roman" w:cs="Times New Roman"/>
          <w:sz w:val="24"/>
          <w:szCs w:val="24"/>
        </w:rPr>
        <w:t xml:space="preserve"> F.</w:t>
      </w:r>
      <w:r w:rsidRPr="00C349BA">
        <w:rPr>
          <w:rFonts w:ascii="Times New Roman" w:eastAsia="Times New Roman" w:hAnsi="Times New Roman"/>
          <w:color w:val="1D1B11" w:themeColor="background2" w:themeShade="1A"/>
          <w:sz w:val="24"/>
          <w:szCs w:val="24"/>
        </w:rPr>
        <w:t xml:space="preserve"> </w:t>
      </w:r>
      <w:r>
        <w:rPr>
          <w:rFonts w:ascii="Times New Roman" w:eastAsia="Times New Roman" w:hAnsi="Times New Roman"/>
          <w:color w:val="1D1B11" w:themeColor="background2" w:themeShade="1A"/>
          <w:sz w:val="24"/>
          <w:szCs w:val="24"/>
        </w:rPr>
        <w:t>Each class consists of 33 up to 38</w:t>
      </w:r>
      <w:r w:rsidRPr="006C2934">
        <w:rPr>
          <w:rFonts w:ascii="Times New Roman" w:eastAsia="Times New Roman" w:hAnsi="Times New Roman"/>
          <w:color w:val="1D1B11" w:themeColor="background2" w:themeShade="1A"/>
          <w:sz w:val="24"/>
          <w:szCs w:val="24"/>
        </w:rPr>
        <w:t xml:space="preserve"> students</w:t>
      </w:r>
      <w:r>
        <w:rPr>
          <w:rFonts w:ascii="Times New Roman" w:eastAsia="Times New Roman" w:hAnsi="Times New Roman"/>
          <w:color w:val="1D1B11" w:themeColor="background2" w:themeShade="1A"/>
          <w:sz w:val="24"/>
          <w:szCs w:val="24"/>
        </w:rPr>
        <w:t>.</w:t>
      </w:r>
    </w:p>
    <w:p w:rsidR="00DB24F3" w:rsidRDefault="00DB24F3" w:rsidP="00DB24F3">
      <w:pPr>
        <w:spacing w:after="0" w:line="360" w:lineRule="auto"/>
        <w:ind w:firstLine="720"/>
        <w:jc w:val="both"/>
        <w:rPr>
          <w:rFonts w:ascii="Times New Roman" w:hAnsi="Times New Roman" w:cs="Times New Roman"/>
          <w:sz w:val="24"/>
          <w:szCs w:val="24"/>
        </w:rPr>
      </w:pPr>
      <w:r w:rsidRPr="005D6A37">
        <w:rPr>
          <w:rFonts w:ascii="Times New Roman" w:eastAsia="Times New Roman" w:hAnsi="Times New Roman" w:cs="Times New Roman"/>
          <w:sz w:val="24"/>
          <w:szCs w:val="24"/>
          <w:lang w:eastAsia="id-ID"/>
        </w:rPr>
        <w:t>In selecting the sample of the research, the researcher use</w:t>
      </w:r>
      <w:r>
        <w:rPr>
          <w:rFonts w:ascii="Times New Roman" w:eastAsia="Times New Roman" w:hAnsi="Times New Roman" w:cs="Times New Roman"/>
          <w:sz w:val="24"/>
          <w:szCs w:val="24"/>
          <w:lang w:eastAsia="id-ID"/>
        </w:rPr>
        <w:t>d</w:t>
      </w:r>
      <w:r w:rsidRPr="005D6A37">
        <w:rPr>
          <w:rFonts w:ascii="Times New Roman" w:eastAsia="Times New Roman" w:hAnsi="Times New Roman" w:cs="Times New Roman"/>
          <w:sz w:val="24"/>
          <w:szCs w:val="24"/>
          <w:lang w:val="en-US" w:eastAsia="id-ID"/>
        </w:rPr>
        <w:t xml:space="preserve"> </w:t>
      </w:r>
      <w:r w:rsidRPr="005D6A37">
        <w:rPr>
          <w:rFonts w:ascii="Times New Roman" w:eastAsia="Times New Roman" w:hAnsi="Times New Roman" w:cs="Times New Roman"/>
          <w:sz w:val="24"/>
          <w:szCs w:val="24"/>
          <w:lang w:eastAsia="id-ID"/>
        </w:rPr>
        <w:t>purposive</w:t>
      </w:r>
      <w:r w:rsidRPr="005D6A37">
        <w:rPr>
          <w:rFonts w:ascii="Times New Roman" w:eastAsia="Times New Roman" w:hAnsi="Times New Roman" w:cs="Times New Roman"/>
          <w:sz w:val="24"/>
          <w:szCs w:val="24"/>
          <w:lang w:val="en-US" w:eastAsia="id-ID"/>
        </w:rPr>
        <w:t xml:space="preserve"> </w:t>
      </w:r>
      <w:r w:rsidRPr="005D6A37">
        <w:rPr>
          <w:rFonts w:ascii="Times New Roman" w:eastAsia="Times New Roman" w:hAnsi="Times New Roman" w:cs="Times New Roman"/>
          <w:sz w:val="24"/>
          <w:szCs w:val="24"/>
          <w:lang w:eastAsia="id-ID"/>
        </w:rPr>
        <w:t xml:space="preserve">sampling technique because the number of the population is big enough. </w:t>
      </w:r>
      <w:r>
        <w:rPr>
          <w:rFonts w:ascii="Times New Roman" w:eastAsia="Times New Roman" w:hAnsi="Times New Roman" w:cs="Times New Roman"/>
          <w:sz w:val="24"/>
          <w:szCs w:val="24"/>
          <w:lang w:eastAsia="id-ID"/>
        </w:rPr>
        <w:t>Accord</w:t>
      </w:r>
      <w:r w:rsidRPr="005D6A37">
        <w:rPr>
          <w:rFonts w:ascii="Times New Roman" w:eastAsia="Times New Roman" w:hAnsi="Times New Roman" w:cs="Times New Roman"/>
          <w:sz w:val="24"/>
          <w:szCs w:val="24"/>
          <w:lang w:eastAsia="id-ID"/>
        </w:rPr>
        <w:t xml:space="preserve">ing </w:t>
      </w:r>
      <w:r>
        <w:rPr>
          <w:rFonts w:ascii="Times New Roman" w:eastAsia="Times New Roman" w:hAnsi="Times New Roman" w:cs="Times New Roman"/>
          <w:sz w:val="24"/>
          <w:szCs w:val="24"/>
          <w:lang w:eastAsia="id-ID"/>
        </w:rPr>
        <w:t>t</w:t>
      </w:r>
      <w:r w:rsidRPr="005D6A37">
        <w:rPr>
          <w:rFonts w:ascii="Times New Roman" w:eastAsia="Times New Roman" w:hAnsi="Times New Roman" w:cs="Times New Roman"/>
          <w:sz w:val="24"/>
          <w:szCs w:val="24"/>
          <w:lang w:eastAsia="id-ID"/>
        </w:rPr>
        <w:t>o</w:t>
      </w:r>
      <w:r w:rsidRPr="005D6A3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Singh, </w:t>
      </w:r>
      <w:r w:rsidRPr="005D6A37">
        <w:rPr>
          <w:rFonts w:ascii="Times New Roman" w:eastAsia="Times New Roman" w:hAnsi="Times New Roman" w:cs="Times New Roman"/>
          <w:sz w:val="24"/>
          <w:szCs w:val="24"/>
          <w:lang w:eastAsia="id-ID"/>
        </w:rPr>
        <w:t>(2006:91)</w:t>
      </w:r>
      <w:r>
        <w:rPr>
          <w:rFonts w:ascii="Times New Roman" w:eastAsia="Times New Roman" w:hAnsi="Times New Roman" w:cs="Times New Roman"/>
          <w:sz w:val="24"/>
          <w:szCs w:val="24"/>
          <w:lang w:eastAsia="id-ID"/>
        </w:rPr>
        <w:t>,</w:t>
      </w:r>
      <w:r w:rsidRPr="005D6A37">
        <w:rPr>
          <w:rFonts w:ascii="Times New Roman" w:eastAsia="Times New Roman" w:hAnsi="Times New Roman" w:cs="Times New Roman"/>
          <w:sz w:val="24"/>
          <w:szCs w:val="24"/>
          <w:lang w:eastAsia="id-ID"/>
        </w:rPr>
        <w:t xml:space="preserve"> “</w:t>
      </w:r>
      <w:r w:rsidRPr="00C43857">
        <w:rPr>
          <w:rFonts w:ascii="Times New Roman" w:hAnsi="Times New Roman" w:cs="Times New Roman"/>
          <w:i/>
          <w:sz w:val="24"/>
          <w:szCs w:val="21"/>
        </w:rPr>
        <w:t>The purposive sampling is selected by some arbitrary method because it is known to be representative of the total population</w:t>
      </w:r>
      <w:r w:rsidRPr="005D6A37">
        <w:rPr>
          <w:rFonts w:ascii="Times New Roman" w:hAnsi="Times New Roman" w:cs="Times New Roman"/>
          <w:sz w:val="21"/>
          <w:szCs w:val="21"/>
        </w:rPr>
        <w:t xml:space="preserve">.” </w:t>
      </w:r>
      <w:r>
        <w:rPr>
          <w:rFonts w:ascii="Times New Roman" w:hAnsi="Times New Roman" w:cs="Times New Roman"/>
          <w:sz w:val="21"/>
          <w:szCs w:val="21"/>
        </w:rPr>
        <w:t>I</w:t>
      </w:r>
      <w:r w:rsidRPr="005D6A37">
        <w:rPr>
          <w:rFonts w:ascii="Times New Roman" w:eastAsia="Times New Roman" w:hAnsi="Times New Roman" w:cs="Times New Roman"/>
          <w:sz w:val="24"/>
          <w:szCs w:val="24"/>
          <w:lang w:eastAsia="id-ID"/>
        </w:rPr>
        <w:t xml:space="preserve">t means that, sampling is </w:t>
      </w:r>
      <w:r>
        <w:rPr>
          <w:rFonts w:ascii="Times New Roman" w:eastAsia="Times New Roman" w:hAnsi="Times New Roman" w:cs="Times New Roman"/>
          <w:sz w:val="24"/>
          <w:szCs w:val="24"/>
          <w:lang w:eastAsia="id-ID"/>
        </w:rPr>
        <w:t xml:space="preserve">an </w:t>
      </w:r>
      <w:r w:rsidRPr="005D6A37">
        <w:rPr>
          <w:rFonts w:ascii="Times New Roman" w:eastAsia="Times New Roman" w:hAnsi="Times New Roman" w:cs="Times New Roman"/>
          <w:sz w:val="24"/>
          <w:szCs w:val="24"/>
          <w:lang w:eastAsia="id-ID"/>
        </w:rPr>
        <w:t xml:space="preserve">option some classes </w:t>
      </w:r>
      <w:r>
        <w:rPr>
          <w:rFonts w:ascii="Times New Roman" w:eastAsia="Times New Roman" w:hAnsi="Times New Roman" w:cs="Times New Roman"/>
          <w:sz w:val="24"/>
          <w:szCs w:val="24"/>
          <w:lang w:eastAsia="id-ID"/>
        </w:rPr>
        <w:t xml:space="preserve">by researcher </w:t>
      </w:r>
      <w:r w:rsidRPr="005D6A3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that have </w:t>
      </w:r>
      <w:r w:rsidRPr="005D6A37">
        <w:rPr>
          <w:rFonts w:ascii="Times New Roman" w:eastAsia="Times New Roman" w:hAnsi="Times New Roman" w:cs="Times New Roman"/>
          <w:sz w:val="24"/>
          <w:szCs w:val="24"/>
          <w:lang w:eastAsia="id-ID"/>
        </w:rPr>
        <w:t xml:space="preserve">special knowledge or skills </w:t>
      </w:r>
      <w:r w:rsidRPr="005D6A37">
        <w:rPr>
          <w:rFonts w:ascii="Times New Roman" w:hAnsi="Times New Roman" w:cs="Times New Roman"/>
        </w:rPr>
        <w:t>who represent this population</w:t>
      </w:r>
      <w:r w:rsidRPr="005D6A37">
        <w:rPr>
          <w:rFonts w:ascii="Times New Roman" w:eastAsia="Times New Roman" w:hAnsi="Times New Roman" w:cs="Times New Roman"/>
          <w:sz w:val="24"/>
          <w:szCs w:val="24"/>
          <w:lang w:eastAsia="id-ID"/>
        </w:rPr>
        <w:t xml:space="preserve">. In determining the research sample, the researcher </w:t>
      </w:r>
      <w:r>
        <w:rPr>
          <w:rFonts w:ascii="Times New Roman" w:eastAsia="Times New Roman" w:hAnsi="Times New Roman" w:cs="Times New Roman"/>
          <w:sz w:val="24"/>
          <w:szCs w:val="24"/>
          <w:lang w:eastAsia="id-ID"/>
        </w:rPr>
        <w:t>cho</w:t>
      </w:r>
      <w:r w:rsidRPr="005D6A37">
        <w:rPr>
          <w:rFonts w:ascii="Times New Roman" w:eastAsia="Times New Roman" w:hAnsi="Times New Roman" w:cs="Times New Roman"/>
          <w:sz w:val="24"/>
          <w:szCs w:val="24"/>
          <w:lang w:eastAsia="id-ID"/>
        </w:rPr>
        <w:t xml:space="preserve">se two </w:t>
      </w:r>
      <w:r w:rsidRPr="00DD1B5D">
        <w:rPr>
          <w:rFonts w:ascii="Times New Roman" w:eastAsia="Times New Roman" w:hAnsi="Times New Roman" w:cs="Times New Roman"/>
          <w:i/>
          <w:sz w:val="24"/>
          <w:szCs w:val="24"/>
          <w:lang w:eastAsia="id-ID"/>
        </w:rPr>
        <w:t>unggulan</w:t>
      </w:r>
      <w:r w:rsidRPr="005D6A37">
        <w:rPr>
          <w:rFonts w:ascii="Times New Roman" w:eastAsia="Times New Roman" w:hAnsi="Times New Roman" w:cs="Times New Roman"/>
          <w:sz w:val="24"/>
          <w:szCs w:val="24"/>
          <w:lang w:eastAsia="id-ID"/>
        </w:rPr>
        <w:t xml:space="preserve"> classes </w:t>
      </w:r>
      <w:r>
        <w:rPr>
          <w:rFonts w:ascii="Times New Roman" w:eastAsia="Times New Roman" w:hAnsi="Times New Roman" w:cs="Times New Roman"/>
          <w:sz w:val="24"/>
          <w:szCs w:val="24"/>
          <w:lang w:eastAsia="id-ID"/>
        </w:rPr>
        <w:t>of the eight grade</w:t>
      </w:r>
      <w:r w:rsidRPr="005D6A37">
        <w:rPr>
          <w:rFonts w:ascii="Times New Roman" w:eastAsia="Times New Roman" w:hAnsi="Times New Roman" w:cs="Times New Roman"/>
          <w:sz w:val="24"/>
          <w:szCs w:val="24"/>
          <w:lang w:eastAsia="id-ID"/>
        </w:rPr>
        <w:t xml:space="preserve"> in the school</w:t>
      </w:r>
      <w:r w:rsidRPr="006C7EFB">
        <w:rPr>
          <w:rFonts w:ascii="Times New Roman" w:hAnsi="Times New Roman" w:cs="Times New Roman"/>
          <w:sz w:val="24"/>
          <w:szCs w:val="24"/>
        </w:rPr>
        <w:t xml:space="preserve"> that the experimental </w:t>
      </w:r>
      <w:r>
        <w:rPr>
          <w:rFonts w:ascii="Times New Roman" w:eastAsia="Times New Roman" w:hAnsi="Times New Roman" w:cs="Times New Roman"/>
          <w:sz w:val="24"/>
          <w:szCs w:val="24"/>
          <w:lang w:eastAsia="id-ID"/>
        </w:rPr>
        <w:t>class</w:t>
      </w:r>
      <w:r w:rsidRPr="006C7EFB">
        <w:rPr>
          <w:rFonts w:ascii="Times New Roman" w:hAnsi="Times New Roman" w:cs="Times New Roman"/>
          <w:sz w:val="24"/>
          <w:szCs w:val="24"/>
        </w:rPr>
        <w:t xml:space="preserve"> </w:t>
      </w:r>
      <w:r>
        <w:rPr>
          <w:rFonts w:ascii="Times New Roman" w:hAnsi="Times New Roman" w:cs="Times New Roman"/>
          <w:sz w:val="24"/>
          <w:szCs w:val="24"/>
        </w:rPr>
        <w:t>wa</w:t>
      </w:r>
      <w:r w:rsidRPr="006C7EFB">
        <w:rPr>
          <w:rFonts w:ascii="Times New Roman" w:hAnsi="Times New Roman" w:cs="Times New Roman"/>
          <w:sz w:val="24"/>
          <w:szCs w:val="24"/>
        </w:rPr>
        <w:t>s VIII A</w:t>
      </w:r>
      <w:r w:rsidRPr="00C349BA">
        <w:rPr>
          <w:rFonts w:ascii="Times New Roman" w:hAnsi="Times New Roman"/>
          <w:sz w:val="24"/>
          <w:szCs w:val="24"/>
        </w:rPr>
        <w:t xml:space="preserve"> </w:t>
      </w:r>
      <w:r>
        <w:rPr>
          <w:rFonts w:ascii="Times New Roman" w:hAnsi="Times New Roman"/>
          <w:sz w:val="24"/>
          <w:szCs w:val="24"/>
        </w:rPr>
        <w:t>that consists of 38 students</w:t>
      </w:r>
      <w:r w:rsidRPr="006C7EFB">
        <w:rPr>
          <w:rFonts w:ascii="Times New Roman" w:hAnsi="Times New Roman" w:cs="Times New Roman"/>
          <w:sz w:val="24"/>
          <w:szCs w:val="24"/>
          <w:vertAlign w:val="superscript"/>
        </w:rPr>
        <w:t xml:space="preserve"> </w:t>
      </w:r>
      <w:r w:rsidRPr="006C7EFB">
        <w:rPr>
          <w:rFonts w:ascii="Times New Roman" w:hAnsi="Times New Roman" w:cs="Times New Roman"/>
          <w:sz w:val="24"/>
          <w:szCs w:val="24"/>
        </w:rPr>
        <w:t xml:space="preserve">and VIII B </w:t>
      </w:r>
      <w:r>
        <w:rPr>
          <w:rFonts w:ascii="Times New Roman" w:hAnsi="Times New Roman"/>
          <w:sz w:val="24"/>
          <w:szCs w:val="24"/>
        </w:rPr>
        <w:t>that consists of 36 students</w:t>
      </w:r>
      <w:r w:rsidRPr="006C7EFB">
        <w:rPr>
          <w:rFonts w:ascii="Times New Roman" w:hAnsi="Times New Roman" w:cs="Times New Roman"/>
          <w:sz w:val="24"/>
          <w:szCs w:val="24"/>
        </w:rPr>
        <w:t xml:space="preserve"> as the control class</w:t>
      </w:r>
      <w:r>
        <w:rPr>
          <w:rFonts w:ascii="Times New Roman" w:hAnsi="Times New Roman" w:cs="Times New Roman"/>
          <w:sz w:val="24"/>
          <w:szCs w:val="24"/>
        </w:rPr>
        <w:t>. Unggulan class is the excellent class among other classes. The researcher chose this classes based</w:t>
      </w:r>
      <w:r w:rsidRPr="00A476A6">
        <w:rPr>
          <w:rFonts w:ascii="Times New Roman" w:hAnsi="Times New Roman" w:cs="Times New Roman"/>
          <w:sz w:val="24"/>
          <w:szCs w:val="24"/>
        </w:rPr>
        <w:t xml:space="preserve"> </w:t>
      </w:r>
      <w:r w:rsidRPr="005A27FA">
        <w:rPr>
          <w:rFonts w:ascii="Times New Roman" w:hAnsi="Times New Roman" w:cs="Times New Roman"/>
          <w:sz w:val="24"/>
          <w:szCs w:val="24"/>
        </w:rPr>
        <w:t>on recomme</w:t>
      </w:r>
      <w:r>
        <w:rPr>
          <w:rFonts w:ascii="Times New Roman" w:hAnsi="Times New Roman" w:cs="Times New Roman"/>
          <w:sz w:val="24"/>
          <w:szCs w:val="24"/>
        </w:rPr>
        <w:t>ndation from the teacher in the</w:t>
      </w:r>
      <w:r w:rsidRPr="005A27FA">
        <w:rPr>
          <w:rFonts w:ascii="Times New Roman" w:hAnsi="Times New Roman" w:cs="Times New Roman"/>
          <w:sz w:val="24"/>
          <w:szCs w:val="24"/>
        </w:rPr>
        <w:t xml:space="preserve"> school</w:t>
      </w:r>
      <w:r>
        <w:rPr>
          <w:rFonts w:ascii="Times New Roman" w:hAnsi="Times New Roman" w:cs="Times New Roman"/>
          <w:sz w:val="24"/>
          <w:szCs w:val="24"/>
        </w:rPr>
        <w:t>. The two</w:t>
      </w:r>
      <w:r w:rsidRPr="00327596">
        <w:rPr>
          <w:rFonts w:ascii="Times New Roman" w:hAnsi="Times New Roman" w:cs="Times New Roman"/>
          <w:sz w:val="24"/>
          <w:szCs w:val="24"/>
        </w:rPr>
        <w:t xml:space="preserve"> classes have similar skill and ability in a</w:t>
      </w:r>
      <w:r>
        <w:rPr>
          <w:rFonts w:ascii="Times New Roman" w:hAnsi="Times New Roman" w:cs="Times New Roman"/>
          <w:sz w:val="24"/>
          <w:szCs w:val="24"/>
        </w:rPr>
        <w:t>l</w:t>
      </w:r>
      <w:r w:rsidRPr="00327596">
        <w:rPr>
          <w:rFonts w:ascii="Times New Roman" w:hAnsi="Times New Roman" w:cs="Times New Roman"/>
          <w:sz w:val="24"/>
          <w:szCs w:val="24"/>
        </w:rPr>
        <w:t>most ever</w:t>
      </w:r>
      <w:r>
        <w:rPr>
          <w:rFonts w:ascii="Times New Roman" w:hAnsi="Times New Roman" w:cs="Times New Roman"/>
          <w:sz w:val="24"/>
          <w:szCs w:val="24"/>
        </w:rPr>
        <w:t>y subject.</w:t>
      </w:r>
    </w:p>
    <w:p w:rsidR="00DB24F3" w:rsidRDefault="00DB24F3" w:rsidP="00DB24F3">
      <w:pPr>
        <w:spacing w:after="0" w:line="360" w:lineRule="auto"/>
        <w:ind w:firstLine="720"/>
        <w:jc w:val="both"/>
        <w:rPr>
          <w:rFonts w:ascii="Times New Roman" w:eastAsia="Times New Roman" w:hAnsi="Times New Roman" w:cs="Times New Roman"/>
          <w:sz w:val="24"/>
          <w:szCs w:val="24"/>
          <w:lang w:eastAsia="id-ID"/>
        </w:rPr>
      </w:pPr>
      <w:r w:rsidRPr="005A27FA">
        <w:rPr>
          <w:rFonts w:ascii="Times New Roman" w:hAnsi="Times New Roman" w:cs="Times New Roman"/>
          <w:sz w:val="24"/>
          <w:szCs w:val="24"/>
        </w:rPr>
        <w:t>Related to the title “</w:t>
      </w:r>
      <w:r w:rsidRPr="005A27FA">
        <w:rPr>
          <w:rFonts w:ascii="Times New Roman" w:hAnsi="Times New Roman" w:cs="Times New Roman"/>
          <w:sz w:val="24"/>
          <w:szCs w:val="24"/>
          <w:lang w:val="en-US"/>
        </w:rPr>
        <w:t>I</w:t>
      </w:r>
      <w:r w:rsidRPr="005A27FA">
        <w:rPr>
          <w:rFonts w:ascii="Times New Roman" w:hAnsi="Times New Roman" w:cs="Times New Roman"/>
          <w:sz w:val="24"/>
          <w:szCs w:val="24"/>
        </w:rPr>
        <w:t xml:space="preserve">mproving </w:t>
      </w:r>
      <w:r>
        <w:rPr>
          <w:rFonts w:ascii="Times New Roman" w:hAnsi="Times New Roman" w:cs="Times New Roman"/>
          <w:sz w:val="24"/>
          <w:szCs w:val="24"/>
        </w:rPr>
        <w:t xml:space="preserve">reading comprehension of </w:t>
      </w:r>
      <w:r w:rsidRPr="005A27FA">
        <w:rPr>
          <w:rFonts w:ascii="Times New Roman" w:hAnsi="Times New Roman" w:cs="Times New Roman"/>
          <w:sz w:val="24"/>
          <w:szCs w:val="24"/>
        </w:rPr>
        <w:t xml:space="preserve">the </w:t>
      </w:r>
      <w:r w:rsidRPr="005A27FA">
        <w:rPr>
          <w:rFonts w:ascii="Times New Roman" w:hAnsi="Times New Roman" w:cs="Times New Roman"/>
          <w:sz w:val="24"/>
          <w:szCs w:val="24"/>
          <w:lang w:val="en-US"/>
        </w:rPr>
        <w:t>E</w:t>
      </w:r>
      <w:r>
        <w:rPr>
          <w:rFonts w:ascii="Times New Roman" w:hAnsi="Times New Roman" w:cs="Times New Roman"/>
          <w:sz w:val="24"/>
          <w:szCs w:val="24"/>
        </w:rPr>
        <w:t>igh</w:t>
      </w:r>
      <w:r w:rsidRPr="005A27FA">
        <w:rPr>
          <w:rFonts w:ascii="Times New Roman" w:hAnsi="Times New Roman" w:cs="Times New Roman"/>
          <w:sz w:val="24"/>
          <w:szCs w:val="24"/>
        </w:rPr>
        <w:t xml:space="preserve">th </w:t>
      </w:r>
      <w:r w:rsidRPr="005A27FA">
        <w:rPr>
          <w:rFonts w:ascii="Times New Roman" w:hAnsi="Times New Roman" w:cs="Times New Roman"/>
          <w:sz w:val="24"/>
          <w:szCs w:val="24"/>
          <w:lang w:val="en-US"/>
        </w:rPr>
        <w:t>G</w:t>
      </w:r>
      <w:r w:rsidRPr="005A27FA">
        <w:rPr>
          <w:rFonts w:ascii="Times New Roman" w:hAnsi="Times New Roman" w:cs="Times New Roman"/>
          <w:sz w:val="24"/>
          <w:szCs w:val="24"/>
        </w:rPr>
        <w:t>rade</w:t>
      </w:r>
      <w:r w:rsidRPr="005A27FA">
        <w:rPr>
          <w:rFonts w:ascii="Times New Roman" w:hAnsi="Times New Roman" w:cs="Times New Roman"/>
          <w:sz w:val="24"/>
          <w:szCs w:val="24"/>
          <w:lang w:val="en-US"/>
        </w:rPr>
        <w:t xml:space="preserve"> Students</w:t>
      </w:r>
      <w:r w:rsidRPr="005A27FA">
        <w:rPr>
          <w:rFonts w:ascii="Times New Roman" w:hAnsi="Times New Roman" w:cs="Times New Roman"/>
          <w:sz w:val="24"/>
          <w:szCs w:val="24"/>
        </w:rPr>
        <w:t xml:space="preserve"> </w:t>
      </w:r>
      <w:r>
        <w:rPr>
          <w:rFonts w:ascii="Times New Roman" w:hAnsi="Times New Roman" w:cs="Times New Roman"/>
          <w:sz w:val="24"/>
          <w:szCs w:val="24"/>
        </w:rPr>
        <w:t xml:space="preserve">through Shared </w:t>
      </w:r>
      <w:r w:rsidRPr="005A27FA">
        <w:rPr>
          <w:rFonts w:ascii="Times New Roman" w:hAnsi="Times New Roman" w:cs="Times New Roman"/>
          <w:sz w:val="24"/>
          <w:szCs w:val="24"/>
        </w:rPr>
        <w:t xml:space="preserve">Reading </w:t>
      </w:r>
      <w:r>
        <w:rPr>
          <w:rFonts w:ascii="Times New Roman" w:hAnsi="Times New Roman" w:cs="Times New Roman"/>
          <w:sz w:val="24"/>
          <w:szCs w:val="24"/>
        </w:rPr>
        <w:t>at</w:t>
      </w:r>
      <w:r w:rsidRPr="005A27FA">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MTs Negeri Palu Barat</w:t>
      </w:r>
      <w:r w:rsidRPr="005A27FA">
        <w:rPr>
          <w:rFonts w:ascii="Times New Roman" w:hAnsi="Times New Roman" w:cs="Times New Roman"/>
          <w:sz w:val="24"/>
          <w:szCs w:val="24"/>
        </w:rPr>
        <w:t xml:space="preserve">”, there </w:t>
      </w:r>
      <w:r>
        <w:rPr>
          <w:rFonts w:ascii="Times New Roman" w:hAnsi="Times New Roman" w:cs="Times New Roman"/>
          <w:sz w:val="24"/>
          <w:szCs w:val="24"/>
        </w:rPr>
        <w:t>we</w:t>
      </w:r>
      <w:r w:rsidRPr="005A27FA">
        <w:rPr>
          <w:rFonts w:ascii="Times New Roman" w:hAnsi="Times New Roman" w:cs="Times New Roman"/>
          <w:sz w:val="24"/>
          <w:szCs w:val="24"/>
        </w:rPr>
        <w:t xml:space="preserve">re two variables of the research which </w:t>
      </w:r>
      <w:r w:rsidRPr="005A27FA">
        <w:rPr>
          <w:rFonts w:ascii="Times New Roman" w:hAnsi="Times New Roman" w:cs="Times New Roman"/>
          <w:sz w:val="24"/>
          <w:szCs w:val="24"/>
          <w:lang w:val="en-US"/>
        </w:rPr>
        <w:t>was</w:t>
      </w:r>
      <w:r w:rsidRPr="005A27FA">
        <w:rPr>
          <w:rFonts w:ascii="Times New Roman" w:hAnsi="Times New Roman" w:cs="Times New Roman"/>
          <w:sz w:val="24"/>
          <w:szCs w:val="24"/>
        </w:rPr>
        <w:t xml:space="preserve"> considered as the causes and effects of the problem.</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The research variables in this research were independent and dependent variables. According to          </w:t>
      </w:r>
      <w:r>
        <w:rPr>
          <w:rFonts w:ascii="Times New Roman" w:hAnsi="Times New Roman" w:cs="Times New Roman"/>
          <w:sz w:val="24"/>
          <w:szCs w:val="24"/>
        </w:rPr>
        <w:t>Ary, et al, (2002:35) define</w:t>
      </w:r>
      <w:r w:rsidRPr="00327596">
        <w:rPr>
          <w:rFonts w:ascii="Times New Roman" w:hAnsi="Times New Roman" w:cs="Times New Roman"/>
          <w:sz w:val="24"/>
          <w:szCs w:val="24"/>
        </w:rPr>
        <w:t xml:space="preserve">, </w:t>
      </w:r>
      <w:r w:rsidRPr="002718C0">
        <w:rPr>
          <w:rFonts w:ascii="Times New Roman" w:hAnsi="Times New Roman" w:cs="Times New Roman"/>
          <w:i/>
          <w:sz w:val="24"/>
          <w:szCs w:val="24"/>
        </w:rPr>
        <w:t xml:space="preserve">“ Independent variables are antecendent to dependent variables and are known or are hypothesized to influence the dependent variable, which is the outcome. In experimental studies the treatment is the </w:t>
      </w:r>
      <w:r w:rsidRPr="002718C0">
        <w:rPr>
          <w:rFonts w:ascii="Times New Roman" w:eastAsia="Times New Roman" w:hAnsi="Times New Roman" w:cs="Times New Roman"/>
          <w:i/>
          <w:sz w:val="24"/>
          <w:szCs w:val="24"/>
          <w:lang w:eastAsia="id-ID"/>
        </w:rPr>
        <w:t>independent variable and the outcome is the dependent variable”</w:t>
      </w:r>
      <w:r>
        <w:rPr>
          <w:rFonts w:ascii="Times New Roman" w:eastAsia="Times New Roman" w:hAnsi="Times New Roman" w:cs="Times New Roman"/>
          <w:sz w:val="24"/>
          <w:szCs w:val="24"/>
          <w:lang w:eastAsia="id-ID"/>
        </w:rPr>
        <w:t xml:space="preserve">. The independent variable is one selected by the researcher to determine the effect of relationship with dependent variable. While the dependent variable is the progress to measure about the students perfomance based on the independent variable. The independent variable is </w:t>
      </w:r>
      <w:r w:rsidRPr="008430BD">
        <w:rPr>
          <w:rFonts w:ascii="Times New Roman" w:eastAsia="Times New Roman" w:hAnsi="Times New Roman" w:cs="Times New Roman"/>
          <w:i/>
          <w:sz w:val="24"/>
          <w:szCs w:val="24"/>
          <w:lang w:eastAsia="id-ID"/>
        </w:rPr>
        <w:t>Shared Reading</w:t>
      </w:r>
      <w:r>
        <w:rPr>
          <w:rFonts w:ascii="Times New Roman" w:eastAsia="Times New Roman" w:hAnsi="Times New Roman" w:cs="Times New Roman"/>
          <w:sz w:val="24"/>
          <w:szCs w:val="24"/>
          <w:lang w:eastAsia="id-ID"/>
        </w:rPr>
        <w:t xml:space="preserve"> and the dependent one is</w:t>
      </w:r>
      <w:r w:rsidRPr="00DB30A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reading comprehension of </w:t>
      </w:r>
      <w:r w:rsidRPr="00334D53">
        <w:rPr>
          <w:rFonts w:ascii="Times New Roman" w:eastAsia="Times New Roman" w:hAnsi="Times New Roman" w:cs="Times New Roman"/>
          <w:sz w:val="24"/>
          <w:szCs w:val="24"/>
          <w:lang w:eastAsia="id-ID"/>
        </w:rPr>
        <w:t xml:space="preserve">the </w:t>
      </w:r>
      <w:r>
        <w:rPr>
          <w:rFonts w:ascii="Times New Roman" w:eastAsia="Times New Roman" w:hAnsi="Times New Roman" w:cs="Times New Roman"/>
          <w:sz w:val="24"/>
          <w:szCs w:val="24"/>
          <w:lang w:eastAsia="id-ID"/>
        </w:rPr>
        <w:t>eighth-grade</w:t>
      </w:r>
      <w:r w:rsidRPr="00334D53">
        <w:rPr>
          <w:rFonts w:ascii="Times New Roman" w:eastAsia="Times New Roman" w:hAnsi="Times New Roman" w:cs="Times New Roman"/>
          <w:sz w:val="24"/>
          <w:szCs w:val="24"/>
          <w:lang w:eastAsia="id-ID"/>
        </w:rPr>
        <w:t xml:space="preserve"> students </w:t>
      </w:r>
      <w:r>
        <w:rPr>
          <w:rFonts w:ascii="Times New Roman" w:eastAsia="Times New Roman" w:hAnsi="Times New Roman" w:cs="Times New Roman"/>
          <w:sz w:val="24"/>
          <w:szCs w:val="24"/>
          <w:lang w:eastAsia="id-ID"/>
        </w:rPr>
        <w:t>at MTs Negeri Palu Barat.</w:t>
      </w:r>
    </w:p>
    <w:p w:rsidR="00DB24F3" w:rsidRDefault="00DB24F3" w:rsidP="00DB24F3">
      <w:pPr>
        <w:spacing w:after="0" w:line="36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lastRenderedPageBreak/>
        <w:t xml:space="preserve">The researcher used one instrument. It was test. According to Ary, et al, (2002:216) </w:t>
      </w:r>
      <w:r w:rsidRPr="00C43857">
        <w:rPr>
          <w:rFonts w:ascii="Times New Roman" w:eastAsia="Times New Roman" w:hAnsi="Times New Roman" w:cs="Times New Roman"/>
          <w:i/>
          <w:sz w:val="24"/>
          <w:szCs w:val="24"/>
          <w:lang w:eastAsia="id-ID"/>
        </w:rPr>
        <w:t>“Tests are valuable measuring instruments for educational research.”</w:t>
      </w:r>
      <w:r>
        <w:rPr>
          <w:rFonts w:ascii="Times New Roman" w:eastAsia="Times New Roman" w:hAnsi="Times New Roman" w:cs="Times New Roman"/>
          <w:sz w:val="24"/>
          <w:szCs w:val="24"/>
          <w:lang w:eastAsia="id-ID"/>
        </w:rPr>
        <w:t xml:space="preserve"> It means that tests are important tool used for counting values in education research. </w:t>
      </w:r>
      <w:r w:rsidRPr="005A27FA">
        <w:rPr>
          <w:rFonts w:ascii="Times New Roman" w:eastAsia="Times New Roman" w:hAnsi="Times New Roman" w:cs="Times New Roman"/>
          <w:bCs/>
          <w:sz w:val="24"/>
          <w:szCs w:val="24"/>
          <w:lang w:val="en-US"/>
        </w:rPr>
        <w:t>The researcher only used post-test as a test</w:t>
      </w:r>
      <w:r>
        <w:rPr>
          <w:rFonts w:ascii="Times New Roman" w:eastAsia="Times New Roman" w:hAnsi="Times New Roman" w:cs="Times New Roman"/>
          <w:bCs/>
          <w:sz w:val="24"/>
          <w:szCs w:val="24"/>
        </w:rPr>
        <w:t>.</w:t>
      </w:r>
    </w:p>
    <w:p w:rsidR="00DB24F3" w:rsidRDefault="00DB24F3" w:rsidP="00DB24F3">
      <w:pPr>
        <w:spacing w:after="0" w:line="360" w:lineRule="auto"/>
        <w:ind w:firstLine="426"/>
        <w:jc w:val="both"/>
        <w:rPr>
          <w:rFonts w:ascii="Times New Roman" w:eastAsia="Times New Roman" w:hAnsi="Times New Roman" w:cs="Times New Roman"/>
          <w:sz w:val="24"/>
          <w:szCs w:val="24"/>
          <w:lang w:eastAsia="id-ID"/>
        </w:rPr>
      </w:pPr>
      <w:r w:rsidRPr="00FD778B">
        <w:rPr>
          <w:rFonts w:ascii="Times New Roman" w:eastAsia="Times New Roman" w:hAnsi="Times New Roman" w:cs="Times New Roman"/>
          <w:sz w:val="24"/>
          <w:szCs w:val="24"/>
          <w:lang w:eastAsia="id-ID"/>
        </w:rPr>
        <w:t>In t</w:t>
      </w:r>
      <w:r>
        <w:rPr>
          <w:rFonts w:ascii="Times New Roman" w:eastAsia="Times New Roman" w:hAnsi="Times New Roman" w:cs="Times New Roman"/>
          <w:sz w:val="24"/>
          <w:szCs w:val="24"/>
          <w:lang w:eastAsia="id-ID"/>
        </w:rPr>
        <w:t>his research, the researcher used</w:t>
      </w:r>
      <w:r w:rsidRPr="00FD778B">
        <w:rPr>
          <w:rFonts w:ascii="Times New Roman" w:eastAsia="Times New Roman" w:hAnsi="Times New Roman" w:cs="Times New Roman"/>
          <w:sz w:val="24"/>
          <w:szCs w:val="24"/>
          <w:lang w:eastAsia="id-ID"/>
        </w:rPr>
        <w:t xml:space="preserve"> test (</w:t>
      </w:r>
      <w:r>
        <w:rPr>
          <w:rFonts w:ascii="Times New Roman" w:eastAsia="Times New Roman" w:hAnsi="Times New Roman" w:cs="Times New Roman"/>
          <w:sz w:val="24"/>
          <w:szCs w:val="24"/>
          <w:lang w:eastAsia="id-ID"/>
        </w:rPr>
        <w:t xml:space="preserve">post-test). </w:t>
      </w:r>
      <w:r w:rsidRPr="009C4A0F">
        <w:rPr>
          <w:rFonts w:ascii="Times New Roman" w:eastAsia="Times New Roman" w:hAnsi="Times New Roman" w:cs="Times New Roman"/>
          <w:bCs/>
          <w:sz w:val="24"/>
          <w:szCs w:val="24"/>
          <w:lang w:val="en-US"/>
        </w:rPr>
        <w:t xml:space="preserve">This research </w:t>
      </w:r>
      <w:r>
        <w:rPr>
          <w:rFonts w:ascii="Times New Roman" w:eastAsia="Times New Roman" w:hAnsi="Times New Roman" w:cs="Times New Roman"/>
          <w:bCs/>
          <w:sz w:val="24"/>
          <w:szCs w:val="24"/>
        </w:rPr>
        <w:t>did</w:t>
      </w:r>
      <w:r w:rsidRPr="009C4A0F">
        <w:rPr>
          <w:rFonts w:ascii="Times New Roman" w:eastAsia="Times New Roman" w:hAnsi="Times New Roman" w:cs="Times New Roman"/>
          <w:bCs/>
          <w:sz w:val="24"/>
          <w:szCs w:val="24"/>
          <w:lang w:val="en-US"/>
        </w:rPr>
        <w:t xml:space="preserve"> not apply pre-test at the first meeting</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lang w:eastAsia="id-ID"/>
        </w:rPr>
        <w:t xml:space="preserve"> The test of the post-test was to measure the student’s capability of reading comprehension after the treatment. The items of the test consisted of three parts: the first part consisted of 10 multiple choices</w:t>
      </w:r>
      <w:r w:rsidRPr="00E0738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items, and every correct answer was scored 1. The second parts consists of 5 essay</w:t>
      </w:r>
      <w:r w:rsidRPr="00244BF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items which is every correct spelling and structure was scored 2 and correct meaning was scored 1. The three parts consisted of 10 true or false items which every correct answer got 1.</w:t>
      </w:r>
    </w:p>
    <w:p w:rsidR="00DB24F3" w:rsidRDefault="00DB24F3" w:rsidP="00DB24F3">
      <w:pPr>
        <w:spacing w:after="0" w:line="480" w:lineRule="auto"/>
        <w:jc w:val="center"/>
        <w:rPr>
          <w:rFonts w:ascii="Times New Roman" w:eastAsia="Times New Roman" w:hAnsi="Times New Roman" w:cs="Times New Roman"/>
          <w:b/>
          <w:sz w:val="24"/>
          <w:szCs w:val="24"/>
          <w:lang w:eastAsia="id-ID"/>
        </w:rPr>
      </w:pPr>
    </w:p>
    <w:p w:rsidR="00DB24F3" w:rsidRPr="00C312CA" w:rsidRDefault="00DB24F3" w:rsidP="00DB24F3">
      <w:pPr>
        <w:spacing w:after="0" w:line="480" w:lineRule="auto"/>
        <w:jc w:val="center"/>
        <w:rPr>
          <w:rFonts w:ascii="Times New Roman" w:eastAsia="Times New Roman" w:hAnsi="Times New Roman" w:cs="Times New Roman"/>
          <w:b/>
          <w:sz w:val="24"/>
          <w:szCs w:val="24"/>
          <w:lang w:eastAsia="id-ID"/>
        </w:rPr>
      </w:pPr>
      <w:r w:rsidRPr="00C312CA">
        <w:rPr>
          <w:rFonts w:ascii="Times New Roman" w:eastAsia="Times New Roman" w:hAnsi="Times New Roman" w:cs="Times New Roman"/>
          <w:b/>
          <w:sz w:val="24"/>
          <w:szCs w:val="24"/>
          <w:lang w:eastAsia="id-ID"/>
        </w:rPr>
        <w:t xml:space="preserve">Table </w:t>
      </w:r>
      <w:r>
        <w:rPr>
          <w:rFonts w:ascii="Times New Roman" w:eastAsia="Times New Roman" w:hAnsi="Times New Roman" w:cs="Times New Roman"/>
          <w:b/>
          <w:sz w:val="24"/>
          <w:szCs w:val="24"/>
          <w:lang w:eastAsia="id-ID"/>
        </w:rPr>
        <w:t>1</w:t>
      </w:r>
      <w:r w:rsidRPr="00C312CA">
        <w:rPr>
          <w:rFonts w:ascii="Times New Roman" w:eastAsia="Times New Roman" w:hAnsi="Times New Roman" w:cs="Times New Roman"/>
          <w:b/>
          <w:sz w:val="24"/>
          <w:szCs w:val="24"/>
          <w:lang w:eastAsia="id-ID"/>
        </w:rPr>
        <w:t>. The Scoring System of the Test</w:t>
      </w:r>
    </w:p>
    <w:tbl>
      <w:tblPr>
        <w:tblStyle w:val="TableGrid"/>
        <w:tblW w:w="0" w:type="auto"/>
        <w:tblBorders>
          <w:left w:val="none" w:sz="0" w:space="0" w:color="auto"/>
          <w:right w:val="none" w:sz="0" w:space="0" w:color="auto"/>
          <w:insideV w:val="none" w:sz="0" w:space="0" w:color="auto"/>
        </w:tblBorders>
        <w:tblLook w:val="04A0"/>
      </w:tblPr>
      <w:tblGrid>
        <w:gridCol w:w="570"/>
        <w:gridCol w:w="1652"/>
        <w:gridCol w:w="1185"/>
        <w:gridCol w:w="1156"/>
        <w:gridCol w:w="1219"/>
        <w:gridCol w:w="1095"/>
        <w:gridCol w:w="1283"/>
      </w:tblGrid>
      <w:tr w:rsidR="00DB24F3" w:rsidTr="001B6085">
        <w:trPr>
          <w:trHeight w:val="672"/>
        </w:trPr>
        <w:tc>
          <w:tcPr>
            <w:tcW w:w="570" w:type="dxa"/>
            <w:vAlign w:val="center"/>
          </w:tcPr>
          <w:p w:rsidR="00DB24F3" w:rsidRPr="009F0704" w:rsidRDefault="00DB24F3" w:rsidP="001B6085">
            <w:pPr>
              <w:spacing w:line="360" w:lineRule="auto"/>
              <w:jc w:val="center"/>
              <w:rPr>
                <w:rFonts w:ascii="Times New Roman" w:eastAsia="Times New Roman" w:hAnsi="Times New Roman" w:cs="Times New Roman"/>
                <w:b/>
                <w:sz w:val="24"/>
                <w:szCs w:val="24"/>
                <w:lang w:eastAsia="id-ID"/>
              </w:rPr>
            </w:pPr>
            <w:r w:rsidRPr="009F0704">
              <w:rPr>
                <w:rFonts w:ascii="Times New Roman" w:eastAsia="Times New Roman" w:hAnsi="Times New Roman" w:cs="Times New Roman"/>
                <w:b/>
                <w:sz w:val="24"/>
                <w:szCs w:val="24"/>
                <w:lang w:eastAsia="id-ID"/>
              </w:rPr>
              <w:t>No.</w:t>
            </w:r>
          </w:p>
        </w:tc>
        <w:tc>
          <w:tcPr>
            <w:tcW w:w="1652" w:type="dxa"/>
            <w:vAlign w:val="center"/>
          </w:tcPr>
          <w:p w:rsidR="00DB24F3" w:rsidRPr="009F0704" w:rsidRDefault="00DB24F3" w:rsidP="001B6085">
            <w:pPr>
              <w:spacing w:line="360" w:lineRule="auto"/>
              <w:jc w:val="center"/>
              <w:rPr>
                <w:rFonts w:ascii="Times New Roman" w:eastAsia="Times New Roman" w:hAnsi="Times New Roman" w:cs="Times New Roman"/>
                <w:b/>
                <w:sz w:val="24"/>
                <w:szCs w:val="24"/>
                <w:lang w:eastAsia="id-ID"/>
              </w:rPr>
            </w:pPr>
            <w:r w:rsidRPr="009F0704">
              <w:rPr>
                <w:rFonts w:ascii="Times New Roman" w:eastAsia="Times New Roman" w:hAnsi="Times New Roman" w:cs="Times New Roman"/>
                <w:b/>
                <w:sz w:val="24"/>
                <w:szCs w:val="24"/>
                <w:lang w:eastAsia="id-ID"/>
              </w:rPr>
              <w:t>Kind of Test</w:t>
            </w:r>
          </w:p>
        </w:tc>
        <w:tc>
          <w:tcPr>
            <w:tcW w:w="1185" w:type="dxa"/>
            <w:vAlign w:val="center"/>
          </w:tcPr>
          <w:p w:rsidR="00DB24F3" w:rsidRPr="009F0704" w:rsidRDefault="00DB24F3" w:rsidP="001B6085">
            <w:pPr>
              <w:spacing w:line="360" w:lineRule="auto"/>
              <w:jc w:val="center"/>
              <w:rPr>
                <w:rFonts w:ascii="Times New Roman" w:eastAsia="Times New Roman" w:hAnsi="Times New Roman" w:cs="Times New Roman"/>
                <w:b/>
                <w:sz w:val="24"/>
                <w:szCs w:val="24"/>
                <w:lang w:eastAsia="id-ID"/>
              </w:rPr>
            </w:pPr>
            <w:r w:rsidRPr="009F0704">
              <w:rPr>
                <w:rFonts w:ascii="Times New Roman" w:eastAsia="Times New Roman" w:hAnsi="Times New Roman" w:cs="Times New Roman"/>
                <w:b/>
                <w:sz w:val="24"/>
                <w:szCs w:val="24"/>
                <w:lang w:eastAsia="id-ID"/>
              </w:rPr>
              <w:t>Number of Item</w:t>
            </w:r>
          </w:p>
        </w:tc>
        <w:tc>
          <w:tcPr>
            <w:tcW w:w="1156" w:type="dxa"/>
            <w:vAlign w:val="center"/>
          </w:tcPr>
          <w:p w:rsidR="00DB24F3" w:rsidRPr="009F0704" w:rsidRDefault="00DB24F3" w:rsidP="001B6085">
            <w:pPr>
              <w:spacing w:line="360" w:lineRule="auto"/>
              <w:jc w:val="center"/>
              <w:rPr>
                <w:rFonts w:ascii="Times New Roman" w:eastAsia="Times New Roman" w:hAnsi="Times New Roman" w:cs="Times New Roman"/>
                <w:b/>
                <w:sz w:val="24"/>
                <w:szCs w:val="24"/>
                <w:lang w:eastAsia="id-ID"/>
              </w:rPr>
            </w:pPr>
            <w:r w:rsidRPr="009F0704">
              <w:rPr>
                <w:rFonts w:ascii="Times New Roman" w:eastAsia="Times New Roman" w:hAnsi="Times New Roman" w:cs="Times New Roman"/>
                <w:b/>
                <w:sz w:val="24"/>
                <w:szCs w:val="24"/>
                <w:lang w:eastAsia="id-ID"/>
              </w:rPr>
              <w:t>Correct</w:t>
            </w:r>
          </w:p>
        </w:tc>
        <w:tc>
          <w:tcPr>
            <w:tcW w:w="1219" w:type="dxa"/>
            <w:vAlign w:val="center"/>
          </w:tcPr>
          <w:p w:rsidR="00DB24F3" w:rsidRPr="009F0704" w:rsidRDefault="00DB24F3" w:rsidP="001B6085">
            <w:pPr>
              <w:spacing w:line="360" w:lineRule="auto"/>
              <w:jc w:val="center"/>
              <w:rPr>
                <w:rFonts w:ascii="Times New Roman" w:eastAsia="Times New Roman" w:hAnsi="Times New Roman" w:cs="Times New Roman"/>
                <w:b/>
                <w:sz w:val="24"/>
                <w:szCs w:val="24"/>
                <w:lang w:eastAsia="id-ID"/>
              </w:rPr>
            </w:pPr>
            <w:r w:rsidRPr="009F0704">
              <w:rPr>
                <w:rFonts w:ascii="Times New Roman" w:eastAsia="Times New Roman" w:hAnsi="Times New Roman" w:cs="Times New Roman"/>
                <w:b/>
                <w:sz w:val="24"/>
                <w:szCs w:val="24"/>
                <w:lang w:eastAsia="id-ID"/>
              </w:rPr>
              <w:t>Incorrect</w:t>
            </w:r>
          </w:p>
        </w:tc>
        <w:tc>
          <w:tcPr>
            <w:tcW w:w="1095" w:type="dxa"/>
            <w:vAlign w:val="center"/>
          </w:tcPr>
          <w:p w:rsidR="00DB24F3" w:rsidRPr="009F0704" w:rsidRDefault="00DB24F3" w:rsidP="001B6085">
            <w:pPr>
              <w:spacing w:line="360" w:lineRule="auto"/>
              <w:jc w:val="center"/>
              <w:rPr>
                <w:rFonts w:ascii="Times New Roman" w:eastAsia="Times New Roman" w:hAnsi="Times New Roman" w:cs="Times New Roman"/>
                <w:b/>
                <w:sz w:val="24"/>
                <w:szCs w:val="24"/>
                <w:lang w:eastAsia="id-ID"/>
              </w:rPr>
            </w:pPr>
            <w:r w:rsidRPr="009F0704">
              <w:rPr>
                <w:rFonts w:ascii="Times New Roman" w:eastAsia="Times New Roman" w:hAnsi="Times New Roman" w:cs="Times New Roman"/>
                <w:b/>
                <w:sz w:val="24"/>
                <w:szCs w:val="24"/>
                <w:lang w:eastAsia="id-ID"/>
              </w:rPr>
              <w:t>Blank</w:t>
            </w:r>
          </w:p>
        </w:tc>
        <w:tc>
          <w:tcPr>
            <w:tcW w:w="1283" w:type="dxa"/>
          </w:tcPr>
          <w:p w:rsidR="00DB24F3" w:rsidRPr="009F0704" w:rsidRDefault="00DB24F3" w:rsidP="001B6085">
            <w:pPr>
              <w:spacing w:line="360" w:lineRule="auto"/>
              <w:jc w:val="center"/>
              <w:rPr>
                <w:rFonts w:ascii="Times New Roman" w:eastAsia="Times New Roman" w:hAnsi="Times New Roman" w:cs="Times New Roman"/>
                <w:b/>
                <w:sz w:val="24"/>
                <w:szCs w:val="24"/>
                <w:lang w:eastAsia="id-ID"/>
              </w:rPr>
            </w:pPr>
            <w:r w:rsidRPr="009F0704">
              <w:rPr>
                <w:rFonts w:ascii="Times New Roman" w:eastAsia="Times New Roman" w:hAnsi="Times New Roman" w:cs="Times New Roman"/>
                <w:b/>
                <w:sz w:val="24"/>
                <w:szCs w:val="24"/>
                <w:lang w:eastAsia="id-ID"/>
              </w:rPr>
              <w:t>Maximum Score</w:t>
            </w:r>
          </w:p>
        </w:tc>
      </w:tr>
      <w:tr w:rsidR="00DB24F3" w:rsidTr="001B6085">
        <w:tc>
          <w:tcPr>
            <w:tcW w:w="570" w:type="dxa"/>
            <w:tcBorders>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652" w:type="dxa"/>
            <w:tcBorders>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Multiple choices</w:t>
            </w:r>
          </w:p>
        </w:tc>
        <w:tc>
          <w:tcPr>
            <w:tcW w:w="1185" w:type="dxa"/>
            <w:tcBorders>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1156" w:type="dxa"/>
            <w:tcBorders>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219" w:type="dxa"/>
            <w:tcBorders>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c>
          <w:tcPr>
            <w:tcW w:w="1095" w:type="dxa"/>
            <w:tcBorders>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c>
          <w:tcPr>
            <w:tcW w:w="1283" w:type="dxa"/>
            <w:tcBorders>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r>
      <w:tr w:rsidR="00DB24F3" w:rsidTr="001B6085">
        <w:tc>
          <w:tcPr>
            <w:tcW w:w="570" w:type="dxa"/>
            <w:tcBorders>
              <w:top w:val="nil"/>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652" w:type="dxa"/>
            <w:tcBorders>
              <w:top w:val="nil"/>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Essay</w:t>
            </w:r>
          </w:p>
        </w:tc>
        <w:tc>
          <w:tcPr>
            <w:tcW w:w="1185" w:type="dxa"/>
            <w:tcBorders>
              <w:top w:val="nil"/>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156" w:type="dxa"/>
            <w:tcBorders>
              <w:top w:val="nil"/>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219" w:type="dxa"/>
            <w:tcBorders>
              <w:top w:val="nil"/>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095" w:type="dxa"/>
            <w:tcBorders>
              <w:top w:val="nil"/>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c>
          <w:tcPr>
            <w:tcW w:w="1283" w:type="dxa"/>
            <w:tcBorders>
              <w:top w:val="nil"/>
              <w:bottom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w:t>
            </w:r>
          </w:p>
        </w:tc>
      </w:tr>
      <w:tr w:rsidR="00DB24F3" w:rsidTr="001B6085">
        <w:tc>
          <w:tcPr>
            <w:tcW w:w="570" w:type="dxa"/>
            <w:tcBorders>
              <w:top w:val="nil"/>
              <w:bottom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652" w:type="dxa"/>
            <w:tcBorders>
              <w:top w:val="nil"/>
              <w:bottom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True or false</w:t>
            </w:r>
          </w:p>
        </w:tc>
        <w:tc>
          <w:tcPr>
            <w:tcW w:w="1185" w:type="dxa"/>
            <w:tcBorders>
              <w:top w:val="nil"/>
              <w:bottom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1156" w:type="dxa"/>
            <w:tcBorders>
              <w:top w:val="nil"/>
              <w:bottom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219" w:type="dxa"/>
            <w:tcBorders>
              <w:top w:val="nil"/>
              <w:bottom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c>
          <w:tcPr>
            <w:tcW w:w="1095" w:type="dxa"/>
            <w:tcBorders>
              <w:top w:val="nil"/>
              <w:bottom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c>
          <w:tcPr>
            <w:tcW w:w="1283" w:type="dxa"/>
            <w:tcBorders>
              <w:top w:val="nil"/>
              <w:bottom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r>
      <w:tr w:rsidR="00DB24F3" w:rsidTr="001B6085">
        <w:tc>
          <w:tcPr>
            <w:tcW w:w="570" w:type="dxa"/>
            <w:tcBorders>
              <w:top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p>
        </w:tc>
        <w:tc>
          <w:tcPr>
            <w:tcW w:w="1652" w:type="dxa"/>
            <w:tcBorders>
              <w:top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Total</w:t>
            </w:r>
          </w:p>
        </w:tc>
        <w:tc>
          <w:tcPr>
            <w:tcW w:w="1185" w:type="dxa"/>
            <w:tcBorders>
              <w:top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w:t>
            </w:r>
          </w:p>
        </w:tc>
        <w:tc>
          <w:tcPr>
            <w:tcW w:w="1156" w:type="dxa"/>
            <w:tcBorders>
              <w:top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p>
        </w:tc>
        <w:tc>
          <w:tcPr>
            <w:tcW w:w="1219" w:type="dxa"/>
            <w:tcBorders>
              <w:top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p>
        </w:tc>
        <w:tc>
          <w:tcPr>
            <w:tcW w:w="1095" w:type="dxa"/>
            <w:tcBorders>
              <w:top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p>
        </w:tc>
        <w:tc>
          <w:tcPr>
            <w:tcW w:w="1283" w:type="dxa"/>
            <w:tcBorders>
              <w:top w:val="single" w:sz="4" w:space="0" w:color="auto"/>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35</w:t>
            </w:r>
          </w:p>
        </w:tc>
      </w:tr>
    </w:tbl>
    <w:p w:rsidR="00DB24F3" w:rsidRDefault="00DB24F3" w:rsidP="00DB24F3">
      <w:pPr>
        <w:spacing w:after="0"/>
        <w:jc w:val="center"/>
        <w:rPr>
          <w:rFonts w:ascii="Times New Roman" w:eastAsia="Times New Roman" w:hAnsi="Times New Roman" w:cs="Times New Roman"/>
          <w:sz w:val="24"/>
          <w:szCs w:val="24"/>
          <w:lang w:eastAsia="id-ID"/>
        </w:rPr>
      </w:pPr>
    </w:p>
    <w:p w:rsidR="00DB24F3" w:rsidRPr="002A06F5" w:rsidRDefault="00DB24F3" w:rsidP="00DB24F3">
      <w:pPr>
        <w:spacing w:after="0" w:line="480" w:lineRule="auto"/>
        <w:jc w:val="center"/>
        <w:rPr>
          <w:rFonts w:ascii="Times New Roman" w:eastAsia="Times New Roman" w:hAnsi="Times New Roman" w:cs="Times New Roman"/>
          <w:b/>
          <w:sz w:val="24"/>
          <w:szCs w:val="24"/>
          <w:lang w:eastAsia="id-ID"/>
        </w:rPr>
      </w:pPr>
      <w:r w:rsidRPr="002A06F5">
        <w:rPr>
          <w:rFonts w:ascii="Times New Roman" w:eastAsia="Times New Roman" w:hAnsi="Times New Roman" w:cs="Times New Roman"/>
          <w:b/>
          <w:sz w:val="24"/>
          <w:szCs w:val="24"/>
          <w:lang w:eastAsia="id-ID"/>
        </w:rPr>
        <w:t>Table 2</w:t>
      </w:r>
      <w:r>
        <w:rPr>
          <w:rFonts w:ascii="Times New Roman" w:eastAsia="Times New Roman" w:hAnsi="Times New Roman" w:cs="Times New Roman"/>
          <w:b/>
          <w:sz w:val="24"/>
          <w:szCs w:val="24"/>
          <w:lang w:eastAsia="id-ID"/>
        </w:rPr>
        <w:t xml:space="preserve">. </w:t>
      </w:r>
      <w:r w:rsidRPr="002A06F5">
        <w:rPr>
          <w:rFonts w:ascii="Times New Roman" w:eastAsia="Times New Roman" w:hAnsi="Times New Roman" w:cs="Times New Roman"/>
          <w:b/>
          <w:sz w:val="24"/>
          <w:szCs w:val="24"/>
          <w:lang w:eastAsia="id-ID"/>
        </w:rPr>
        <w:t>Distribution of Essay</w:t>
      </w:r>
    </w:p>
    <w:tbl>
      <w:tblPr>
        <w:tblStyle w:val="TableGrid"/>
        <w:tblW w:w="0" w:type="auto"/>
        <w:tblLook w:val="04A0"/>
      </w:tblPr>
      <w:tblGrid>
        <w:gridCol w:w="675"/>
        <w:gridCol w:w="6663"/>
        <w:gridCol w:w="815"/>
      </w:tblGrid>
      <w:tr w:rsidR="00DB24F3" w:rsidTr="001B6085">
        <w:tc>
          <w:tcPr>
            <w:tcW w:w="675" w:type="dxa"/>
            <w:tcBorders>
              <w:left w:val="nil"/>
              <w:bottom w:val="single" w:sz="4" w:space="0" w:color="auto"/>
              <w:right w:val="nil"/>
            </w:tcBorders>
            <w:vAlign w:val="center"/>
          </w:tcPr>
          <w:p w:rsidR="00DB24F3" w:rsidRPr="009F0704" w:rsidRDefault="00DB24F3" w:rsidP="001B6085">
            <w:pPr>
              <w:spacing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No.</w:t>
            </w:r>
          </w:p>
        </w:tc>
        <w:tc>
          <w:tcPr>
            <w:tcW w:w="6663" w:type="dxa"/>
            <w:tcBorders>
              <w:left w:val="nil"/>
              <w:bottom w:val="single" w:sz="4" w:space="0" w:color="auto"/>
              <w:right w:val="nil"/>
            </w:tcBorders>
            <w:vAlign w:val="center"/>
          </w:tcPr>
          <w:p w:rsidR="00DB24F3" w:rsidRPr="009F0704" w:rsidRDefault="00DB24F3" w:rsidP="001B6085">
            <w:pPr>
              <w:spacing w:line="360" w:lineRule="auto"/>
              <w:rPr>
                <w:rFonts w:ascii="Times New Roman" w:eastAsia="Times New Roman" w:hAnsi="Times New Roman" w:cs="Times New Roman"/>
                <w:b/>
                <w:sz w:val="24"/>
                <w:szCs w:val="24"/>
                <w:lang w:eastAsia="id-ID"/>
              </w:rPr>
            </w:pPr>
            <w:r w:rsidRPr="009F0704">
              <w:rPr>
                <w:rFonts w:ascii="Times New Roman" w:eastAsia="Times New Roman" w:hAnsi="Times New Roman" w:cs="Times New Roman"/>
                <w:b/>
                <w:sz w:val="24"/>
                <w:szCs w:val="24"/>
                <w:lang w:eastAsia="id-ID"/>
              </w:rPr>
              <w:t>Explanation</w:t>
            </w:r>
          </w:p>
        </w:tc>
        <w:tc>
          <w:tcPr>
            <w:tcW w:w="815" w:type="dxa"/>
            <w:tcBorders>
              <w:left w:val="nil"/>
              <w:bottom w:val="single" w:sz="4" w:space="0" w:color="auto"/>
              <w:right w:val="nil"/>
            </w:tcBorders>
            <w:vAlign w:val="center"/>
          </w:tcPr>
          <w:p w:rsidR="00DB24F3" w:rsidRPr="008A5A7D" w:rsidRDefault="00DB24F3" w:rsidP="001B6085">
            <w:pPr>
              <w:spacing w:line="360" w:lineRule="auto"/>
              <w:jc w:val="center"/>
              <w:rPr>
                <w:rFonts w:ascii="Times New Roman" w:eastAsia="Times New Roman" w:hAnsi="Times New Roman" w:cs="Times New Roman"/>
                <w:sz w:val="24"/>
                <w:szCs w:val="24"/>
                <w:lang w:eastAsia="id-ID"/>
              </w:rPr>
            </w:pPr>
            <w:r w:rsidRPr="008A5A7D">
              <w:rPr>
                <w:rFonts w:ascii="Times New Roman" w:eastAsia="Times New Roman" w:hAnsi="Times New Roman" w:cs="Times New Roman"/>
                <w:sz w:val="24"/>
                <w:szCs w:val="24"/>
                <w:lang w:eastAsia="id-ID"/>
              </w:rPr>
              <w:t>Score</w:t>
            </w:r>
          </w:p>
        </w:tc>
      </w:tr>
      <w:tr w:rsidR="00DB24F3" w:rsidTr="001B6085">
        <w:trPr>
          <w:trHeight w:val="375"/>
        </w:trPr>
        <w:tc>
          <w:tcPr>
            <w:tcW w:w="675" w:type="dxa"/>
            <w:tcBorders>
              <w:left w:val="nil"/>
              <w:bottom w:val="nil"/>
              <w:right w:val="nil"/>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6663" w:type="dxa"/>
            <w:tcBorders>
              <w:left w:val="nil"/>
              <w:bottom w:val="nil"/>
              <w:right w:val="nil"/>
            </w:tcBorders>
            <w:vAlign w:val="center"/>
          </w:tcPr>
          <w:p w:rsidR="00DB24F3" w:rsidRDefault="00DB24F3" w:rsidP="001B6085">
            <w:pPr>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The students do not answer question</w:t>
            </w:r>
          </w:p>
        </w:tc>
        <w:tc>
          <w:tcPr>
            <w:tcW w:w="815" w:type="dxa"/>
            <w:tcBorders>
              <w:left w:val="nil"/>
              <w:bottom w:val="nil"/>
              <w:right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DB24F3" w:rsidTr="001B6085">
        <w:trPr>
          <w:trHeight w:val="450"/>
        </w:trPr>
        <w:tc>
          <w:tcPr>
            <w:tcW w:w="675" w:type="dxa"/>
            <w:tcBorders>
              <w:top w:val="nil"/>
              <w:left w:val="nil"/>
              <w:bottom w:val="nil"/>
              <w:right w:val="nil"/>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6663" w:type="dxa"/>
            <w:tcBorders>
              <w:top w:val="nil"/>
              <w:left w:val="nil"/>
              <w:bottom w:val="nil"/>
              <w:right w:val="nil"/>
            </w:tcBorders>
            <w:vAlign w:val="center"/>
          </w:tcPr>
          <w:p w:rsidR="00DB24F3" w:rsidRDefault="00DB24F3" w:rsidP="001B6085">
            <w:pPr>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The students answer with incorrect grammar, spelling and content</w:t>
            </w:r>
          </w:p>
        </w:tc>
        <w:tc>
          <w:tcPr>
            <w:tcW w:w="815" w:type="dxa"/>
            <w:tcBorders>
              <w:top w:val="nil"/>
              <w:left w:val="nil"/>
              <w:bottom w:val="nil"/>
              <w:right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r>
      <w:tr w:rsidR="00DB24F3" w:rsidTr="001B6085">
        <w:trPr>
          <w:trHeight w:val="855"/>
        </w:trPr>
        <w:tc>
          <w:tcPr>
            <w:tcW w:w="675" w:type="dxa"/>
            <w:tcBorders>
              <w:top w:val="nil"/>
              <w:left w:val="nil"/>
              <w:bottom w:val="nil"/>
              <w:right w:val="nil"/>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6663" w:type="dxa"/>
            <w:tcBorders>
              <w:top w:val="nil"/>
              <w:left w:val="nil"/>
              <w:bottom w:val="nil"/>
              <w:right w:val="nil"/>
            </w:tcBorders>
            <w:vAlign w:val="center"/>
          </w:tcPr>
          <w:p w:rsidR="00DB24F3" w:rsidRDefault="00DB24F3" w:rsidP="001B6085">
            <w:pPr>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The students answer with correct content but incorrect grammar and spelling</w:t>
            </w:r>
          </w:p>
        </w:tc>
        <w:tc>
          <w:tcPr>
            <w:tcW w:w="815" w:type="dxa"/>
            <w:tcBorders>
              <w:top w:val="nil"/>
              <w:left w:val="nil"/>
              <w:bottom w:val="nil"/>
              <w:right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r>
      <w:tr w:rsidR="00DB24F3" w:rsidTr="001B6085">
        <w:trPr>
          <w:trHeight w:val="807"/>
        </w:trPr>
        <w:tc>
          <w:tcPr>
            <w:tcW w:w="675" w:type="dxa"/>
            <w:tcBorders>
              <w:top w:val="nil"/>
              <w:left w:val="nil"/>
              <w:bottom w:val="nil"/>
              <w:right w:val="nil"/>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6663" w:type="dxa"/>
            <w:tcBorders>
              <w:top w:val="nil"/>
              <w:left w:val="nil"/>
              <w:bottom w:val="nil"/>
              <w:right w:val="nil"/>
            </w:tcBorders>
            <w:vAlign w:val="center"/>
          </w:tcPr>
          <w:p w:rsidR="00DB24F3" w:rsidRDefault="00DB24F3" w:rsidP="001B6085">
            <w:pPr>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The students answer with correct grammar and content but with incorrect spelling</w:t>
            </w:r>
          </w:p>
        </w:tc>
        <w:tc>
          <w:tcPr>
            <w:tcW w:w="815" w:type="dxa"/>
            <w:tcBorders>
              <w:top w:val="nil"/>
              <w:left w:val="nil"/>
              <w:bottom w:val="nil"/>
              <w:right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r>
      <w:tr w:rsidR="00DB24F3" w:rsidTr="001B6085">
        <w:trPr>
          <w:trHeight w:val="805"/>
        </w:trPr>
        <w:tc>
          <w:tcPr>
            <w:tcW w:w="675" w:type="dxa"/>
            <w:tcBorders>
              <w:top w:val="nil"/>
              <w:left w:val="nil"/>
              <w:right w:val="nil"/>
            </w:tcBorders>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6663" w:type="dxa"/>
            <w:tcBorders>
              <w:top w:val="nil"/>
              <w:left w:val="nil"/>
              <w:right w:val="nil"/>
            </w:tcBorders>
            <w:vAlign w:val="center"/>
          </w:tcPr>
          <w:p w:rsidR="00DB24F3" w:rsidRDefault="00DB24F3" w:rsidP="001B6085">
            <w:pPr>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The students answer using correct grammar and correct spelling with correct content</w:t>
            </w:r>
          </w:p>
        </w:tc>
        <w:tc>
          <w:tcPr>
            <w:tcW w:w="815" w:type="dxa"/>
            <w:tcBorders>
              <w:top w:val="nil"/>
              <w:left w:val="nil"/>
              <w:right w:val="nil"/>
            </w:tcBorders>
            <w:vAlign w:val="center"/>
          </w:tcPr>
          <w:p w:rsidR="00DB24F3" w:rsidRDefault="00DB24F3" w:rsidP="001B6085">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r>
    </w:tbl>
    <w:p w:rsidR="00DB24F3" w:rsidRDefault="00DB24F3" w:rsidP="00DB24F3">
      <w:pPr>
        <w:spacing w:after="0"/>
        <w:ind w:firstLine="720"/>
        <w:jc w:val="both"/>
        <w:rPr>
          <w:rFonts w:ascii="Times New Roman" w:eastAsia="Times New Roman" w:hAnsi="Times New Roman" w:cs="Times New Roman"/>
          <w:sz w:val="24"/>
          <w:szCs w:val="24"/>
          <w:lang w:eastAsia="id-ID"/>
        </w:rPr>
      </w:pPr>
    </w:p>
    <w:p w:rsidR="00DB24F3" w:rsidRDefault="00DB24F3" w:rsidP="00DB24F3">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Table 2 explains about </w:t>
      </w:r>
      <w:r w:rsidRPr="002A06F5">
        <w:rPr>
          <w:rFonts w:ascii="Times New Roman" w:eastAsia="Times New Roman" w:hAnsi="Times New Roman" w:cs="Times New Roman"/>
          <w:sz w:val="24"/>
          <w:szCs w:val="24"/>
          <w:lang w:eastAsia="id-ID"/>
        </w:rPr>
        <w:t>distribution of essay</w:t>
      </w:r>
      <w:r>
        <w:rPr>
          <w:rFonts w:ascii="Times New Roman" w:eastAsia="Times New Roman" w:hAnsi="Times New Roman" w:cs="Times New Roman"/>
          <w:sz w:val="24"/>
          <w:szCs w:val="24"/>
          <w:lang w:eastAsia="id-ID"/>
        </w:rPr>
        <w:t xml:space="preserve">. The </w:t>
      </w:r>
      <w:r w:rsidRPr="002A06F5">
        <w:rPr>
          <w:rFonts w:ascii="Times New Roman" w:eastAsia="Times New Roman" w:hAnsi="Times New Roman" w:cs="Times New Roman"/>
          <w:sz w:val="24"/>
          <w:szCs w:val="24"/>
          <w:lang w:eastAsia="id-ID"/>
        </w:rPr>
        <w:t>distribution of essay</w:t>
      </w:r>
      <w:r>
        <w:rPr>
          <w:rFonts w:ascii="Times New Roman" w:eastAsia="Times New Roman" w:hAnsi="Times New Roman" w:cs="Times New Roman"/>
          <w:sz w:val="24"/>
          <w:szCs w:val="24"/>
          <w:lang w:eastAsia="id-ID"/>
        </w:rPr>
        <w:t xml:space="preserve"> on the test consisted of five parts: the first is if the students did not answer question, the score was 0. The second is if the students answered with incorrect grammar, spelling and content</w:t>
      </w:r>
      <w:r w:rsidRPr="002A06F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the score was 1. The third is if the students answered with correct content but incorrect grammar and spelling, the score was 2. The fourth is if the students answered with correct grammar and content but with incorrect spelling, the score was 3. The last is if the students answered by using correct grammar and correct spelling with correct content, the score was 4.</w:t>
      </w:r>
    </w:p>
    <w:p w:rsidR="00DB24F3" w:rsidRPr="00597500" w:rsidRDefault="00DB24F3" w:rsidP="00DB24F3">
      <w:pPr>
        <w:spacing w:after="0" w:line="360" w:lineRule="auto"/>
        <w:ind w:firstLine="720"/>
        <w:jc w:val="both"/>
        <w:rPr>
          <w:rFonts w:ascii="Times New Roman" w:eastAsia="Times New Roman" w:hAnsi="Times New Roman" w:cs="Times New Roman"/>
          <w:sz w:val="24"/>
          <w:szCs w:val="24"/>
          <w:lang w:eastAsia="id-ID"/>
        </w:rPr>
      </w:pPr>
      <w:r w:rsidRPr="00FD778B">
        <w:rPr>
          <w:rFonts w:ascii="Times New Roman" w:eastAsia="Times New Roman" w:hAnsi="Times New Roman" w:cs="Times New Roman"/>
          <w:sz w:val="24"/>
          <w:szCs w:val="24"/>
          <w:lang w:eastAsia="id-ID"/>
        </w:rPr>
        <w:t xml:space="preserve">In </w:t>
      </w:r>
      <w:r w:rsidRPr="002A06F5">
        <w:rPr>
          <w:rFonts w:ascii="Times New Roman" w:eastAsia="Times New Roman" w:hAnsi="Times New Roman" w:cs="Times New Roman"/>
          <w:sz w:val="24"/>
          <w:szCs w:val="24"/>
          <w:lang w:eastAsia="id-ID"/>
        </w:rPr>
        <w:t>technique of data collection</w:t>
      </w:r>
      <w:r w:rsidRPr="00FD778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the researcher used</w:t>
      </w:r>
      <w:r w:rsidRPr="00FD77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one</w:t>
      </w:r>
      <w:r w:rsidRPr="00FD778B">
        <w:rPr>
          <w:rFonts w:ascii="Times New Roman" w:eastAsia="Times New Roman" w:hAnsi="Times New Roman" w:cs="Times New Roman"/>
          <w:sz w:val="24"/>
          <w:szCs w:val="24"/>
          <w:lang w:eastAsia="id-ID"/>
        </w:rPr>
        <w:t xml:space="preserve"> way or step to </w:t>
      </w:r>
      <w:r>
        <w:rPr>
          <w:rFonts w:ascii="Times New Roman" w:eastAsia="Times New Roman" w:hAnsi="Times New Roman" w:cs="Times New Roman"/>
          <w:sz w:val="24"/>
          <w:szCs w:val="24"/>
          <w:lang w:eastAsia="id-ID"/>
        </w:rPr>
        <w:t>get</w:t>
      </w:r>
      <w:r w:rsidRPr="00FD778B">
        <w:rPr>
          <w:rFonts w:ascii="Times New Roman" w:eastAsia="Times New Roman" w:hAnsi="Times New Roman" w:cs="Times New Roman"/>
          <w:sz w:val="24"/>
          <w:szCs w:val="24"/>
          <w:lang w:eastAsia="id-ID"/>
        </w:rPr>
        <w:t xml:space="preserve"> the data. Th</w:t>
      </w:r>
      <w:r>
        <w:rPr>
          <w:rFonts w:ascii="Times New Roman" w:eastAsia="Times New Roman" w:hAnsi="Times New Roman" w:cs="Times New Roman"/>
          <w:sz w:val="24"/>
          <w:szCs w:val="24"/>
          <w:lang w:eastAsia="id-ID"/>
        </w:rPr>
        <w:t>is</w:t>
      </w:r>
      <w:r w:rsidRPr="00FD778B">
        <w:rPr>
          <w:rFonts w:ascii="Times New Roman" w:eastAsia="Times New Roman" w:hAnsi="Times New Roman" w:cs="Times New Roman"/>
          <w:sz w:val="24"/>
          <w:szCs w:val="24"/>
          <w:lang w:eastAsia="id-ID"/>
        </w:rPr>
        <w:t xml:space="preserve"> way </w:t>
      </w:r>
      <w:r>
        <w:rPr>
          <w:rFonts w:ascii="Times New Roman" w:eastAsia="Times New Roman" w:hAnsi="Times New Roman" w:cs="Times New Roman"/>
          <w:sz w:val="24"/>
          <w:szCs w:val="24"/>
          <w:lang w:eastAsia="id-ID"/>
        </w:rPr>
        <w:t xml:space="preserve">is considered to collect the valid data because this step was conducted directly by herself. This step is post-test. The posttest was designed to find out the progress of the student’s reading comprehension, </w:t>
      </w:r>
      <w:r>
        <w:rPr>
          <w:rFonts w:ascii="Times New Roman" w:hAnsi="Times New Roman" w:cs="Times New Roman"/>
          <w:sz w:val="24"/>
          <w:szCs w:val="24"/>
          <w:lang w:val="en-US"/>
        </w:rPr>
        <w:t xml:space="preserve">whether the treatment </w:t>
      </w:r>
      <w:proofErr w:type="spellStart"/>
      <w:r w:rsidRPr="009C4A0F">
        <w:rPr>
          <w:rFonts w:ascii="Times New Roman" w:hAnsi="Times New Roman" w:cs="Times New Roman"/>
          <w:sz w:val="24"/>
          <w:szCs w:val="24"/>
          <w:lang w:val="en-US"/>
        </w:rPr>
        <w:t>appl</w:t>
      </w:r>
      <w:proofErr w:type="spellEnd"/>
      <w:r>
        <w:rPr>
          <w:rFonts w:ascii="Times New Roman" w:hAnsi="Times New Roman" w:cs="Times New Roman"/>
          <w:sz w:val="24"/>
          <w:szCs w:val="24"/>
        </w:rPr>
        <w:t>ied</w:t>
      </w:r>
      <w:r w:rsidRPr="009C4A0F">
        <w:rPr>
          <w:rFonts w:ascii="Times New Roman" w:hAnsi="Times New Roman" w:cs="Times New Roman"/>
          <w:sz w:val="24"/>
          <w:szCs w:val="24"/>
          <w:lang w:val="en-US"/>
        </w:rPr>
        <w:t xml:space="preserve"> to the experimental class </w:t>
      </w:r>
      <w:proofErr w:type="spellStart"/>
      <w:r w:rsidRPr="009C4A0F">
        <w:rPr>
          <w:rFonts w:ascii="Times New Roman" w:hAnsi="Times New Roman" w:cs="Times New Roman"/>
          <w:sz w:val="24"/>
          <w:szCs w:val="24"/>
          <w:lang w:val="en-US"/>
        </w:rPr>
        <w:t>su</w:t>
      </w:r>
      <w:r>
        <w:rPr>
          <w:rFonts w:ascii="Times New Roman" w:hAnsi="Times New Roman" w:cs="Times New Roman"/>
          <w:sz w:val="24"/>
          <w:szCs w:val="24"/>
          <w:lang w:val="en-US"/>
        </w:rPr>
        <w:t>cce</w:t>
      </w:r>
      <w:proofErr w:type="spellEnd"/>
      <w:r>
        <w:rPr>
          <w:rFonts w:ascii="Times New Roman" w:hAnsi="Times New Roman" w:cs="Times New Roman"/>
          <w:sz w:val="24"/>
          <w:szCs w:val="24"/>
        </w:rPr>
        <w:t>eded</w:t>
      </w:r>
      <w:r w:rsidRPr="009C4A0F">
        <w:rPr>
          <w:rFonts w:ascii="Times New Roman" w:hAnsi="Times New Roman" w:cs="Times New Roman"/>
          <w:sz w:val="24"/>
          <w:szCs w:val="24"/>
          <w:lang w:val="en-US"/>
        </w:rPr>
        <w:t xml:space="preserve"> or not</w:t>
      </w:r>
      <w:r>
        <w:rPr>
          <w:rFonts w:ascii="Times New Roman" w:eastAsia="Times New Roman" w:hAnsi="Times New Roman" w:cs="Times New Roman"/>
          <w:sz w:val="24"/>
          <w:szCs w:val="24"/>
          <w:lang w:eastAsia="id-ID"/>
        </w:rPr>
        <w:t xml:space="preserve">. It </w:t>
      </w:r>
      <w:r w:rsidRPr="009C4A0F">
        <w:rPr>
          <w:rFonts w:ascii="Times New Roman" w:hAnsi="Times New Roman" w:cs="Times New Roman"/>
          <w:sz w:val="24"/>
          <w:szCs w:val="24"/>
          <w:lang w:val="en-US"/>
        </w:rPr>
        <w:t>w</w:t>
      </w:r>
      <w:r>
        <w:rPr>
          <w:rFonts w:ascii="Times New Roman" w:hAnsi="Times New Roman" w:cs="Times New Roman"/>
          <w:sz w:val="24"/>
          <w:szCs w:val="24"/>
        </w:rPr>
        <w:t>as</w:t>
      </w:r>
      <w:r w:rsidRPr="009C4A0F">
        <w:rPr>
          <w:rFonts w:ascii="Times New Roman" w:hAnsi="Times New Roman" w:cs="Times New Roman"/>
          <w:sz w:val="24"/>
          <w:szCs w:val="24"/>
          <w:lang w:val="en-US"/>
        </w:rPr>
        <w:t xml:space="preserve"> given after the treatment.</w:t>
      </w:r>
      <w:r>
        <w:rPr>
          <w:rFonts w:ascii="Times New Roman" w:hAnsi="Times New Roman" w:cs="Times New Roman"/>
          <w:sz w:val="24"/>
          <w:szCs w:val="24"/>
        </w:rPr>
        <w:t xml:space="preserve"> I</w:t>
      </w:r>
      <w:r w:rsidRPr="009C4A0F">
        <w:rPr>
          <w:rFonts w:ascii="Times New Roman" w:hAnsi="Times New Roman" w:cs="Times New Roman"/>
          <w:sz w:val="24"/>
          <w:szCs w:val="24"/>
          <w:lang w:val="en-US"/>
        </w:rPr>
        <w:t>t w</w:t>
      </w:r>
      <w:r>
        <w:rPr>
          <w:rFonts w:ascii="Times New Roman" w:hAnsi="Times New Roman" w:cs="Times New Roman"/>
          <w:sz w:val="24"/>
          <w:szCs w:val="24"/>
        </w:rPr>
        <w:t>as giv</w:t>
      </w:r>
      <w:r w:rsidRPr="009C4A0F">
        <w:rPr>
          <w:rFonts w:ascii="Times New Roman" w:hAnsi="Times New Roman" w:cs="Times New Roman"/>
          <w:sz w:val="24"/>
          <w:szCs w:val="24"/>
          <w:lang w:val="en-US"/>
        </w:rPr>
        <w:t>e</w:t>
      </w:r>
      <w:r>
        <w:rPr>
          <w:rFonts w:ascii="Times New Roman" w:hAnsi="Times New Roman" w:cs="Times New Roman"/>
          <w:sz w:val="24"/>
          <w:szCs w:val="24"/>
        </w:rPr>
        <w:t>n</w:t>
      </w:r>
      <w:r w:rsidRPr="009C4A0F">
        <w:rPr>
          <w:rFonts w:ascii="Times New Roman" w:hAnsi="Times New Roman" w:cs="Times New Roman"/>
          <w:sz w:val="24"/>
          <w:szCs w:val="24"/>
          <w:lang w:val="en-US"/>
        </w:rPr>
        <w:t xml:space="preserve"> to both experimental and control </w:t>
      </w:r>
      <w:r w:rsidRPr="009C4A0F">
        <w:rPr>
          <w:rFonts w:ascii="Times New Roman" w:hAnsi="Times New Roman" w:cs="Times New Roman"/>
          <w:sz w:val="24"/>
          <w:szCs w:val="24"/>
        </w:rPr>
        <w:t>class</w:t>
      </w:r>
      <w:r>
        <w:rPr>
          <w:rFonts w:ascii="Times New Roman" w:hAnsi="Times New Roman" w:cs="Times New Roman"/>
          <w:sz w:val="24"/>
          <w:szCs w:val="24"/>
        </w:rPr>
        <w:t>. T</w:t>
      </w:r>
      <w:r>
        <w:rPr>
          <w:rFonts w:ascii="Times New Roman" w:eastAsia="Times New Roman" w:hAnsi="Times New Roman" w:cs="Times New Roman"/>
          <w:sz w:val="24"/>
          <w:szCs w:val="24"/>
          <w:lang w:eastAsia="id-ID"/>
        </w:rPr>
        <w:t>hen, the result of test was analyzed them by using statistic computation.</w:t>
      </w:r>
    </w:p>
    <w:p w:rsidR="00DB24F3" w:rsidRDefault="00DB24F3" w:rsidP="00DB24F3">
      <w:pPr>
        <w:spacing w:after="0" w:line="360" w:lineRule="auto"/>
        <w:ind w:firstLine="426"/>
        <w:jc w:val="both"/>
        <w:rPr>
          <w:rFonts w:ascii="Times New Roman" w:eastAsia="Times New Roman" w:hAnsi="Times New Roman" w:cs="Times New Roman"/>
          <w:sz w:val="24"/>
          <w:szCs w:val="24"/>
          <w:lang w:eastAsia="id-ID"/>
        </w:rPr>
      </w:pPr>
      <w:r w:rsidRPr="006B4E51">
        <w:rPr>
          <w:rFonts w:ascii="Times New Roman" w:hAnsi="Times New Roman" w:cs="Times New Roman"/>
          <w:sz w:val="24"/>
          <w:lang w:val="en-US"/>
        </w:rPr>
        <w:t>Before the researcher conduct</w:t>
      </w:r>
      <w:r>
        <w:rPr>
          <w:rFonts w:ascii="Times New Roman" w:hAnsi="Times New Roman" w:cs="Times New Roman"/>
          <w:sz w:val="24"/>
        </w:rPr>
        <w:t>ed</w:t>
      </w:r>
      <w:r w:rsidRPr="006B4E51">
        <w:rPr>
          <w:rFonts w:ascii="Times New Roman" w:hAnsi="Times New Roman" w:cs="Times New Roman"/>
          <w:sz w:val="24"/>
          <w:lang w:val="en-US"/>
        </w:rPr>
        <w:t xml:space="preserve"> </w:t>
      </w:r>
      <w:r>
        <w:rPr>
          <w:rFonts w:ascii="Times New Roman" w:hAnsi="Times New Roman" w:cs="Times New Roman"/>
          <w:sz w:val="24"/>
        </w:rPr>
        <w:t>the treatment</w:t>
      </w:r>
      <w:r w:rsidRPr="006B4E51">
        <w:rPr>
          <w:rFonts w:ascii="Times New Roman" w:hAnsi="Times New Roman" w:cs="Times New Roman"/>
          <w:sz w:val="24"/>
          <w:lang w:val="en-US"/>
        </w:rPr>
        <w:t xml:space="preserve">, </w:t>
      </w:r>
      <w:r>
        <w:rPr>
          <w:rFonts w:ascii="Times New Roman" w:hAnsi="Times New Roman" w:cs="Times New Roman"/>
          <w:sz w:val="24"/>
        </w:rPr>
        <w:t>the researcher</w:t>
      </w:r>
      <w:r>
        <w:rPr>
          <w:rFonts w:ascii="Times New Roman" w:hAnsi="Times New Roman" w:cs="Times New Roman"/>
          <w:sz w:val="24"/>
          <w:lang w:val="en-US"/>
        </w:rPr>
        <w:t xml:space="preserve"> prepare</w:t>
      </w:r>
      <w:r>
        <w:rPr>
          <w:rFonts w:ascii="Times New Roman" w:hAnsi="Times New Roman" w:cs="Times New Roman"/>
          <w:sz w:val="24"/>
        </w:rPr>
        <w:t>d</w:t>
      </w:r>
      <w:r w:rsidRPr="006B4E51">
        <w:rPr>
          <w:rFonts w:ascii="Times New Roman" w:hAnsi="Times New Roman" w:cs="Times New Roman"/>
          <w:sz w:val="24"/>
          <w:lang w:val="en-US"/>
        </w:rPr>
        <w:t xml:space="preserve"> the material related</w:t>
      </w:r>
      <w:r>
        <w:rPr>
          <w:rFonts w:ascii="Times New Roman" w:hAnsi="Times New Roman" w:cs="Times New Roman"/>
          <w:sz w:val="24"/>
        </w:rPr>
        <w:t xml:space="preserve"> to</w:t>
      </w:r>
      <w:r w:rsidRPr="006B4E51">
        <w:rPr>
          <w:rFonts w:ascii="Times New Roman" w:hAnsi="Times New Roman" w:cs="Times New Roman"/>
          <w:sz w:val="24"/>
          <w:lang w:val="en-US"/>
        </w:rPr>
        <w:t xml:space="preserve"> the </w:t>
      </w:r>
      <w:r>
        <w:rPr>
          <w:rFonts w:ascii="Times New Roman" w:hAnsi="Times New Roman" w:cs="Times New Roman"/>
          <w:sz w:val="24"/>
        </w:rPr>
        <w:t>topic</w:t>
      </w:r>
      <w:r w:rsidRPr="006B4E51">
        <w:rPr>
          <w:rFonts w:ascii="Times New Roman" w:hAnsi="Times New Roman" w:cs="Times New Roman"/>
          <w:sz w:val="24"/>
          <w:lang w:val="en-US"/>
        </w:rPr>
        <w:t>.</w:t>
      </w:r>
      <w:r>
        <w:rPr>
          <w:rFonts w:ascii="Times New Roman" w:eastAsia="Times New Roman" w:hAnsi="Times New Roman" w:cs="Times New Roman"/>
          <w:sz w:val="24"/>
          <w:szCs w:val="24"/>
          <w:lang w:eastAsia="id-ID"/>
        </w:rPr>
        <w:t xml:space="preserve"> The </w:t>
      </w:r>
      <w:r>
        <w:rPr>
          <w:rFonts w:ascii="Times New Roman" w:hAnsi="Times New Roman" w:cs="Times New Roman"/>
          <w:sz w:val="24"/>
        </w:rPr>
        <w:t>researcher</w:t>
      </w:r>
      <w:r>
        <w:rPr>
          <w:rFonts w:ascii="Times New Roman" w:eastAsia="Times New Roman" w:hAnsi="Times New Roman" w:cs="Times New Roman"/>
          <w:sz w:val="24"/>
          <w:szCs w:val="24"/>
          <w:lang w:eastAsia="id-ID"/>
        </w:rPr>
        <w:t xml:space="preserve"> did her treatment to experimental class. The </w:t>
      </w:r>
      <w:r>
        <w:rPr>
          <w:rFonts w:ascii="Times New Roman" w:hAnsi="Times New Roman" w:cs="Times New Roman"/>
          <w:sz w:val="24"/>
        </w:rPr>
        <w:t>researcher</w:t>
      </w:r>
      <w:r>
        <w:rPr>
          <w:rFonts w:ascii="Times New Roman" w:eastAsia="Times New Roman" w:hAnsi="Times New Roman" w:cs="Times New Roman"/>
          <w:sz w:val="24"/>
          <w:szCs w:val="24"/>
          <w:lang w:eastAsia="id-ID"/>
        </w:rPr>
        <w:t xml:space="preserve"> taught control class by herself same by using the materials and number of meetings, but used different strategies to know the real different comprehension level in learning reading. The location of the research was at MTs Negeri Palu Barat. The research was conducted based on the schedule of MTs Negeri Palu Barat. The </w:t>
      </w:r>
      <w:r>
        <w:rPr>
          <w:rFonts w:ascii="Times New Roman" w:hAnsi="Times New Roman" w:cs="Times New Roman"/>
          <w:sz w:val="24"/>
        </w:rPr>
        <w:t>researcher</w:t>
      </w:r>
      <w:r>
        <w:rPr>
          <w:rFonts w:ascii="Times New Roman" w:eastAsia="Times New Roman" w:hAnsi="Times New Roman" w:cs="Times New Roman"/>
          <w:sz w:val="24"/>
          <w:szCs w:val="24"/>
          <w:lang w:eastAsia="id-ID"/>
        </w:rPr>
        <w:t xml:space="preserve"> taught experimental class and contol class in eight meetings. Each meeting took 2 x 4</w:t>
      </w:r>
      <w:r>
        <w:rPr>
          <w:rFonts w:ascii="Times New Roman" w:eastAsia="Times New Roman" w:hAnsi="Times New Roman" w:cs="Times New Roman"/>
          <w:sz w:val="24"/>
          <w:szCs w:val="24"/>
          <w:lang w:val="en-US" w:eastAsia="id-ID"/>
        </w:rPr>
        <w:t>0</w:t>
      </w:r>
      <w:r>
        <w:rPr>
          <w:rFonts w:ascii="Times New Roman" w:eastAsia="Times New Roman" w:hAnsi="Times New Roman" w:cs="Times New Roman"/>
          <w:sz w:val="24"/>
          <w:szCs w:val="24"/>
          <w:lang w:eastAsia="id-ID"/>
        </w:rPr>
        <w:t xml:space="preserve"> minutes.</w:t>
      </w:r>
    </w:p>
    <w:p w:rsidR="00DB24F3" w:rsidRDefault="00DB24F3" w:rsidP="00DB24F3">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 researcher </w:t>
      </w:r>
      <w:r w:rsidRPr="00F84E1E">
        <w:rPr>
          <w:rFonts w:ascii="Times New Roman" w:hAnsi="Times New Roman"/>
          <w:sz w:val="24"/>
          <w:szCs w:val="24"/>
        </w:rPr>
        <w:t>conduct</w:t>
      </w:r>
      <w:r>
        <w:rPr>
          <w:rFonts w:ascii="Times New Roman" w:hAnsi="Times New Roman"/>
          <w:sz w:val="24"/>
          <w:szCs w:val="24"/>
        </w:rPr>
        <w:t>ed</w:t>
      </w:r>
      <w:r w:rsidRPr="00F84E1E">
        <w:rPr>
          <w:rFonts w:ascii="Times New Roman" w:hAnsi="Times New Roman"/>
          <w:sz w:val="24"/>
          <w:szCs w:val="24"/>
        </w:rPr>
        <w:t xml:space="preserve"> the treatment to the experimental </w:t>
      </w:r>
      <w:r>
        <w:rPr>
          <w:rFonts w:ascii="Times New Roman" w:hAnsi="Times New Roman"/>
          <w:sz w:val="24"/>
          <w:szCs w:val="24"/>
        </w:rPr>
        <w:t>class</w:t>
      </w:r>
      <w:r w:rsidRPr="00F84E1E">
        <w:rPr>
          <w:rFonts w:ascii="Times New Roman" w:hAnsi="Times New Roman"/>
          <w:sz w:val="24"/>
          <w:szCs w:val="24"/>
        </w:rPr>
        <w:t xml:space="preserve">. The researcher </w:t>
      </w:r>
      <w:r>
        <w:rPr>
          <w:rFonts w:ascii="Times New Roman" w:hAnsi="Times New Roman"/>
          <w:sz w:val="24"/>
          <w:szCs w:val="24"/>
        </w:rPr>
        <w:t>taught them reading comprehension through</w:t>
      </w:r>
      <w:r w:rsidRPr="00F84E1E">
        <w:rPr>
          <w:rFonts w:ascii="Times New Roman" w:hAnsi="Times New Roman"/>
          <w:sz w:val="24"/>
          <w:szCs w:val="24"/>
        </w:rPr>
        <w:t xml:space="preserve"> </w:t>
      </w:r>
      <w:r w:rsidRPr="008430BD">
        <w:rPr>
          <w:rFonts w:ascii="Times New Roman" w:hAnsi="Times New Roman"/>
          <w:i/>
          <w:sz w:val="24"/>
          <w:szCs w:val="24"/>
        </w:rPr>
        <w:t>Shared Reading</w:t>
      </w:r>
      <w:r>
        <w:rPr>
          <w:rFonts w:ascii="Times New Roman" w:hAnsi="Times New Roman"/>
          <w:sz w:val="24"/>
          <w:szCs w:val="24"/>
        </w:rPr>
        <w:t xml:space="preserve"> by the following</w:t>
      </w:r>
      <w:r w:rsidRPr="00F84E1E">
        <w:rPr>
          <w:rFonts w:ascii="Times New Roman" w:hAnsi="Times New Roman"/>
          <w:sz w:val="24"/>
          <w:szCs w:val="24"/>
        </w:rPr>
        <w:t xml:space="preserve"> steps:</w:t>
      </w:r>
    </w:p>
    <w:p w:rsidR="00DB24F3" w:rsidRDefault="00DB24F3" w:rsidP="00DB24F3">
      <w:pPr>
        <w:pStyle w:val="NoSpacing"/>
        <w:numPr>
          <w:ilvl w:val="0"/>
          <w:numId w:val="1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The researcher </w:t>
      </w:r>
      <w:r w:rsidRPr="00F81595">
        <w:rPr>
          <w:rFonts w:ascii="Times New Roman" w:hAnsi="Times New Roman" w:cs="Times New Roman"/>
          <w:sz w:val="24"/>
          <w:szCs w:val="24"/>
        </w:rPr>
        <w:t>ask</w:t>
      </w:r>
      <w:r>
        <w:rPr>
          <w:rFonts w:ascii="Times New Roman" w:hAnsi="Times New Roman" w:cs="Times New Roman"/>
          <w:sz w:val="24"/>
          <w:szCs w:val="24"/>
        </w:rPr>
        <w:t>ed</w:t>
      </w:r>
      <w:r w:rsidRPr="00F81595">
        <w:rPr>
          <w:rFonts w:ascii="Times New Roman" w:hAnsi="Times New Roman" w:cs="Times New Roman"/>
          <w:sz w:val="24"/>
          <w:szCs w:val="24"/>
        </w:rPr>
        <w:t xml:space="preserve"> some questions related to the topic. </w:t>
      </w:r>
      <w:r w:rsidRPr="003C5C74">
        <w:rPr>
          <w:rFonts w:ascii="Times New Roman" w:hAnsi="Times New Roman" w:cs="Times New Roman"/>
          <w:sz w:val="24"/>
          <w:szCs w:val="24"/>
        </w:rPr>
        <w:tab/>
      </w:r>
    </w:p>
    <w:p w:rsidR="00DB24F3" w:rsidRDefault="00DB24F3" w:rsidP="00DB24F3">
      <w:pPr>
        <w:pStyle w:val="NoSpacing"/>
        <w:numPr>
          <w:ilvl w:val="0"/>
          <w:numId w:val="1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The researcher</w:t>
      </w:r>
      <w:r w:rsidRPr="003C5C74">
        <w:rPr>
          <w:rFonts w:ascii="Times New Roman" w:hAnsi="Times New Roman" w:cs="Times New Roman"/>
          <w:sz w:val="24"/>
          <w:szCs w:val="24"/>
          <w:lang w:eastAsia="id-ID"/>
        </w:rPr>
        <w:t xml:space="preserve"> introduce</w:t>
      </w:r>
      <w:r>
        <w:rPr>
          <w:rFonts w:ascii="Times New Roman" w:hAnsi="Times New Roman" w:cs="Times New Roman"/>
          <w:sz w:val="24"/>
          <w:szCs w:val="24"/>
          <w:lang w:eastAsia="id-ID"/>
        </w:rPr>
        <w:t>d</w:t>
      </w:r>
      <w:r w:rsidRPr="003C5C74">
        <w:rPr>
          <w:rFonts w:ascii="Times New Roman" w:hAnsi="Times New Roman" w:cs="Times New Roman"/>
          <w:sz w:val="24"/>
          <w:szCs w:val="24"/>
          <w:lang w:eastAsia="id-ID"/>
        </w:rPr>
        <w:t xml:space="preserve"> the title of a story by discussing and a</w:t>
      </w:r>
      <w:r w:rsidRPr="003C5C74">
        <w:rPr>
          <w:rFonts w:ascii="Times New Roman" w:eastAsia="Times New Roman" w:hAnsi="Times New Roman" w:cs="Times New Roman"/>
          <w:sz w:val="24"/>
          <w:szCs w:val="24"/>
          <w:lang w:eastAsia="id-ID"/>
        </w:rPr>
        <w:t>sking the students t</w:t>
      </w:r>
      <w:r>
        <w:rPr>
          <w:rFonts w:ascii="Times New Roman" w:eastAsia="Times New Roman" w:hAnsi="Times New Roman" w:cs="Times New Roman"/>
          <w:sz w:val="24"/>
          <w:szCs w:val="24"/>
          <w:lang w:eastAsia="id-ID"/>
        </w:rPr>
        <w:t>o</w:t>
      </w:r>
      <w:r w:rsidRPr="003C5C74">
        <w:rPr>
          <w:rFonts w:ascii="Times New Roman" w:eastAsia="Times New Roman" w:hAnsi="Times New Roman" w:cs="Times New Roman"/>
          <w:sz w:val="24"/>
          <w:szCs w:val="24"/>
          <w:lang w:eastAsia="id-ID"/>
        </w:rPr>
        <w:t xml:space="preserve"> predict about the </w:t>
      </w:r>
      <w:r>
        <w:rPr>
          <w:rFonts w:ascii="Times New Roman" w:eastAsia="Times New Roman" w:hAnsi="Times New Roman" w:cs="Times New Roman"/>
          <w:sz w:val="24"/>
          <w:szCs w:val="24"/>
          <w:lang w:eastAsia="id-ID"/>
        </w:rPr>
        <w:t xml:space="preserve">whole </w:t>
      </w:r>
      <w:r w:rsidRPr="003C5C74">
        <w:rPr>
          <w:rFonts w:ascii="Times New Roman" w:eastAsia="Times New Roman" w:hAnsi="Times New Roman" w:cs="Times New Roman"/>
          <w:sz w:val="24"/>
          <w:szCs w:val="24"/>
          <w:lang w:eastAsia="id-ID"/>
        </w:rPr>
        <w:t>story .</w:t>
      </w:r>
    </w:p>
    <w:p w:rsidR="00DB24F3" w:rsidRDefault="00DB24F3" w:rsidP="00DB24F3">
      <w:pPr>
        <w:pStyle w:val="NoSpacing"/>
        <w:numPr>
          <w:ilvl w:val="0"/>
          <w:numId w:val="1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The researcher</w:t>
      </w:r>
      <w:r w:rsidRPr="003C5C74">
        <w:rPr>
          <w:rFonts w:ascii="Times New Roman" w:hAnsi="Times New Roman" w:cs="Times New Roman"/>
          <w:sz w:val="24"/>
          <w:szCs w:val="24"/>
          <w:lang w:eastAsia="id-ID"/>
        </w:rPr>
        <w:t xml:space="preserve"> read aloud the story using intonation and expression</w:t>
      </w:r>
      <w:r>
        <w:rPr>
          <w:rFonts w:ascii="Times New Roman" w:hAnsi="Times New Roman" w:cs="Times New Roman"/>
          <w:sz w:val="24"/>
          <w:szCs w:val="24"/>
          <w:lang w:eastAsia="id-ID"/>
        </w:rPr>
        <w:t>.</w:t>
      </w:r>
      <w:r w:rsidRPr="003C5C7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T</w:t>
      </w:r>
      <w:r w:rsidRPr="003C5C74">
        <w:rPr>
          <w:rFonts w:ascii="Times New Roman" w:hAnsi="Times New Roman" w:cs="Times New Roman"/>
          <w:sz w:val="24"/>
          <w:szCs w:val="24"/>
          <w:lang w:eastAsia="id-ID"/>
        </w:rPr>
        <w:t xml:space="preserve">hen, </w:t>
      </w:r>
      <w:r>
        <w:rPr>
          <w:rFonts w:ascii="Times New Roman" w:hAnsi="Times New Roman" w:cs="Times New Roman"/>
          <w:sz w:val="24"/>
          <w:szCs w:val="24"/>
          <w:lang w:eastAsia="id-ID"/>
        </w:rPr>
        <w:t>t</w:t>
      </w:r>
      <w:r>
        <w:rPr>
          <w:rFonts w:ascii="Times New Roman" w:hAnsi="Times New Roman" w:cs="Times New Roman"/>
          <w:sz w:val="24"/>
          <w:szCs w:val="24"/>
        </w:rPr>
        <w:t>he researcher</w:t>
      </w:r>
      <w:r w:rsidRPr="003C5C7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paused</w:t>
      </w:r>
      <w:r w:rsidRPr="003C5C74">
        <w:rPr>
          <w:rFonts w:ascii="Times New Roman" w:hAnsi="Times New Roman" w:cs="Times New Roman"/>
          <w:sz w:val="24"/>
          <w:szCs w:val="24"/>
          <w:lang w:eastAsia="id-ID"/>
        </w:rPr>
        <w:t xml:space="preserve"> and a</w:t>
      </w:r>
      <w:r>
        <w:rPr>
          <w:rFonts w:ascii="Times New Roman" w:eastAsia="Times New Roman" w:hAnsi="Times New Roman" w:cs="Times New Roman"/>
          <w:sz w:val="24"/>
          <w:szCs w:val="24"/>
          <w:lang w:eastAsia="id-ID"/>
        </w:rPr>
        <w:t>sked</w:t>
      </w:r>
      <w:r w:rsidRPr="003C5C74">
        <w:rPr>
          <w:rFonts w:ascii="Times New Roman" w:eastAsia="Times New Roman" w:hAnsi="Times New Roman" w:cs="Times New Roman"/>
          <w:sz w:val="24"/>
          <w:szCs w:val="24"/>
          <w:lang w:eastAsia="id-ID"/>
        </w:rPr>
        <w:t xml:space="preserve"> the students</w:t>
      </w:r>
      <w:r>
        <w:rPr>
          <w:rFonts w:ascii="Times New Roman" w:eastAsia="Times New Roman" w:hAnsi="Times New Roman" w:cs="Times New Roman"/>
          <w:sz w:val="24"/>
          <w:szCs w:val="24"/>
          <w:lang w:eastAsia="id-ID"/>
        </w:rPr>
        <w:t xml:space="preserve"> to</w:t>
      </w:r>
      <w:r w:rsidRPr="003C5C74">
        <w:rPr>
          <w:rFonts w:ascii="Times New Roman" w:eastAsia="Times New Roman" w:hAnsi="Times New Roman" w:cs="Times New Roman"/>
          <w:sz w:val="24"/>
          <w:szCs w:val="24"/>
          <w:lang w:eastAsia="id-ID"/>
        </w:rPr>
        <w:t xml:space="preserve"> comprehend the story </w:t>
      </w:r>
      <w:r>
        <w:rPr>
          <w:rFonts w:ascii="Times New Roman" w:eastAsia="Times New Roman" w:hAnsi="Times New Roman" w:cs="Times New Roman"/>
          <w:sz w:val="24"/>
          <w:szCs w:val="24"/>
          <w:lang w:eastAsia="id-ID"/>
        </w:rPr>
        <w:t xml:space="preserve">in order that they can predict </w:t>
      </w:r>
      <w:r w:rsidRPr="003C5C74">
        <w:rPr>
          <w:rFonts w:ascii="Times New Roman" w:eastAsia="Times New Roman" w:hAnsi="Times New Roman" w:cs="Times New Roman"/>
          <w:sz w:val="24"/>
          <w:szCs w:val="24"/>
          <w:lang w:eastAsia="id-ID"/>
        </w:rPr>
        <w:t>concerning series of the story .</w:t>
      </w:r>
    </w:p>
    <w:p w:rsidR="00DB24F3" w:rsidRDefault="00DB24F3" w:rsidP="00DB24F3">
      <w:pPr>
        <w:pStyle w:val="NoSpacing"/>
        <w:numPr>
          <w:ilvl w:val="0"/>
          <w:numId w:val="1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The researcher and the students d</w:t>
      </w:r>
      <w:r w:rsidRPr="003C5C74">
        <w:rPr>
          <w:rFonts w:ascii="Times New Roman" w:hAnsi="Times New Roman" w:cs="Times New Roman"/>
          <w:sz w:val="24"/>
          <w:szCs w:val="24"/>
          <w:lang w:eastAsia="id-ID"/>
        </w:rPr>
        <w:t>iscuss</w:t>
      </w:r>
      <w:r>
        <w:rPr>
          <w:rFonts w:ascii="Times New Roman" w:hAnsi="Times New Roman" w:cs="Times New Roman"/>
          <w:sz w:val="24"/>
          <w:szCs w:val="24"/>
          <w:lang w:eastAsia="id-ID"/>
        </w:rPr>
        <w:t>ed</w:t>
      </w:r>
      <w:r w:rsidRPr="003C5C74">
        <w:rPr>
          <w:rFonts w:ascii="Times New Roman" w:hAnsi="Times New Roman" w:cs="Times New Roman"/>
          <w:sz w:val="24"/>
          <w:szCs w:val="24"/>
          <w:lang w:eastAsia="id-ID"/>
        </w:rPr>
        <w:t xml:space="preserve"> and share</w:t>
      </w:r>
      <w:r>
        <w:rPr>
          <w:rFonts w:ascii="Times New Roman" w:hAnsi="Times New Roman" w:cs="Times New Roman"/>
          <w:sz w:val="24"/>
          <w:szCs w:val="24"/>
          <w:lang w:eastAsia="id-ID"/>
        </w:rPr>
        <w:t>d</w:t>
      </w:r>
      <w:r w:rsidRPr="003C5C74">
        <w:rPr>
          <w:rFonts w:ascii="Times New Roman" w:hAnsi="Times New Roman" w:cs="Times New Roman"/>
          <w:sz w:val="24"/>
          <w:szCs w:val="24"/>
          <w:lang w:eastAsia="id-ID"/>
        </w:rPr>
        <w:t xml:space="preserve">  </w:t>
      </w:r>
      <w:r w:rsidRPr="003C5C74">
        <w:rPr>
          <w:rFonts w:ascii="Times New Roman" w:eastAsia="Times New Roman" w:hAnsi="Times New Roman" w:cs="Times New Roman"/>
          <w:sz w:val="24"/>
          <w:szCs w:val="24"/>
          <w:lang w:eastAsia="id-ID"/>
        </w:rPr>
        <w:t>about the story.</w:t>
      </w:r>
    </w:p>
    <w:p w:rsidR="00DB24F3" w:rsidRDefault="00DB24F3" w:rsidP="00DB24F3">
      <w:pPr>
        <w:pStyle w:val="NoSpacing"/>
        <w:numPr>
          <w:ilvl w:val="0"/>
          <w:numId w:val="1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The researcher</w:t>
      </w:r>
      <w:r w:rsidRPr="003C5C74">
        <w:rPr>
          <w:rFonts w:ascii="Times New Roman" w:hAnsi="Times New Roman" w:cs="Times New Roman"/>
          <w:sz w:val="24"/>
          <w:szCs w:val="24"/>
          <w:lang w:eastAsia="id-ID"/>
        </w:rPr>
        <w:t xml:space="preserve"> facilitate</w:t>
      </w:r>
      <w:r>
        <w:rPr>
          <w:rFonts w:ascii="Times New Roman" w:hAnsi="Times New Roman" w:cs="Times New Roman"/>
          <w:sz w:val="24"/>
          <w:szCs w:val="24"/>
          <w:lang w:eastAsia="id-ID"/>
        </w:rPr>
        <w:t>d</w:t>
      </w:r>
      <w:r w:rsidRPr="003C5C74">
        <w:rPr>
          <w:rFonts w:ascii="Times New Roman" w:hAnsi="Times New Roman" w:cs="Times New Roman"/>
          <w:sz w:val="24"/>
          <w:szCs w:val="24"/>
          <w:lang w:eastAsia="id-ID"/>
        </w:rPr>
        <w:t xml:space="preserve"> the students to reread independently about the story.</w:t>
      </w:r>
    </w:p>
    <w:p w:rsidR="00DB24F3" w:rsidRDefault="00DB24F3" w:rsidP="00DB24F3">
      <w:pPr>
        <w:pStyle w:val="NoSpacing"/>
        <w:numPr>
          <w:ilvl w:val="0"/>
          <w:numId w:val="1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The researcher r</w:t>
      </w:r>
      <w:r>
        <w:rPr>
          <w:rFonts w:ascii="Times New Roman" w:hAnsi="Times New Roman" w:cs="Times New Roman"/>
          <w:sz w:val="24"/>
          <w:szCs w:val="24"/>
          <w:lang w:eastAsia="id-ID"/>
        </w:rPr>
        <w:t>ecommended</w:t>
      </w:r>
      <w:r w:rsidRPr="003C5C74">
        <w:rPr>
          <w:rFonts w:ascii="Times New Roman" w:hAnsi="Times New Roman" w:cs="Times New Roman"/>
          <w:sz w:val="24"/>
          <w:szCs w:val="24"/>
          <w:lang w:eastAsia="id-ID"/>
        </w:rPr>
        <w:t xml:space="preserve"> the students </w:t>
      </w:r>
      <w:r>
        <w:rPr>
          <w:rFonts w:ascii="Times New Roman" w:hAnsi="Times New Roman" w:cs="Times New Roman"/>
          <w:sz w:val="24"/>
          <w:szCs w:val="24"/>
          <w:lang w:eastAsia="id-ID"/>
        </w:rPr>
        <w:t xml:space="preserve">to </w:t>
      </w:r>
      <w:r w:rsidRPr="003C5C74">
        <w:rPr>
          <w:rFonts w:ascii="Times New Roman" w:hAnsi="Times New Roman" w:cs="Times New Roman"/>
          <w:sz w:val="24"/>
          <w:szCs w:val="24"/>
          <w:lang w:eastAsia="id-ID"/>
        </w:rPr>
        <w:t>conclude the story in their own words.</w:t>
      </w:r>
    </w:p>
    <w:p w:rsidR="00DB24F3" w:rsidRDefault="00DB24F3" w:rsidP="00DB24F3">
      <w:pPr>
        <w:pStyle w:val="NoSpacing"/>
        <w:numPr>
          <w:ilvl w:val="0"/>
          <w:numId w:val="1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The researcher</w:t>
      </w:r>
      <w:r w:rsidRPr="003C5C74">
        <w:rPr>
          <w:rFonts w:ascii="Times New Roman" w:hAnsi="Times New Roman" w:cs="Times New Roman"/>
          <w:sz w:val="24"/>
          <w:szCs w:val="24"/>
        </w:rPr>
        <w:t xml:space="preserve"> g</w:t>
      </w:r>
      <w:r>
        <w:rPr>
          <w:rFonts w:ascii="Times New Roman" w:hAnsi="Times New Roman" w:cs="Times New Roman"/>
          <w:sz w:val="24"/>
          <w:szCs w:val="24"/>
        </w:rPr>
        <w:t>a</w:t>
      </w:r>
      <w:r w:rsidRPr="003C5C74">
        <w:rPr>
          <w:rFonts w:ascii="Times New Roman" w:hAnsi="Times New Roman" w:cs="Times New Roman"/>
          <w:sz w:val="24"/>
          <w:szCs w:val="24"/>
        </w:rPr>
        <w:t>ve an exercise</w:t>
      </w:r>
      <w:r>
        <w:rPr>
          <w:rFonts w:ascii="Times New Roman" w:hAnsi="Times New Roman" w:cs="Times New Roman"/>
          <w:sz w:val="24"/>
          <w:szCs w:val="24"/>
        </w:rPr>
        <w:t xml:space="preserve"> and the students did exercise from the researcher</w:t>
      </w:r>
      <w:r w:rsidRPr="003C5C74">
        <w:rPr>
          <w:rFonts w:ascii="Times New Roman" w:hAnsi="Times New Roman" w:cs="Times New Roman"/>
          <w:sz w:val="24"/>
          <w:szCs w:val="24"/>
        </w:rPr>
        <w:t>.</w:t>
      </w:r>
    </w:p>
    <w:p w:rsidR="00DB24F3" w:rsidRDefault="00DB24F3" w:rsidP="00DB24F3">
      <w:pPr>
        <w:spacing w:after="0" w:line="360" w:lineRule="auto"/>
        <w:ind w:firstLine="567"/>
        <w:jc w:val="both"/>
        <w:rPr>
          <w:rFonts w:ascii="Times New Roman" w:hAnsi="Times New Roman" w:cs="Times New Roman"/>
          <w:sz w:val="24"/>
        </w:rPr>
      </w:pPr>
      <w:r>
        <w:rPr>
          <w:rFonts w:ascii="Times New Roman" w:hAnsi="Times New Roman"/>
          <w:sz w:val="24"/>
          <w:szCs w:val="24"/>
        </w:rPr>
        <w:t>T</w:t>
      </w:r>
      <w:r w:rsidRPr="006C7EFB">
        <w:rPr>
          <w:rFonts w:ascii="Times New Roman" w:hAnsi="Times New Roman"/>
          <w:sz w:val="24"/>
          <w:szCs w:val="24"/>
        </w:rPr>
        <w:t>he researcher</w:t>
      </w:r>
      <w:r>
        <w:rPr>
          <w:rFonts w:ascii="Times New Roman" w:hAnsi="Times New Roman"/>
          <w:sz w:val="24"/>
          <w:szCs w:val="24"/>
        </w:rPr>
        <w:t xml:space="preserve"> counted</w:t>
      </w:r>
      <w:r w:rsidRPr="006C7EFB">
        <w:rPr>
          <w:rFonts w:ascii="Times New Roman" w:hAnsi="Times New Roman"/>
          <w:sz w:val="24"/>
          <w:szCs w:val="24"/>
        </w:rPr>
        <w:t xml:space="preserve"> the raw scores obtanined </w:t>
      </w:r>
      <w:r>
        <w:rPr>
          <w:rFonts w:ascii="Times New Roman" w:hAnsi="Times New Roman"/>
          <w:sz w:val="24"/>
          <w:szCs w:val="24"/>
        </w:rPr>
        <w:t>t</w:t>
      </w:r>
      <w:r w:rsidRPr="006C7EFB">
        <w:rPr>
          <w:rFonts w:ascii="Times New Roman" w:hAnsi="Times New Roman"/>
          <w:sz w:val="24"/>
          <w:szCs w:val="24"/>
        </w:rPr>
        <w:t xml:space="preserve">o </w:t>
      </w:r>
      <w:r w:rsidRPr="00B47E4E">
        <w:rPr>
          <w:rFonts w:ascii="Times New Roman" w:hAnsi="Times New Roman" w:cs="Times New Roman"/>
          <w:sz w:val="24"/>
          <w:szCs w:val="17"/>
        </w:rPr>
        <w:t>establish</w:t>
      </w:r>
      <w:r>
        <w:rPr>
          <w:rFonts w:ascii="Times New Roman" w:hAnsi="Times New Roman"/>
          <w:sz w:val="24"/>
          <w:szCs w:val="24"/>
        </w:rPr>
        <w:t xml:space="preserve"> the individual standard score </w:t>
      </w:r>
      <w:r w:rsidRPr="006C7EFB">
        <w:rPr>
          <w:rFonts w:ascii="Times New Roman" w:hAnsi="Times New Roman"/>
          <w:sz w:val="24"/>
          <w:szCs w:val="24"/>
        </w:rPr>
        <w:t xml:space="preserve">by using </w:t>
      </w:r>
      <w:r>
        <w:rPr>
          <w:rFonts w:ascii="Times New Roman" w:hAnsi="Times New Roman"/>
          <w:sz w:val="24"/>
          <w:szCs w:val="24"/>
        </w:rPr>
        <w:t xml:space="preserve">the </w:t>
      </w:r>
      <w:r w:rsidRPr="006C7EFB">
        <w:rPr>
          <w:rFonts w:ascii="Times New Roman" w:hAnsi="Times New Roman"/>
          <w:sz w:val="24"/>
          <w:szCs w:val="24"/>
        </w:rPr>
        <w:t xml:space="preserve">formula </w:t>
      </w:r>
      <w:r>
        <w:rPr>
          <w:rFonts w:ascii="Times New Roman" w:hAnsi="Times New Roman"/>
          <w:sz w:val="24"/>
          <w:szCs w:val="24"/>
        </w:rPr>
        <w:t xml:space="preserve">purposed </w:t>
      </w:r>
      <w:r w:rsidRPr="006C7EFB">
        <w:rPr>
          <w:rFonts w:ascii="Times New Roman" w:hAnsi="Times New Roman"/>
          <w:sz w:val="24"/>
          <w:szCs w:val="24"/>
        </w:rPr>
        <w:t xml:space="preserve">by </w:t>
      </w:r>
      <w:r w:rsidRPr="00B47E4E">
        <w:rPr>
          <w:rFonts w:ascii="Times New Roman" w:eastAsia="Calibri" w:hAnsi="Times New Roman" w:cs="Times New Roman"/>
          <w:sz w:val="24"/>
          <w:szCs w:val="24"/>
        </w:rPr>
        <w:t>Sutomo (1985:123</w:t>
      </w:r>
      <w:r w:rsidRPr="00B47E4E">
        <w:rPr>
          <w:rFonts w:ascii="Times New Roman" w:hAnsi="Times New Roman" w:cs="Times New Roman"/>
          <w:sz w:val="24"/>
          <w:szCs w:val="24"/>
          <w:lang w:val="en-US"/>
        </w:rPr>
        <w:t>)</w:t>
      </w:r>
      <w:r w:rsidRPr="00B47E4E">
        <w:rPr>
          <w:rFonts w:ascii="Times New Roman" w:hAnsi="Times New Roman" w:cs="Times New Roman"/>
          <w:sz w:val="24"/>
          <w:szCs w:val="24"/>
        </w:rPr>
        <w:t>.</w:t>
      </w:r>
      <w:r>
        <w:rPr>
          <w:rFonts w:ascii="Times New Roman" w:hAnsi="Times New Roman"/>
          <w:sz w:val="24"/>
          <w:szCs w:val="24"/>
        </w:rPr>
        <w:t xml:space="preserve"> </w:t>
      </w:r>
      <w:r>
        <w:rPr>
          <w:rFonts w:ascii="Times New Roman" w:eastAsiaTheme="minorEastAsia" w:hAnsi="Times New Roman"/>
          <w:sz w:val="24"/>
          <w:szCs w:val="24"/>
        </w:rPr>
        <w:t>Next, the researcher computed the mean score of students by using the formula purposed by Hatch and Farhady (1982:55).</w:t>
      </w:r>
      <w:r>
        <w:rPr>
          <w:rFonts w:ascii="Times New Roman" w:hAnsi="Times New Roman"/>
          <w:sz w:val="24"/>
          <w:szCs w:val="24"/>
        </w:rPr>
        <w:t xml:space="preserve"> </w:t>
      </w:r>
      <w:r w:rsidRPr="003A7B1B">
        <w:rPr>
          <w:rFonts w:ascii="Times New Roman" w:hAnsi="Times New Roman"/>
          <w:sz w:val="24"/>
          <w:szCs w:val="24"/>
        </w:rPr>
        <w:t>After count</w:t>
      </w:r>
      <w:r>
        <w:rPr>
          <w:rFonts w:ascii="Times New Roman" w:hAnsi="Times New Roman"/>
          <w:sz w:val="24"/>
          <w:szCs w:val="24"/>
        </w:rPr>
        <w:t>ing</w:t>
      </w:r>
      <w:r w:rsidRPr="003A7B1B">
        <w:rPr>
          <w:rFonts w:ascii="Times New Roman" w:hAnsi="Times New Roman"/>
          <w:sz w:val="24"/>
          <w:szCs w:val="24"/>
        </w:rPr>
        <w:t xml:space="preserve"> the mean score </w:t>
      </w:r>
      <w:r>
        <w:rPr>
          <w:rFonts w:ascii="Times New Roman" w:hAnsi="Times New Roman"/>
          <w:sz w:val="24"/>
          <w:szCs w:val="24"/>
        </w:rPr>
        <w:t xml:space="preserve">of </w:t>
      </w:r>
      <w:r w:rsidRPr="003A7B1B">
        <w:rPr>
          <w:rFonts w:ascii="Times New Roman" w:hAnsi="Times New Roman"/>
          <w:sz w:val="24"/>
          <w:szCs w:val="24"/>
        </w:rPr>
        <w:t>both</w:t>
      </w:r>
      <w:r>
        <w:rPr>
          <w:rFonts w:ascii="Times New Roman" w:hAnsi="Times New Roman"/>
          <w:sz w:val="24"/>
          <w:szCs w:val="24"/>
        </w:rPr>
        <w:t xml:space="preserve"> classes, </w:t>
      </w:r>
      <w:r w:rsidRPr="00B47E4E">
        <w:rPr>
          <w:rFonts w:ascii="Times New Roman" w:hAnsi="Times New Roman" w:cs="Times New Roman"/>
          <w:sz w:val="24"/>
        </w:rPr>
        <w:t xml:space="preserve">the researcher computed </w:t>
      </w:r>
      <w:r w:rsidRPr="00B47E4E">
        <w:rPr>
          <w:rFonts w:ascii="Times New Roman" w:hAnsi="Times New Roman" w:cs="Times New Roman"/>
          <w:sz w:val="24"/>
          <w:lang w:val="en-US"/>
        </w:rPr>
        <w:t xml:space="preserve">the individual deviation of students’ score either in the experimental </w:t>
      </w:r>
      <w:r w:rsidRPr="00B47E4E">
        <w:rPr>
          <w:rFonts w:ascii="Times New Roman" w:hAnsi="Times New Roman" w:cs="Times New Roman"/>
          <w:sz w:val="24"/>
        </w:rPr>
        <w:t>class</w:t>
      </w:r>
      <w:r w:rsidRPr="00B47E4E">
        <w:rPr>
          <w:rFonts w:ascii="Times New Roman" w:hAnsi="Times New Roman" w:cs="Times New Roman"/>
          <w:sz w:val="24"/>
          <w:lang w:val="en-US"/>
        </w:rPr>
        <w:t xml:space="preserve"> or the control one</w:t>
      </w:r>
      <w:r>
        <w:rPr>
          <w:rFonts w:ascii="Times New Roman" w:hAnsi="Times New Roman" w:cs="Times New Roman"/>
          <w:sz w:val="24"/>
        </w:rPr>
        <w:t xml:space="preserve"> by using</w:t>
      </w:r>
      <w:r w:rsidRPr="00B47E4E">
        <w:rPr>
          <w:rFonts w:ascii="Times New Roman" w:hAnsi="Times New Roman" w:cs="Times New Roman"/>
          <w:sz w:val="24"/>
        </w:rPr>
        <w:t xml:space="preserve"> the formula proposed by Hatch and Farhady (1982:</w:t>
      </w:r>
      <w:r w:rsidRPr="00B47E4E">
        <w:rPr>
          <w:rFonts w:ascii="Times New Roman" w:hAnsi="Times New Roman" w:cs="Times New Roman"/>
          <w:sz w:val="24"/>
          <w:lang w:val="en-US"/>
        </w:rPr>
        <w:t xml:space="preserve"> 59)</w:t>
      </w:r>
      <w:r>
        <w:rPr>
          <w:rFonts w:ascii="Times New Roman" w:hAnsi="Times New Roman"/>
          <w:sz w:val="24"/>
          <w:szCs w:val="24"/>
        </w:rPr>
        <w:t>. A</w:t>
      </w:r>
      <w:r w:rsidRPr="00B47E4E">
        <w:rPr>
          <w:rFonts w:ascii="Times New Roman" w:eastAsiaTheme="minorEastAsia" w:hAnsi="Times New Roman" w:cs="Times New Roman"/>
          <w:sz w:val="24"/>
        </w:rPr>
        <w:t>fter giving the individual deviation of the students,</w:t>
      </w:r>
      <w:r w:rsidRPr="00B47E4E">
        <w:rPr>
          <w:rFonts w:ascii="Times New Roman" w:hAnsi="Times New Roman" w:cs="Times New Roman"/>
          <w:sz w:val="24"/>
          <w:lang w:val="en-US"/>
        </w:rPr>
        <w:t xml:space="preserve"> the researcher squared the standard deviation of students’ scores in the experimental and control </w:t>
      </w:r>
      <w:r w:rsidRPr="00B47E4E">
        <w:rPr>
          <w:rFonts w:ascii="Times New Roman" w:hAnsi="Times New Roman" w:cs="Times New Roman"/>
          <w:sz w:val="24"/>
        </w:rPr>
        <w:t>class.</w:t>
      </w:r>
      <w:r w:rsidRPr="00B47E4E">
        <w:rPr>
          <w:rFonts w:ascii="Times New Roman" w:eastAsiaTheme="minorEastAsia" w:hAnsi="Times New Roman" w:cs="Times New Roman"/>
          <w:sz w:val="24"/>
        </w:rPr>
        <w:t xml:space="preserve"> The researcher computed the formula </w:t>
      </w:r>
      <w:r w:rsidRPr="00B47E4E">
        <w:rPr>
          <w:rFonts w:ascii="Times New Roman" w:hAnsi="Times New Roman" w:cs="Times New Roman"/>
          <w:sz w:val="24"/>
          <w:lang w:val="en-US"/>
        </w:rPr>
        <w:t xml:space="preserve">recommended by Hatch and </w:t>
      </w:r>
      <w:proofErr w:type="spellStart"/>
      <w:r w:rsidRPr="00B47E4E">
        <w:rPr>
          <w:rFonts w:ascii="Times New Roman" w:hAnsi="Times New Roman" w:cs="Times New Roman"/>
          <w:sz w:val="24"/>
          <w:lang w:val="en-US"/>
        </w:rPr>
        <w:t>Farhady</w:t>
      </w:r>
      <w:proofErr w:type="spellEnd"/>
      <w:r w:rsidRPr="00B47E4E">
        <w:rPr>
          <w:rFonts w:ascii="Times New Roman" w:hAnsi="Times New Roman" w:cs="Times New Roman"/>
          <w:sz w:val="24"/>
          <w:lang w:val="en-US"/>
        </w:rPr>
        <w:t xml:space="preserve"> (1982:59)</w:t>
      </w:r>
      <w:r>
        <w:rPr>
          <w:rFonts w:ascii="Times New Roman" w:hAnsi="Times New Roman" w:cs="Times New Roman"/>
          <w:sz w:val="24"/>
        </w:rPr>
        <w:t xml:space="preserve">. </w:t>
      </w:r>
      <w:r>
        <w:rPr>
          <w:rFonts w:ascii="Times New Roman" w:eastAsiaTheme="minorEastAsia" w:hAnsi="Times New Roman" w:cs="Times New Roman"/>
          <w:sz w:val="24"/>
        </w:rPr>
        <w:t>Then, after squaring</w:t>
      </w:r>
      <w:r w:rsidRPr="00B47E4E">
        <w:rPr>
          <w:rFonts w:ascii="Times New Roman" w:eastAsiaTheme="minorEastAsia" w:hAnsi="Times New Roman" w:cs="Times New Roman"/>
          <w:sz w:val="24"/>
        </w:rPr>
        <w:t xml:space="preserve"> the standard deviation of students’ score, the researcher computed the standard error  by using the formula which is proposed by Hatch and Farhady (1982:</w:t>
      </w:r>
      <w:r w:rsidRPr="00B47E4E">
        <w:rPr>
          <w:rFonts w:ascii="Times New Roman" w:hAnsi="Times New Roman" w:cs="Times New Roman"/>
          <w:sz w:val="24"/>
          <w:lang w:val="en-US"/>
        </w:rPr>
        <w:t xml:space="preserve"> 112) in order to know the value of</w:t>
      </w:r>
      <w:r w:rsidRPr="00B47E4E">
        <w:rPr>
          <w:rFonts w:ascii="Times New Roman" w:hAnsi="Times New Roman" w:cs="Times New Roman"/>
          <w:sz w:val="24"/>
        </w:rPr>
        <w:t xml:space="preserve"> </w:t>
      </w:r>
      <w:r w:rsidRPr="00B47E4E">
        <w:rPr>
          <w:rFonts w:ascii="Times New Roman" w:hAnsi="Times New Roman" w:cs="Times New Roman"/>
          <w:sz w:val="24"/>
          <w:lang w:val="en-US"/>
        </w:rPr>
        <w:t xml:space="preserve"> t-</w:t>
      </w:r>
      <w:r w:rsidRPr="00B47E4E">
        <w:rPr>
          <w:rFonts w:ascii="Times New Roman" w:hAnsi="Times New Roman" w:cs="Times New Roman"/>
          <w:sz w:val="24"/>
          <w:vertAlign w:val="subscript"/>
          <w:lang w:val="en-US"/>
        </w:rPr>
        <w:t>value</w:t>
      </w:r>
      <w:r>
        <w:rPr>
          <w:rFonts w:ascii="Times New Roman" w:hAnsi="Times New Roman" w:cs="Times New Roman"/>
          <w:sz w:val="24"/>
        </w:rPr>
        <w:t xml:space="preserve">. </w:t>
      </w:r>
      <w:r>
        <w:rPr>
          <w:rFonts w:ascii="Times New Roman" w:hAnsi="Times New Roman"/>
          <w:sz w:val="24"/>
          <w:szCs w:val="24"/>
        </w:rPr>
        <w:t>Finally, in order to find out</w:t>
      </w:r>
      <w:r w:rsidRPr="003A7B1B">
        <w:rPr>
          <w:rFonts w:ascii="Times New Roman" w:hAnsi="Times New Roman"/>
          <w:sz w:val="24"/>
          <w:szCs w:val="24"/>
        </w:rPr>
        <w:t xml:space="preserve"> the significant difference between the experimental </w:t>
      </w:r>
      <w:r>
        <w:rPr>
          <w:rFonts w:ascii="Times New Roman" w:hAnsi="Times New Roman"/>
          <w:sz w:val="24"/>
          <w:szCs w:val="24"/>
        </w:rPr>
        <w:t>class</w:t>
      </w:r>
      <w:r w:rsidRPr="003A7B1B">
        <w:rPr>
          <w:rFonts w:ascii="Times New Roman" w:hAnsi="Times New Roman"/>
          <w:sz w:val="24"/>
          <w:szCs w:val="24"/>
        </w:rPr>
        <w:t xml:space="preserve"> and control </w:t>
      </w:r>
      <w:r>
        <w:rPr>
          <w:rFonts w:ascii="Times New Roman" w:hAnsi="Times New Roman"/>
          <w:sz w:val="24"/>
          <w:szCs w:val="24"/>
        </w:rPr>
        <w:t xml:space="preserve">class. </w:t>
      </w:r>
      <w:r w:rsidRPr="00B47E4E">
        <w:rPr>
          <w:rFonts w:ascii="Times New Roman" w:hAnsi="Times New Roman" w:cs="Times New Roman"/>
          <w:sz w:val="24"/>
        </w:rPr>
        <w:t xml:space="preserve">the researcher </w:t>
      </w:r>
      <w:r w:rsidRPr="00B47E4E">
        <w:rPr>
          <w:rFonts w:ascii="Times New Roman" w:hAnsi="Times New Roman" w:cs="Times New Roman"/>
          <w:sz w:val="24"/>
          <w:lang w:val="en-US"/>
        </w:rPr>
        <w:t>calculated the t-</w:t>
      </w:r>
      <w:r w:rsidRPr="00B47E4E">
        <w:rPr>
          <w:rFonts w:ascii="Times New Roman" w:hAnsi="Times New Roman" w:cs="Times New Roman"/>
          <w:sz w:val="24"/>
          <w:vertAlign w:val="subscript"/>
          <w:lang w:val="en-US"/>
        </w:rPr>
        <w:t>value</w:t>
      </w:r>
      <w:r w:rsidRPr="00B47E4E">
        <w:rPr>
          <w:rFonts w:ascii="Times New Roman" w:hAnsi="Times New Roman" w:cs="Times New Roman"/>
          <w:sz w:val="24"/>
        </w:rPr>
        <w:t xml:space="preserve"> by following formula </w:t>
      </w:r>
      <w:r w:rsidRPr="00B47E4E">
        <w:rPr>
          <w:rFonts w:ascii="Times New Roman" w:eastAsiaTheme="minorEastAsia" w:hAnsi="Times New Roman" w:cs="Times New Roman"/>
          <w:sz w:val="24"/>
        </w:rPr>
        <w:t xml:space="preserve">as proposed by Hatch and Farhady </w:t>
      </w:r>
      <w:r w:rsidRPr="00B47E4E">
        <w:rPr>
          <w:rFonts w:ascii="Times New Roman" w:hAnsi="Times New Roman" w:cs="Times New Roman"/>
          <w:sz w:val="24"/>
          <w:lang w:val="en-US"/>
        </w:rPr>
        <w:t>(1982:111)</w:t>
      </w:r>
      <w:r w:rsidRPr="00B47E4E">
        <w:rPr>
          <w:rFonts w:ascii="Times New Roman" w:hAnsi="Times New Roman" w:cs="Times New Roman"/>
          <w:sz w:val="24"/>
        </w:rPr>
        <w:t>.</w:t>
      </w:r>
    </w:p>
    <w:p w:rsidR="00DB24F3" w:rsidRDefault="00DB24F3" w:rsidP="00DB24F3">
      <w:pPr>
        <w:spacing w:after="0"/>
        <w:ind w:firstLine="207"/>
        <w:jc w:val="both"/>
        <w:rPr>
          <w:rFonts w:ascii="Times New Roman" w:hAnsi="Times New Roman" w:cs="Times New Roman"/>
          <w:sz w:val="24"/>
        </w:rPr>
      </w:pPr>
    </w:p>
    <w:p w:rsidR="00DB24F3" w:rsidRDefault="00DB24F3" w:rsidP="00DB24F3">
      <w:pPr>
        <w:spacing w:after="0" w:line="360" w:lineRule="auto"/>
        <w:rPr>
          <w:rFonts w:ascii="Times New Roman" w:hAnsi="Times New Roman" w:cs="Times New Roman"/>
          <w:b/>
          <w:sz w:val="24"/>
          <w:szCs w:val="24"/>
        </w:rPr>
      </w:pPr>
      <w:r>
        <w:rPr>
          <w:rFonts w:ascii="Times New Roman" w:hAnsi="Times New Roman" w:cs="Times New Roman"/>
          <w:b/>
          <w:sz w:val="24"/>
          <w:szCs w:val="24"/>
        </w:rPr>
        <w:t>FINDINGS</w:t>
      </w:r>
    </w:p>
    <w:p w:rsidR="00DB24F3" w:rsidRDefault="00DB24F3" w:rsidP="00DB24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research, the researcher much concerned with data presentation and analysis. The researcher calculated the result of the test (post-test) and deviation score of experimental and control class. </w:t>
      </w:r>
      <w:r w:rsidRPr="00AD204C">
        <w:rPr>
          <w:rFonts w:ascii="Times New Roman" w:hAnsi="Times New Roman" w:cs="Times New Roman"/>
          <w:sz w:val="24"/>
          <w:szCs w:val="24"/>
        </w:rPr>
        <w:t xml:space="preserve">In collecting </w:t>
      </w:r>
      <w:r w:rsidRPr="00AD204C">
        <w:rPr>
          <w:rFonts w:ascii="Times New Roman" w:hAnsi="Times New Roman" w:cs="Times New Roman"/>
          <w:sz w:val="24"/>
          <w:szCs w:val="24"/>
          <w:lang w:val="en-US"/>
        </w:rPr>
        <w:t xml:space="preserve">the </w:t>
      </w:r>
      <w:r w:rsidRPr="00AD204C">
        <w:rPr>
          <w:rFonts w:ascii="Times New Roman" w:hAnsi="Times New Roman" w:cs="Times New Roman"/>
          <w:sz w:val="24"/>
          <w:szCs w:val="24"/>
        </w:rPr>
        <w:t>data, the researcher used post-test</w:t>
      </w:r>
      <w:r>
        <w:rPr>
          <w:rFonts w:ascii="Times New Roman" w:hAnsi="Times New Roman" w:cs="Times New Roman"/>
          <w:sz w:val="24"/>
          <w:szCs w:val="24"/>
        </w:rPr>
        <w:t>;</w:t>
      </w:r>
      <w:r w:rsidRPr="00AD204C">
        <w:rPr>
          <w:rFonts w:ascii="Times New Roman" w:hAnsi="Times New Roman" w:cs="Times New Roman"/>
          <w:sz w:val="24"/>
          <w:szCs w:val="24"/>
          <w:lang w:val="en-US"/>
        </w:rPr>
        <w:t xml:space="preserve"> meanwhile, the treatment was applied only in the experimental group. </w:t>
      </w:r>
      <w:r w:rsidRPr="00F33F9E">
        <w:rPr>
          <w:rFonts w:ascii="Times New Roman" w:hAnsi="Times New Roman"/>
          <w:sz w:val="24"/>
          <w:szCs w:val="24"/>
        </w:rPr>
        <w:t xml:space="preserve">The posttest was </w:t>
      </w:r>
      <w:r>
        <w:rPr>
          <w:rFonts w:ascii="Times New Roman" w:hAnsi="Times New Roman"/>
          <w:sz w:val="24"/>
          <w:szCs w:val="24"/>
        </w:rPr>
        <w:t>administered</w:t>
      </w:r>
      <w:r w:rsidRPr="00F33F9E">
        <w:rPr>
          <w:rFonts w:ascii="Times New Roman" w:hAnsi="Times New Roman"/>
          <w:sz w:val="24"/>
          <w:szCs w:val="24"/>
        </w:rPr>
        <w:t xml:space="preserve"> to the experimental </w:t>
      </w:r>
      <w:r>
        <w:rPr>
          <w:rFonts w:ascii="Times New Roman" w:hAnsi="Times New Roman"/>
          <w:sz w:val="24"/>
          <w:szCs w:val="24"/>
        </w:rPr>
        <w:t>class</w:t>
      </w:r>
      <w:r w:rsidRPr="00F33F9E">
        <w:rPr>
          <w:rFonts w:ascii="Times New Roman" w:hAnsi="Times New Roman"/>
          <w:sz w:val="24"/>
          <w:szCs w:val="24"/>
        </w:rPr>
        <w:t xml:space="preserve"> on August </w:t>
      </w:r>
      <w:r>
        <w:rPr>
          <w:rFonts w:ascii="Times New Roman" w:hAnsi="Times New Roman"/>
          <w:sz w:val="24"/>
          <w:szCs w:val="24"/>
        </w:rPr>
        <w:t>27</w:t>
      </w:r>
      <w:r w:rsidRPr="000C5E32">
        <w:rPr>
          <w:rFonts w:ascii="Times New Roman" w:hAnsi="Times New Roman"/>
          <w:sz w:val="24"/>
          <w:szCs w:val="24"/>
          <w:vertAlign w:val="superscript"/>
        </w:rPr>
        <w:t>th</w:t>
      </w:r>
      <w:r w:rsidRPr="00F33F9E">
        <w:rPr>
          <w:rFonts w:ascii="Times New Roman" w:hAnsi="Times New Roman"/>
          <w:sz w:val="24"/>
          <w:szCs w:val="24"/>
        </w:rPr>
        <w:t xml:space="preserve"> 2016 and the control </w:t>
      </w:r>
      <w:r>
        <w:rPr>
          <w:rFonts w:ascii="Times New Roman" w:hAnsi="Times New Roman"/>
          <w:sz w:val="24"/>
          <w:szCs w:val="24"/>
        </w:rPr>
        <w:t>class</w:t>
      </w:r>
      <w:r w:rsidRPr="00F33F9E">
        <w:rPr>
          <w:rFonts w:ascii="Times New Roman" w:hAnsi="Times New Roman"/>
          <w:sz w:val="24"/>
          <w:szCs w:val="24"/>
        </w:rPr>
        <w:t xml:space="preserve"> on</w:t>
      </w:r>
      <w:r>
        <w:rPr>
          <w:rFonts w:ascii="Times New Roman" w:hAnsi="Times New Roman"/>
          <w:sz w:val="24"/>
          <w:szCs w:val="24"/>
        </w:rPr>
        <w:t xml:space="preserve"> August</w:t>
      </w:r>
      <w:r w:rsidRPr="00F33F9E">
        <w:rPr>
          <w:rFonts w:ascii="Times New Roman" w:hAnsi="Times New Roman"/>
          <w:sz w:val="24"/>
          <w:szCs w:val="24"/>
        </w:rPr>
        <w:t xml:space="preserve"> </w:t>
      </w:r>
      <w:r>
        <w:rPr>
          <w:rFonts w:ascii="Times New Roman" w:hAnsi="Times New Roman"/>
          <w:sz w:val="24"/>
          <w:szCs w:val="24"/>
        </w:rPr>
        <w:t>30</w:t>
      </w:r>
      <w:r w:rsidRPr="00B119BD">
        <w:rPr>
          <w:rFonts w:ascii="Times New Roman" w:hAnsi="Times New Roman"/>
          <w:sz w:val="24"/>
          <w:szCs w:val="24"/>
          <w:vertAlign w:val="superscript"/>
        </w:rPr>
        <w:t>th</w:t>
      </w:r>
      <w:r w:rsidRPr="00F33F9E">
        <w:rPr>
          <w:rFonts w:ascii="Times New Roman" w:hAnsi="Times New Roman"/>
          <w:sz w:val="24"/>
          <w:szCs w:val="24"/>
        </w:rPr>
        <w:t xml:space="preserve"> 2016. </w:t>
      </w:r>
      <w:r>
        <w:rPr>
          <w:rFonts w:ascii="Times New Roman" w:hAnsi="Times New Roman"/>
          <w:sz w:val="24"/>
          <w:szCs w:val="24"/>
        </w:rPr>
        <w:t>T</w:t>
      </w:r>
      <w:r w:rsidRPr="00F33F9E">
        <w:rPr>
          <w:rFonts w:ascii="Times New Roman" w:hAnsi="Times New Roman"/>
          <w:sz w:val="24"/>
          <w:szCs w:val="24"/>
        </w:rPr>
        <w:t>he</w:t>
      </w:r>
      <w:r>
        <w:rPr>
          <w:rFonts w:ascii="Times New Roman" w:hAnsi="Times New Roman"/>
          <w:sz w:val="24"/>
          <w:szCs w:val="24"/>
        </w:rPr>
        <w:t xml:space="preserve"> researcher</w:t>
      </w:r>
      <w:r w:rsidRPr="00F33F9E">
        <w:rPr>
          <w:rFonts w:ascii="Times New Roman" w:hAnsi="Times New Roman"/>
          <w:sz w:val="24"/>
          <w:szCs w:val="24"/>
        </w:rPr>
        <w:t xml:space="preserve"> </w:t>
      </w:r>
      <w:r>
        <w:rPr>
          <w:rFonts w:ascii="Times New Roman" w:hAnsi="Times New Roman"/>
          <w:sz w:val="24"/>
          <w:szCs w:val="24"/>
        </w:rPr>
        <w:t>gave</w:t>
      </w:r>
      <w:r w:rsidRPr="00F33F9E">
        <w:rPr>
          <w:rFonts w:ascii="Times New Roman" w:hAnsi="Times New Roman"/>
          <w:sz w:val="24"/>
          <w:szCs w:val="24"/>
        </w:rPr>
        <w:t xml:space="preserve"> </w:t>
      </w:r>
      <w:r>
        <w:rPr>
          <w:rFonts w:ascii="Times New Roman" w:hAnsi="Times New Roman"/>
          <w:sz w:val="24"/>
          <w:szCs w:val="24"/>
        </w:rPr>
        <w:t xml:space="preserve">test to </w:t>
      </w:r>
      <w:r w:rsidRPr="00F33F9E">
        <w:rPr>
          <w:rFonts w:ascii="Times New Roman" w:hAnsi="Times New Roman"/>
          <w:sz w:val="24"/>
          <w:szCs w:val="24"/>
        </w:rPr>
        <w:t>the students</w:t>
      </w:r>
      <w:r>
        <w:rPr>
          <w:rFonts w:ascii="Times New Roman" w:hAnsi="Times New Roman"/>
          <w:sz w:val="24"/>
          <w:szCs w:val="24"/>
        </w:rPr>
        <w:t>.</w:t>
      </w:r>
      <w:r w:rsidRPr="00F33F9E">
        <w:rPr>
          <w:rFonts w:ascii="Times New Roman" w:hAnsi="Times New Roman"/>
          <w:sz w:val="24"/>
          <w:szCs w:val="24"/>
        </w:rPr>
        <w:t xml:space="preserve"> Then, the score of the students’ posttest was obtained. It was used to measure how far the students’ progress after the treatment and how </w:t>
      </w:r>
      <w:r>
        <w:rPr>
          <w:rFonts w:ascii="Times New Roman" w:hAnsi="Times New Roman"/>
          <w:sz w:val="24"/>
          <w:szCs w:val="24"/>
        </w:rPr>
        <w:t>shared reading</w:t>
      </w:r>
      <w:r w:rsidRPr="00F33F9E">
        <w:rPr>
          <w:rFonts w:ascii="Times New Roman" w:hAnsi="Times New Roman"/>
          <w:sz w:val="24"/>
          <w:szCs w:val="24"/>
        </w:rPr>
        <w:t xml:space="preserve"> can improve the students’ </w:t>
      </w:r>
      <w:r>
        <w:rPr>
          <w:rFonts w:ascii="Times New Roman" w:hAnsi="Times New Roman"/>
          <w:sz w:val="24"/>
          <w:szCs w:val="24"/>
        </w:rPr>
        <w:t>reading comprehension</w:t>
      </w:r>
      <w:r w:rsidRPr="00F33F9E">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Then,</w:t>
      </w:r>
      <w:r w:rsidRPr="00AD204C">
        <w:rPr>
          <w:rFonts w:ascii="Times New Roman" w:hAnsi="Times New Roman" w:cs="Times New Roman"/>
          <w:sz w:val="24"/>
          <w:szCs w:val="24"/>
          <w:lang w:val="en-US"/>
        </w:rPr>
        <w:t xml:space="preserve"> the researcher conducted the test both of the classes.</w:t>
      </w:r>
      <w:r>
        <w:rPr>
          <w:rFonts w:ascii="Times New Roman" w:hAnsi="Times New Roman" w:cs="Times New Roman"/>
          <w:sz w:val="24"/>
          <w:szCs w:val="24"/>
        </w:rPr>
        <w:t xml:space="preserve"> In order to conclude the students’ reading comprehension were increased or not. </w:t>
      </w:r>
      <w:r>
        <w:rPr>
          <w:rFonts w:ascii="Times New Roman" w:eastAsiaTheme="minorEastAsia" w:hAnsi="Times New Roman" w:cs="Times New Roman"/>
          <w:sz w:val="24"/>
          <w:szCs w:val="24"/>
        </w:rPr>
        <w:t xml:space="preserve">After </w:t>
      </w:r>
      <w:r>
        <w:rPr>
          <w:rFonts w:ascii="Times New Roman" w:hAnsi="Times New Roman" w:cs="Times New Roman"/>
          <w:sz w:val="24"/>
          <w:szCs w:val="24"/>
        </w:rPr>
        <w:t>administering eight</w:t>
      </w:r>
      <w:r>
        <w:rPr>
          <w:rFonts w:ascii="Times New Roman" w:eastAsiaTheme="minorEastAsia" w:hAnsi="Times New Roman" w:cs="Times New Roman"/>
          <w:sz w:val="24"/>
          <w:szCs w:val="24"/>
        </w:rPr>
        <w:t xml:space="preserve"> treatment conducted, the researcher gave the post-test to both of classes. </w:t>
      </w:r>
      <w:r>
        <w:rPr>
          <w:rFonts w:ascii="Times New Roman" w:hAnsi="Times New Roman" w:cs="Times New Roman"/>
          <w:sz w:val="24"/>
          <w:szCs w:val="24"/>
        </w:rPr>
        <w:t>To know the effectiveness of the treatment, the researcher conducted the post-test for the experimental class VIII A and control class VIII B.</w:t>
      </w:r>
      <w:r>
        <w:rPr>
          <w:rFonts w:ascii="Times New Roman" w:eastAsiaTheme="minorEastAsia" w:hAnsi="Times New Roman" w:cs="Times New Roman"/>
          <w:sz w:val="24"/>
          <w:szCs w:val="24"/>
        </w:rPr>
        <w:t xml:space="preserve">The researcher used the formula to calculate the students’ score on the post-test of </w:t>
      </w:r>
      <w:r>
        <w:rPr>
          <w:rFonts w:ascii="Times New Roman" w:eastAsiaTheme="minorEastAsia" w:hAnsi="Times New Roman" w:cs="Times New Roman"/>
          <w:sz w:val="24"/>
          <w:szCs w:val="24"/>
        </w:rPr>
        <w:lastRenderedPageBreak/>
        <w:t>experimental and control classes.</w:t>
      </w:r>
      <w:r>
        <w:rPr>
          <w:rFonts w:ascii="Times New Roman" w:hAnsi="Times New Roman" w:cs="Times New Roman"/>
          <w:sz w:val="24"/>
          <w:szCs w:val="24"/>
        </w:rPr>
        <w:t xml:space="preserve"> The results of the individual score of </w:t>
      </w:r>
      <w:r>
        <w:rPr>
          <w:rFonts w:ascii="Times New Roman" w:eastAsiaTheme="minorEastAsia" w:hAnsi="Times New Roman" w:cs="Times New Roman"/>
          <w:sz w:val="24"/>
          <w:szCs w:val="24"/>
        </w:rPr>
        <w:t>post-test</w:t>
      </w:r>
      <w:r>
        <w:rPr>
          <w:rFonts w:ascii="Times New Roman" w:hAnsi="Times New Roman" w:cs="Times New Roman"/>
          <w:sz w:val="24"/>
          <w:szCs w:val="24"/>
        </w:rPr>
        <w:t xml:space="preserve"> for both of classes can be seen </w:t>
      </w:r>
      <w:r>
        <w:rPr>
          <w:rFonts w:ascii="Times New Roman" w:eastAsiaTheme="minorEastAsia" w:hAnsi="Times New Roman" w:cs="Times New Roman"/>
          <w:sz w:val="24"/>
          <w:szCs w:val="24"/>
        </w:rPr>
        <w:t>in the table 3 and 4</w:t>
      </w:r>
      <w:r>
        <w:rPr>
          <w:rFonts w:ascii="Times New Roman" w:hAnsi="Times New Roman" w:cs="Times New Roman"/>
          <w:sz w:val="24"/>
          <w:szCs w:val="24"/>
        </w:rPr>
        <w:t xml:space="preserve">: </w:t>
      </w:r>
    </w:p>
    <w:p w:rsidR="00DB24F3" w:rsidRPr="001A4CC6" w:rsidRDefault="00DB24F3" w:rsidP="00DB24F3">
      <w:pPr>
        <w:spacing w:after="0" w:line="240" w:lineRule="auto"/>
        <w:ind w:firstLine="720"/>
        <w:jc w:val="both"/>
        <w:rPr>
          <w:rFonts w:ascii="Times New Roman" w:hAnsi="Times New Roman" w:cs="Times New Roman"/>
          <w:sz w:val="24"/>
          <w:szCs w:val="24"/>
        </w:rPr>
      </w:pPr>
    </w:p>
    <w:p w:rsidR="00DB24F3" w:rsidRDefault="00DB24F3" w:rsidP="00DB24F3">
      <w:pPr>
        <w:tabs>
          <w:tab w:val="left" w:pos="709"/>
          <w:tab w:val="left" w:pos="2168"/>
        </w:tabs>
        <w:spacing w:after="0" w:line="360" w:lineRule="auto"/>
        <w:jc w:val="center"/>
        <w:rPr>
          <w:rFonts w:ascii="Times New Roman" w:eastAsiaTheme="minorEastAsia" w:hAnsi="Times New Roman" w:cs="Times New Roman"/>
          <w:b/>
          <w:sz w:val="24"/>
          <w:szCs w:val="24"/>
        </w:rPr>
      </w:pPr>
    </w:p>
    <w:p w:rsidR="00DB24F3" w:rsidRPr="00C312CA" w:rsidRDefault="00DB24F3" w:rsidP="00DB24F3">
      <w:pPr>
        <w:tabs>
          <w:tab w:val="left" w:pos="709"/>
          <w:tab w:val="left" w:pos="2168"/>
        </w:tabs>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Table 3. </w:t>
      </w:r>
      <w:r>
        <w:rPr>
          <w:rFonts w:ascii="Times New Roman" w:hAnsi="Times New Roman" w:cs="Times New Roman"/>
          <w:b/>
          <w:sz w:val="24"/>
          <w:szCs w:val="24"/>
        </w:rPr>
        <w:t>Post-test Score Experimental Class</w:t>
      </w:r>
    </w:p>
    <w:tbl>
      <w:tblPr>
        <w:tblStyle w:val="TableGrid"/>
        <w:tblW w:w="8374" w:type="dxa"/>
        <w:jc w:val="center"/>
        <w:tblInd w:w="272" w:type="dxa"/>
        <w:tblBorders>
          <w:top w:val="single" w:sz="4" w:space="0" w:color="000000" w:themeColor="text1"/>
          <w:left w:val="none" w:sz="0" w:space="0" w:color="auto"/>
          <w:right w:val="none" w:sz="0" w:space="0" w:color="auto"/>
          <w:insideV w:val="none" w:sz="0" w:space="0" w:color="auto"/>
        </w:tblBorders>
        <w:tblLayout w:type="fixed"/>
        <w:tblLook w:val="04A0"/>
      </w:tblPr>
      <w:tblGrid>
        <w:gridCol w:w="510"/>
        <w:gridCol w:w="1086"/>
        <w:gridCol w:w="1134"/>
        <w:gridCol w:w="992"/>
        <w:gridCol w:w="1022"/>
        <w:gridCol w:w="1276"/>
        <w:gridCol w:w="936"/>
        <w:gridCol w:w="1418"/>
      </w:tblGrid>
      <w:tr w:rsidR="00DB24F3" w:rsidRPr="001A4CC6" w:rsidTr="001B6085">
        <w:trPr>
          <w:trHeight w:val="286"/>
          <w:jc w:val="center"/>
        </w:trPr>
        <w:tc>
          <w:tcPr>
            <w:tcW w:w="510"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 xml:space="preserve">No </w:t>
            </w:r>
          </w:p>
        </w:tc>
        <w:tc>
          <w:tcPr>
            <w:tcW w:w="1086"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Initial names</w:t>
            </w:r>
          </w:p>
        </w:tc>
        <w:tc>
          <w:tcPr>
            <w:tcW w:w="1134"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Multiple Choices</w:t>
            </w:r>
          </w:p>
        </w:tc>
        <w:tc>
          <w:tcPr>
            <w:tcW w:w="992"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Essay</w:t>
            </w:r>
          </w:p>
        </w:tc>
        <w:tc>
          <w:tcPr>
            <w:tcW w:w="1022"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True or False</w:t>
            </w:r>
          </w:p>
        </w:tc>
        <w:tc>
          <w:tcPr>
            <w:tcW w:w="1276"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Maximun Score</w:t>
            </w:r>
          </w:p>
        </w:tc>
        <w:tc>
          <w:tcPr>
            <w:tcW w:w="2354" w:type="dxa"/>
            <w:gridSpan w:val="2"/>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Total score</w:t>
            </w:r>
          </w:p>
        </w:tc>
      </w:tr>
      <w:tr w:rsidR="00DB24F3" w:rsidRPr="001A4CC6" w:rsidTr="001B6085">
        <w:trPr>
          <w:trHeight w:val="196"/>
          <w:jc w:val="center"/>
        </w:trPr>
        <w:tc>
          <w:tcPr>
            <w:tcW w:w="510" w:type="dxa"/>
            <w:vMerge/>
          </w:tcPr>
          <w:p w:rsidR="00DB24F3" w:rsidRPr="001A4CC6" w:rsidRDefault="00DB24F3" w:rsidP="001B6085">
            <w:pPr>
              <w:jc w:val="center"/>
              <w:rPr>
                <w:rFonts w:ascii="Times New Roman" w:hAnsi="Times New Roman" w:cs="Times New Roman"/>
                <w:b/>
                <w:szCs w:val="24"/>
              </w:rPr>
            </w:pPr>
          </w:p>
        </w:tc>
        <w:tc>
          <w:tcPr>
            <w:tcW w:w="1086" w:type="dxa"/>
            <w:vMerge/>
          </w:tcPr>
          <w:p w:rsidR="00DB24F3" w:rsidRPr="001A4CC6" w:rsidRDefault="00DB24F3" w:rsidP="001B6085">
            <w:pPr>
              <w:jc w:val="both"/>
              <w:rPr>
                <w:rFonts w:ascii="Times New Roman" w:hAnsi="Times New Roman" w:cs="Times New Roman"/>
                <w:b/>
                <w:szCs w:val="24"/>
              </w:rPr>
            </w:pPr>
          </w:p>
        </w:tc>
        <w:tc>
          <w:tcPr>
            <w:tcW w:w="1134" w:type="dxa"/>
            <w:vMerge/>
          </w:tcPr>
          <w:p w:rsidR="00DB24F3" w:rsidRPr="001A4CC6" w:rsidRDefault="00DB24F3" w:rsidP="001B6085">
            <w:pPr>
              <w:jc w:val="center"/>
              <w:rPr>
                <w:rFonts w:ascii="Times New Roman" w:hAnsi="Times New Roman" w:cs="Times New Roman"/>
                <w:b/>
                <w:szCs w:val="24"/>
              </w:rPr>
            </w:pPr>
          </w:p>
        </w:tc>
        <w:tc>
          <w:tcPr>
            <w:tcW w:w="992" w:type="dxa"/>
            <w:vMerge/>
          </w:tcPr>
          <w:p w:rsidR="00DB24F3" w:rsidRPr="001A4CC6" w:rsidRDefault="00DB24F3" w:rsidP="001B6085">
            <w:pPr>
              <w:jc w:val="center"/>
              <w:rPr>
                <w:rFonts w:ascii="Times New Roman" w:hAnsi="Times New Roman" w:cs="Times New Roman"/>
                <w:b/>
                <w:szCs w:val="24"/>
              </w:rPr>
            </w:pPr>
          </w:p>
        </w:tc>
        <w:tc>
          <w:tcPr>
            <w:tcW w:w="1022" w:type="dxa"/>
            <w:vMerge/>
            <w:vAlign w:val="center"/>
          </w:tcPr>
          <w:p w:rsidR="00DB24F3" w:rsidRPr="001A4CC6" w:rsidRDefault="00DB24F3" w:rsidP="001B6085">
            <w:pPr>
              <w:jc w:val="center"/>
              <w:rPr>
                <w:rFonts w:ascii="Times New Roman" w:hAnsi="Times New Roman" w:cs="Times New Roman"/>
                <w:b/>
                <w:szCs w:val="24"/>
              </w:rPr>
            </w:pPr>
          </w:p>
        </w:tc>
        <w:tc>
          <w:tcPr>
            <w:tcW w:w="1276" w:type="dxa"/>
            <w:vMerge/>
          </w:tcPr>
          <w:p w:rsidR="00DB24F3" w:rsidRPr="001A4CC6" w:rsidRDefault="00DB24F3" w:rsidP="001B6085">
            <w:pPr>
              <w:jc w:val="center"/>
              <w:rPr>
                <w:rFonts w:ascii="Times New Roman" w:hAnsi="Times New Roman" w:cs="Times New Roman"/>
                <w:b/>
                <w:szCs w:val="24"/>
              </w:rPr>
            </w:pPr>
          </w:p>
        </w:tc>
        <w:tc>
          <w:tcPr>
            <w:tcW w:w="936" w:type="dxa"/>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Raw score</w:t>
            </w:r>
          </w:p>
        </w:tc>
        <w:tc>
          <w:tcPr>
            <w:tcW w:w="1418" w:type="dxa"/>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Standard score</w:t>
            </w:r>
          </w:p>
        </w:tc>
      </w:tr>
      <w:tr w:rsidR="00DB24F3" w:rsidRPr="001A4CC6" w:rsidTr="001B6085">
        <w:trPr>
          <w:trHeight w:val="767"/>
          <w:jc w:val="center"/>
        </w:trPr>
        <w:tc>
          <w:tcPr>
            <w:tcW w:w="510"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15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38</w:t>
            </w:r>
          </w:p>
        </w:tc>
        <w:tc>
          <w:tcPr>
            <w:tcW w:w="1086" w:type="dxa"/>
            <w:vAlign w:val="center"/>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AG</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AVS</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AA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CL</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DS</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HY</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IW</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IB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INM</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IA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KN</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LT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MR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MRZ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MFH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MHA</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MI</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MRF</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MRV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MRK</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MA</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MFR</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MRD</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MRI</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MN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MW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NF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NIZ</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NTS</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NI</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RA</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RFS</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RW</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RZ</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RAA</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SH</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SD</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TAP</w:t>
            </w:r>
          </w:p>
        </w:tc>
        <w:tc>
          <w:tcPr>
            <w:tcW w:w="1134"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tc>
        <w:tc>
          <w:tcPr>
            <w:tcW w:w="992"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tc>
        <w:tc>
          <w:tcPr>
            <w:tcW w:w="1022"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tc>
        <w:tc>
          <w:tcPr>
            <w:tcW w:w="1276"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tc>
        <w:tc>
          <w:tcPr>
            <w:tcW w:w="936"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tc>
        <w:tc>
          <w:tcPr>
            <w:tcW w:w="1418"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94.2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97.1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94.2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94.2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77.1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94.2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94.2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tc>
      </w:tr>
      <w:tr w:rsidR="00DB24F3" w:rsidRPr="001A4CC6" w:rsidTr="001B6085">
        <w:tblPrEx>
          <w:tblLook w:val="0000"/>
        </w:tblPrEx>
        <w:trPr>
          <w:trHeight w:val="51"/>
          <w:jc w:val="center"/>
        </w:trPr>
        <w:tc>
          <w:tcPr>
            <w:tcW w:w="4744" w:type="dxa"/>
            <w:gridSpan w:val="5"/>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Total Score</w:t>
            </w:r>
          </w:p>
        </w:tc>
        <w:tc>
          <w:tcPr>
            <w:tcW w:w="1276" w:type="dxa"/>
          </w:tcPr>
          <w:p w:rsidR="00DB24F3" w:rsidRPr="001A4CC6" w:rsidRDefault="00DB24F3" w:rsidP="001B6085">
            <w:pPr>
              <w:jc w:val="right"/>
              <w:rPr>
                <w:rFonts w:ascii="Times New Roman" w:hAnsi="Times New Roman" w:cs="Times New Roman"/>
                <w:b/>
                <w:szCs w:val="24"/>
              </w:rPr>
            </w:pPr>
          </w:p>
        </w:tc>
        <w:tc>
          <w:tcPr>
            <w:tcW w:w="936" w:type="dxa"/>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1171</w:t>
            </w:r>
          </w:p>
        </w:tc>
        <w:tc>
          <w:tcPr>
            <w:tcW w:w="1418" w:type="dxa"/>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3344.1</w:t>
            </w:r>
          </w:p>
        </w:tc>
      </w:tr>
    </w:tbl>
    <w:p w:rsidR="00DB24F3" w:rsidRDefault="00DB24F3" w:rsidP="00DB24F3">
      <w:pPr>
        <w:spacing w:after="0"/>
        <w:ind w:firstLine="720"/>
        <w:jc w:val="both"/>
        <w:rPr>
          <w:rFonts w:ascii="Times New Roman" w:eastAsiaTheme="minorEastAsia" w:hAnsi="Times New Roman" w:cs="Times New Roman"/>
          <w:sz w:val="24"/>
          <w:szCs w:val="24"/>
        </w:rPr>
      </w:pPr>
    </w:p>
    <w:p w:rsidR="00DB24F3" w:rsidRPr="00391450" w:rsidRDefault="00DB24F3" w:rsidP="00DB24F3">
      <w:pPr>
        <w:spacing w:after="0" w:line="360" w:lineRule="auto"/>
        <w:ind w:firstLine="720"/>
        <w:jc w:val="both"/>
        <w:rPr>
          <w:rFonts w:ascii="Times New Roman" w:hAnsi="Times New Roman" w:cs="Times New Roman"/>
          <w:b/>
          <w:sz w:val="24"/>
          <w:szCs w:val="24"/>
        </w:rPr>
      </w:pPr>
      <w:r>
        <w:rPr>
          <w:rFonts w:ascii="Times New Roman" w:eastAsiaTheme="minorEastAsia" w:hAnsi="Times New Roman" w:cs="Times New Roman"/>
          <w:sz w:val="24"/>
          <w:szCs w:val="24"/>
        </w:rPr>
        <w:lastRenderedPageBreak/>
        <w:t>After counting the students’ grade, the researcher computed the mean score of the experimental class in post-test.</w:t>
      </w:r>
      <w:r w:rsidRPr="00FD7992">
        <w:rPr>
          <w:rFonts w:ascii="Times New Roman" w:hAnsi="Times New Roman"/>
          <w:sz w:val="24"/>
          <w:szCs w:val="24"/>
        </w:rPr>
        <w:t xml:space="preserve"> </w:t>
      </w:r>
      <w:r>
        <w:rPr>
          <w:rFonts w:ascii="Times New Roman" w:hAnsi="Times New Roman"/>
          <w:sz w:val="24"/>
          <w:szCs w:val="24"/>
        </w:rPr>
        <w:t xml:space="preserve">The result of posttest for experimetal class. It can be seen that the highest score is 94.2 and the lowest score is 77.1. All of the students were succeeded in posttest. </w:t>
      </w:r>
      <w:r w:rsidRPr="005A2DEC">
        <w:rPr>
          <w:rFonts w:ascii="Times New Roman" w:hAnsi="Times New Roman"/>
          <w:sz w:val="24"/>
          <w:szCs w:val="24"/>
        </w:rPr>
        <w:t xml:space="preserve">After calculating the total score, </w:t>
      </w:r>
      <w:r>
        <w:rPr>
          <w:rFonts w:ascii="Times New Roman" w:hAnsi="Times New Roman"/>
          <w:sz w:val="24"/>
          <w:szCs w:val="24"/>
        </w:rPr>
        <w:t>the researcher</w:t>
      </w:r>
      <w:r w:rsidRPr="005A2DEC">
        <w:rPr>
          <w:rFonts w:ascii="Times New Roman" w:hAnsi="Times New Roman"/>
          <w:sz w:val="24"/>
          <w:szCs w:val="24"/>
        </w:rPr>
        <w:t xml:space="preserve"> c</w:t>
      </w:r>
      <w:r>
        <w:rPr>
          <w:rFonts w:ascii="Times New Roman" w:hAnsi="Times New Roman"/>
          <w:sz w:val="24"/>
          <w:szCs w:val="24"/>
        </w:rPr>
        <w:t xml:space="preserve">omputed the mean score of posttest in experimental group. It was </w:t>
      </w:r>
      <w:r w:rsidRPr="00845E90">
        <w:rPr>
          <w:rFonts w:ascii="Times New Roman" w:eastAsiaTheme="minorEastAsia" w:hAnsi="Times New Roman" w:cs="Times New Roman"/>
          <w:sz w:val="24"/>
          <w:szCs w:val="24"/>
        </w:rPr>
        <w:t>88</w:t>
      </w:r>
      <w:r>
        <w:rPr>
          <w:rFonts w:ascii="Times New Roman" w:hAnsi="Times New Roman"/>
          <w:sz w:val="24"/>
          <w:szCs w:val="24"/>
        </w:rPr>
        <w:t>.</w:t>
      </w:r>
    </w:p>
    <w:p w:rsidR="00DB24F3" w:rsidRDefault="00DB24F3" w:rsidP="00DB24F3">
      <w:pPr>
        <w:spacing w:after="0" w:line="240" w:lineRule="auto"/>
        <w:jc w:val="center"/>
        <w:rPr>
          <w:rFonts w:ascii="Times New Roman" w:hAnsi="Times New Roman" w:cs="Times New Roman"/>
          <w:b/>
          <w:sz w:val="24"/>
          <w:szCs w:val="24"/>
        </w:rPr>
      </w:pPr>
    </w:p>
    <w:p w:rsidR="00DB24F3" w:rsidRPr="00AA38E9" w:rsidRDefault="00DB24F3" w:rsidP="00DB24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4. Post-test Score Control Class </w:t>
      </w:r>
    </w:p>
    <w:tbl>
      <w:tblPr>
        <w:tblStyle w:val="TableGrid"/>
        <w:tblW w:w="8374" w:type="dxa"/>
        <w:jc w:val="center"/>
        <w:tblInd w:w="272" w:type="dxa"/>
        <w:tblBorders>
          <w:top w:val="single" w:sz="4" w:space="0" w:color="000000" w:themeColor="text1"/>
          <w:left w:val="none" w:sz="0" w:space="0" w:color="auto"/>
          <w:right w:val="none" w:sz="0" w:space="0" w:color="auto"/>
          <w:insideV w:val="none" w:sz="0" w:space="0" w:color="auto"/>
        </w:tblBorders>
        <w:tblLayout w:type="fixed"/>
        <w:tblLook w:val="04A0"/>
      </w:tblPr>
      <w:tblGrid>
        <w:gridCol w:w="510"/>
        <w:gridCol w:w="1086"/>
        <w:gridCol w:w="1134"/>
        <w:gridCol w:w="992"/>
        <w:gridCol w:w="1022"/>
        <w:gridCol w:w="1276"/>
        <w:gridCol w:w="936"/>
        <w:gridCol w:w="1418"/>
      </w:tblGrid>
      <w:tr w:rsidR="00DB24F3" w:rsidRPr="001A4CC6" w:rsidTr="001B6085">
        <w:trPr>
          <w:trHeight w:val="286"/>
          <w:jc w:val="center"/>
        </w:trPr>
        <w:tc>
          <w:tcPr>
            <w:tcW w:w="510"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 xml:space="preserve">No </w:t>
            </w:r>
          </w:p>
        </w:tc>
        <w:tc>
          <w:tcPr>
            <w:tcW w:w="1086"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Initial names</w:t>
            </w:r>
          </w:p>
        </w:tc>
        <w:tc>
          <w:tcPr>
            <w:tcW w:w="1134"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Multiple Choices</w:t>
            </w:r>
          </w:p>
        </w:tc>
        <w:tc>
          <w:tcPr>
            <w:tcW w:w="992"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Essay</w:t>
            </w:r>
          </w:p>
        </w:tc>
        <w:tc>
          <w:tcPr>
            <w:tcW w:w="1022"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True or False</w:t>
            </w:r>
          </w:p>
        </w:tc>
        <w:tc>
          <w:tcPr>
            <w:tcW w:w="1276" w:type="dxa"/>
            <w:vMerge w:val="restart"/>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Maximun Score</w:t>
            </w:r>
          </w:p>
        </w:tc>
        <w:tc>
          <w:tcPr>
            <w:tcW w:w="2354" w:type="dxa"/>
            <w:gridSpan w:val="2"/>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Total score</w:t>
            </w:r>
          </w:p>
        </w:tc>
      </w:tr>
      <w:tr w:rsidR="00DB24F3" w:rsidRPr="001A4CC6" w:rsidTr="001B6085">
        <w:trPr>
          <w:trHeight w:val="196"/>
          <w:jc w:val="center"/>
        </w:trPr>
        <w:tc>
          <w:tcPr>
            <w:tcW w:w="510" w:type="dxa"/>
            <w:vMerge/>
          </w:tcPr>
          <w:p w:rsidR="00DB24F3" w:rsidRPr="001A4CC6" w:rsidRDefault="00DB24F3" w:rsidP="001B6085">
            <w:pPr>
              <w:jc w:val="center"/>
              <w:rPr>
                <w:rFonts w:ascii="Times New Roman" w:hAnsi="Times New Roman" w:cs="Times New Roman"/>
                <w:b/>
                <w:szCs w:val="24"/>
              </w:rPr>
            </w:pPr>
          </w:p>
        </w:tc>
        <w:tc>
          <w:tcPr>
            <w:tcW w:w="1086" w:type="dxa"/>
            <w:vMerge/>
          </w:tcPr>
          <w:p w:rsidR="00DB24F3" w:rsidRPr="001A4CC6" w:rsidRDefault="00DB24F3" w:rsidP="001B6085">
            <w:pPr>
              <w:jc w:val="both"/>
              <w:rPr>
                <w:rFonts w:ascii="Times New Roman" w:hAnsi="Times New Roman" w:cs="Times New Roman"/>
                <w:b/>
                <w:szCs w:val="24"/>
              </w:rPr>
            </w:pPr>
          </w:p>
        </w:tc>
        <w:tc>
          <w:tcPr>
            <w:tcW w:w="1134" w:type="dxa"/>
            <w:vMerge/>
          </w:tcPr>
          <w:p w:rsidR="00DB24F3" w:rsidRPr="001A4CC6" w:rsidRDefault="00DB24F3" w:rsidP="001B6085">
            <w:pPr>
              <w:jc w:val="center"/>
              <w:rPr>
                <w:rFonts w:ascii="Times New Roman" w:hAnsi="Times New Roman" w:cs="Times New Roman"/>
                <w:b/>
                <w:szCs w:val="24"/>
              </w:rPr>
            </w:pPr>
          </w:p>
        </w:tc>
        <w:tc>
          <w:tcPr>
            <w:tcW w:w="992" w:type="dxa"/>
            <w:vMerge/>
          </w:tcPr>
          <w:p w:rsidR="00DB24F3" w:rsidRPr="001A4CC6" w:rsidRDefault="00DB24F3" w:rsidP="001B6085">
            <w:pPr>
              <w:jc w:val="center"/>
              <w:rPr>
                <w:rFonts w:ascii="Times New Roman" w:hAnsi="Times New Roman" w:cs="Times New Roman"/>
                <w:b/>
                <w:szCs w:val="24"/>
              </w:rPr>
            </w:pPr>
          </w:p>
        </w:tc>
        <w:tc>
          <w:tcPr>
            <w:tcW w:w="1022" w:type="dxa"/>
            <w:vMerge/>
            <w:vAlign w:val="center"/>
          </w:tcPr>
          <w:p w:rsidR="00DB24F3" w:rsidRPr="001A4CC6" w:rsidRDefault="00DB24F3" w:rsidP="001B6085">
            <w:pPr>
              <w:jc w:val="center"/>
              <w:rPr>
                <w:rFonts w:ascii="Times New Roman" w:hAnsi="Times New Roman" w:cs="Times New Roman"/>
                <w:b/>
                <w:szCs w:val="24"/>
              </w:rPr>
            </w:pPr>
          </w:p>
        </w:tc>
        <w:tc>
          <w:tcPr>
            <w:tcW w:w="1276" w:type="dxa"/>
            <w:vMerge/>
          </w:tcPr>
          <w:p w:rsidR="00DB24F3" w:rsidRPr="001A4CC6" w:rsidRDefault="00DB24F3" w:rsidP="001B6085">
            <w:pPr>
              <w:jc w:val="center"/>
              <w:rPr>
                <w:rFonts w:ascii="Times New Roman" w:hAnsi="Times New Roman" w:cs="Times New Roman"/>
                <w:b/>
                <w:szCs w:val="24"/>
              </w:rPr>
            </w:pPr>
          </w:p>
        </w:tc>
        <w:tc>
          <w:tcPr>
            <w:tcW w:w="936" w:type="dxa"/>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Raw score</w:t>
            </w:r>
          </w:p>
        </w:tc>
        <w:tc>
          <w:tcPr>
            <w:tcW w:w="1418" w:type="dxa"/>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Standard score</w:t>
            </w:r>
          </w:p>
        </w:tc>
      </w:tr>
      <w:tr w:rsidR="00DB24F3" w:rsidRPr="001A4CC6" w:rsidTr="001B6085">
        <w:trPr>
          <w:trHeight w:val="767"/>
          <w:jc w:val="center"/>
        </w:trPr>
        <w:tc>
          <w:tcPr>
            <w:tcW w:w="510"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15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36</w:t>
            </w:r>
          </w:p>
        </w:tc>
        <w:tc>
          <w:tcPr>
            <w:tcW w:w="1086" w:type="dxa"/>
            <w:vAlign w:val="center"/>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AS</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ASW</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AZ</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AR</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ARA</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AD</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AF</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BN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CR</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DA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DS</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DZA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EN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FR</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FRD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HR</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KM</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LSM</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MNT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MR</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MD</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MF</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MRF</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MRH</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MT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 xml:space="preserve">PA </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RM</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RI</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RA</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RTH</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SB</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SHA</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SM</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SY</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VS</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SSS</w:t>
            </w:r>
          </w:p>
        </w:tc>
        <w:tc>
          <w:tcPr>
            <w:tcW w:w="1134"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tc>
        <w:tc>
          <w:tcPr>
            <w:tcW w:w="992"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tc>
        <w:tc>
          <w:tcPr>
            <w:tcW w:w="1022" w:type="dxa"/>
            <w:vAlign w:val="center"/>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10</w:t>
            </w:r>
          </w:p>
        </w:tc>
        <w:tc>
          <w:tcPr>
            <w:tcW w:w="1276"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35</w:t>
            </w:r>
          </w:p>
        </w:tc>
        <w:tc>
          <w:tcPr>
            <w:tcW w:w="936"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29</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23</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18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26</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30</w:t>
            </w:r>
          </w:p>
        </w:tc>
        <w:tc>
          <w:tcPr>
            <w:tcW w:w="1418" w:type="dxa"/>
          </w:tcPr>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94.2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40.0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57.1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74.2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77.1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42.8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65.7</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62.8</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57.1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77.1</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88.5</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51.4</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60.0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74.2</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80</w:t>
            </w:r>
          </w:p>
          <w:p w:rsidR="00DB24F3" w:rsidRPr="001A4CC6" w:rsidRDefault="00DB24F3" w:rsidP="001B6085">
            <w:pPr>
              <w:jc w:val="center"/>
              <w:rPr>
                <w:rFonts w:ascii="Times New Roman" w:hAnsi="Times New Roman" w:cs="Times New Roman"/>
                <w:szCs w:val="24"/>
              </w:rPr>
            </w:pPr>
            <w:r w:rsidRPr="001A4CC6">
              <w:rPr>
                <w:rFonts w:ascii="Times New Roman" w:hAnsi="Times New Roman" w:cs="Times New Roman"/>
                <w:szCs w:val="24"/>
              </w:rPr>
              <w:t>85.7</w:t>
            </w:r>
          </w:p>
        </w:tc>
      </w:tr>
      <w:tr w:rsidR="00DB24F3" w:rsidRPr="001A4CC6" w:rsidTr="001B6085">
        <w:tblPrEx>
          <w:tblLook w:val="0000"/>
        </w:tblPrEx>
        <w:trPr>
          <w:trHeight w:val="51"/>
          <w:jc w:val="center"/>
        </w:trPr>
        <w:tc>
          <w:tcPr>
            <w:tcW w:w="4744" w:type="dxa"/>
            <w:gridSpan w:val="5"/>
            <w:vAlign w:val="center"/>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Total Score</w:t>
            </w:r>
          </w:p>
        </w:tc>
        <w:tc>
          <w:tcPr>
            <w:tcW w:w="1276" w:type="dxa"/>
          </w:tcPr>
          <w:p w:rsidR="00DB24F3" w:rsidRPr="001A4CC6" w:rsidRDefault="00DB24F3" w:rsidP="001B6085">
            <w:pPr>
              <w:jc w:val="right"/>
              <w:rPr>
                <w:rFonts w:ascii="Times New Roman" w:hAnsi="Times New Roman" w:cs="Times New Roman"/>
                <w:b/>
                <w:szCs w:val="24"/>
              </w:rPr>
            </w:pPr>
          </w:p>
        </w:tc>
        <w:tc>
          <w:tcPr>
            <w:tcW w:w="936" w:type="dxa"/>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883</w:t>
            </w:r>
          </w:p>
        </w:tc>
        <w:tc>
          <w:tcPr>
            <w:tcW w:w="1418" w:type="dxa"/>
          </w:tcPr>
          <w:p w:rsidR="00DB24F3" w:rsidRPr="001A4CC6" w:rsidRDefault="00DB24F3" w:rsidP="001B6085">
            <w:pPr>
              <w:jc w:val="center"/>
              <w:rPr>
                <w:rFonts w:ascii="Times New Roman" w:hAnsi="Times New Roman" w:cs="Times New Roman"/>
                <w:b/>
                <w:szCs w:val="24"/>
              </w:rPr>
            </w:pPr>
            <w:r w:rsidRPr="001A4CC6">
              <w:rPr>
                <w:rFonts w:ascii="Times New Roman" w:hAnsi="Times New Roman" w:cs="Times New Roman"/>
                <w:b/>
                <w:szCs w:val="24"/>
              </w:rPr>
              <w:t>2550.2</w:t>
            </w:r>
          </w:p>
        </w:tc>
      </w:tr>
    </w:tbl>
    <w:p w:rsidR="00DB24F3" w:rsidRPr="00FD7992" w:rsidRDefault="00DB24F3" w:rsidP="00DB24F3">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Next, the researcher counted the computation of the post-test mean score of the control class. From t</w:t>
      </w:r>
      <w:r>
        <w:rPr>
          <w:rFonts w:ascii="Times New Roman" w:hAnsi="Times New Roman"/>
          <w:sz w:val="24"/>
          <w:szCs w:val="24"/>
        </w:rPr>
        <w:t xml:space="preserve">he posttest result of the control class, it can be seen that the highest score is 94.2 and the lowest score is 40. There were fourteen students who were succeeded and tweenty two students failed. </w:t>
      </w:r>
    </w:p>
    <w:p w:rsidR="00DB24F3" w:rsidRDefault="00DB24F3" w:rsidP="00DB24F3">
      <w:pPr>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Furthermore, the mean score of posttest in control class was </w:t>
      </w:r>
      <w:r>
        <w:rPr>
          <w:rFonts w:ascii="Times New Roman" w:eastAsiaTheme="minorEastAsia" w:hAnsi="Times New Roman" w:cs="Times New Roman"/>
          <w:sz w:val="24"/>
          <w:szCs w:val="24"/>
        </w:rPr>
        <w:t>70.8</w:t>
      </w:r>
      <w:r>
        <w:rPr>
          <w:rFonts w:ascii="Times New Roman" w:hAnsi="Times New Roman"/>
          <w:sz w:val="24"/>
          <w:szCs w:val="24"/>
        </w:rPr>
        <w:t>.</w:t>
      </w:r>
      <w:r w:rsidRPr="00EB127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researcher found that the difference of mean score between experimental and control class is 17.12. I</w:t>
      </w:r>
      <w:r>
        <w:rPr>
          <w:rFonts w:ascii="Times New Roman" w:hAnsi="Times New Roman" w:cs="Times New Roman"/>
          <w:sz w:val="24"/>
          <w:szCs w:val="24"/>
        </w:rPr>
        <w:t xml:space="preserve">t is found that the result of post-test in the experimental </w:t>
      </w:r>
      <w:r>
        <w:rPr>
          <w:rFonts w:ascii="Times New Roman" w:eastAsiaTheme="minorEastAsia" w:hAnsi="Times New Roman" w:cs="Times New Roman"/>
          <w:sz w:val="24"/>
          <w:szCs w:val="24"/>
        </w:rPr>
        <w:t>class; a</w:t>
      </w:r>
      <w:r>
        <w:rPr>
          <w:rFonts w:ascii="Times New Roman" w:hAnsi="Times New Roman" w:cs="Times New Roman"/>
          <w:sz w:val="24"/>
          <w:szCs w:val="24"/>
        </w:rPr>
        <w:t xml:space="preserve">fter having the treatment, improved significantly different with the control </w:t>
      </w:r>
      <w:r>
        <w:rPr>
          <w:rFonts w:ascii="Times New Roman" w:eastAsiaTheme="minorEastAsia" w:hAnsi="Times New Roman" w:cs="Times New Roman"/>
          <w:sz w:val="24"/>
          <w:szCs w:val="24"/>
        </w:rPr>
        <w:t>class</w:t>
      </w:r>
      <w:r>
        <w:rPr>
          <w:rFonts w:ascii="Times New Roman" w:hAnsi="Times New Roman" w:cs="Times New Roman"/>
          <w:sz w:val="24"/>
          <w:szCs w:val="24"/>
        </w:rPr>
        <w:t xml:space="preserve">. It is know from the computation that is shown by the data different between </w:t>
      </w:r>
      <w:r>
        <w:rPr>
          <w:rFonts w:ascii="Times New Roman" w:eastAsiaTheme="minorEastAsia" w:hAnsi="Times New Roman" w:cs="Times New Roman"/>
          <w:sz w:val="24"/>
          <w:szCs w:val="24"/>
        </w:rPr>
        <w:t>experimental and control class.</w:t>
      </w:r>
    </w:p>
    <w:p w:rsidR="00DB24F3" w:rsidRDefault="00DB24F3" w:rsidP="00DB24F3">
      <w:pPr>
        <w:spacing w:after="0" w:line="36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The standard</w:t>
      </w:r>
      <w:r w:rsidRPr="00AD204C">
        <w:rPr>
          <w:rFonts w:ascii="Times New Roman" w:hAnsi="Times New Roman" w:cs="Times New Roman"/>
          <w:sz w:val="24"/>
          <w:szCs w:val="24"/>
        </w:rPr>
        <w:t xml:space="preserve"> deviation of experimental </w:t>
      </w:r>
      <w:r>
        <w:rPr>
          <w:rFonts w:ascii="Times New Roman" w:hAnsi="Times New Roman" w:cs="Times New Roman"/>
          <w:sz w:val="24"/>
          <w:szCs w:val="24"/>
        </w:rPr>
        <w:t>class</w:t>
      </w:r>
      <w:r>
        <w:rPr>
          <w:rFonts w:ascii="Times New Roman" w:eastAsiaTheme="minorEastAsia" w:hAnsi="Times New Roman" w:cs="Times New Roman"/>
          <w:sz w:val="24"/>
          <w:szCs w:val="24"/>
        </w:rPr>
        <w:t xml:space="preserve"> is 4.48. The standard</w:t>
      </w:r>
      <w:r w:rsidRPr="00AD204C">
        <w:rPr>
          <w:rFonts w:ascii="Times New Roman" w:hAnsi="Times New Roman" w:cs="Times New Roman"/>
          <w:sz w:val="24"/>
          <w:szCs w:val="24"/>
        </w:rPr>
        <w:t xml:space="preserve"> deviation of </w:t>
      </w:r>
      <w:r>
        <w:rPr>
          <w:rFonts w:ascii="Times New Roman" w:hAnsi="Times New Roman" w:cs="Times New Roman"/>
          <w:sz w:val="24"/>
          <w:szCs w:val="24"/>
        </w:rPr>
        <w:t>control</w:t>
      </w:r>
      <w:r w:rsidRPr="00AD204C">
        <w:rPr>
          <w:rFonts w:ascii="Times New Roman" w:hAnsi="Times New Roman" w:cs="Times New Roman"/>
          <w:sz w:val="24"/>
          <w:szCs w:val="24"/>
        </w:rPr>
        <w:t xml:space="preserve"> </w:t>
      </w:r>
      <w:r>
        <w:rPr>
          <w:rFonts w:ascii="Times New Roman" w:hAnsi="Times New Roman" w:cs="Times New Roman"/>
          <w:sz w:val="24"/>
          <w:szCs w:val="24"/>
        </w:rPr>
        <w:t xml:space="preserve">class is </w:t>
      </w:r>
      <w:r w:rsidRPr="004F5951">
        <w:rPr>
          <w:rFonts w:ascii="Times New Roman" w:hAnsi="Times New Roman" w:cs="Times New Roman"/>
          <w:sz w:val="24"/>
        </w:rPr>
        <w:t>13.89</w:t>
      </w:r>
      <w:r>
        <w:rPr>
          <w:rFonts w:ascii="Times New Roman" w:hAnsi="Times New Roman" w:cs="Times New Roman"/>
          <w:sz w:val="24"/>
        </w:rPr>
        <w:t>.</w:t>
      </w:r>
      <w:r w:rsidRPr="000A1830">
        <w:rPr>
          <w:rFonts w:ascii="Times New Roman" w:hAnsi="Times New Roman" w:cs="Times New Roman"/>
          <w:sz w:val="24"/>
          <w:szCs w:val="24"/>
        </w:rPr>
        <w:t xml:space="preserve"> </w:t>
      </w:r>
      <w:r w:rsidRPr="00173739">
        <w:rPr>
          <w:rFonts w:ascii="Times New Roman" w:eastAsiaTheme="minorEastAsia" w:hAnsi="Times New Roman" w:cs="Times New Roman"/>
          <w:sz w:val="24"/>
          <w:szCs w:val="24"/>
        </w:rPr>
        <w:t xml:space="preserve">Thus, the </w:t>
      </w:r>
      <w:r>
        <w:rPr>
          <w:rFonts w:ascii="Times New Roman" w:eastAsiaTheme="minorEastAsia" w:hAnsi="Times New Roman" w:cs="Times New Roman"/>
          <w:sz w:val="24"/>
          <w:szCs w:val="24"/>
        </w:rPr>
        <w:t>standard</w:t>
      </w:r>
      <w:r w:rsidRPr="00173739">
        <w:rPr>
          <w:rFonts w:ascii="Times New Roman" w:eastAsiaTheme="minorEastAsia" w:hAnsi="Times New Roman" w:cs="Times New Roman"/>
          <w:sz w:val="24"/>
          <w:szCs w:val="24"/>
        </w:rPr>
        <w:t xml:space="preserve"> deviation in experimental class </w:t>
      </w:r>
      <w:r>
        <w:rPr>
          <w:rFonts w:ascii="Times New Roman" w:eastAsiaTheme="minorEastAsia" w:hAnsi="Times New Roman" w:cs="Times New Roman"/>
          <w:sz w:val="24"/>
          <w:szCs w:val="24"/>
        </w:rPr>
        <w:t>i</w:t>
      </w:r>
      <w:r w:rsidRPr="00173739">
        <w:rPr>
          <w:rFonts w:ascii="Times New Roman" w:eastAsiaTheme="minorEastAsia" w:hAnsi="Times New Roman" w:cs="Times New Roman"/>
          <w:sz w:val="24"/>
          <w:szCs w:val="24"/>
        </w:rPr>
        <w:t xml:space="preserve">s </w:t>
      </w:r>
      <w:r>
        <w:rPr>
          <w:rFonts w:ascii="Times New Roman" w:eastAsiaTheme="minorEastAsia" w:hAnsi="Times New Roman" w:cs="Times New Roman"/>
          <w:sz w:val="24"/>
          <w:szCs w:val="24"/>
        </w:rPr>
        <w:t>4.48</w:t>
      </w:r>
      <w:r w:rsidRPr="00173739">
        <w:rPr>
          <w:rFonts w:ascii="Times New Roman" w:eastAsiaTheme="minorEastAsia" w:hAnsi="Times New Roman" w:cs="Times New Roman"/>
          <w:sz w:val="24"/>
          <w:szCs w:val="24"/>
        </w:rPr>
        <w:t xml:space="preserve"> and control class</w:t>
      </w:r>
      <w:r>
        <w:rPr>
          <w:rFonts w:ascii="Times New Roman" w:eastAsiaTheme="minorEastAsia" w:hAnsi="Times New Roman" w:cs="Times New Roman"/>
          <w:sz w:val="24"/>
          <w:szCs w:val="24"/>
        </w:rPr>
        <w:t xml:space="preserve"> i</w:t>
      </w:r>
      <w:r w:rsidRPr="00173739">
        <w:rPr>
          <w:rFonts w:ascii="Times New Roman" w:eastAsiaTheme="minorEastAsia" w:hAnsi="Times New Roman" w:cs="Times New Roman"/>
          <w:sz w:val="24"/>
          <w:szCs w:val="24"/>
        </w:rPr>
        <w:t xml:space="preserve">s </w:t>
      </w:r>
      <w:r w:rsidRPr="004F5951">
        <w:rPr>
          <w:rFonts w:ascii="Times New Roman" w:eastAsiaTheme="minorEastAsia" w:hAnsi="Times New Roman" w:cs="Times New Roman"/>
          <w:sz w:val="24"/>
          <w:szCs w:val="24"/>
        </w:rPr>
        <w:t>13.89.</w:t>
      </w:r>
      <w:r w:rsidRPr="001737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w:t>
      </w:r>
      <w:r w:rsidRPr="004F5951">
        <w:rPr>
          <w:rFonts w:ascii="Times New Roman" w:eastAsiaTheme="minorEastAsia" w:hAnsi="Times New Roman" w:cs="Times New Roman"/>
          <w:sz w:val="24"/>
          <w:szCs w:val="24"/>
        </w:rPr>
        <w:t>he standard error</w:t>
      </w:r>
      <w:r>
        <w:rPr>
          <w:rFonts w:ascii="Times New Roman" w:eastAsiaTheme="minorEastAsia" w:hAnsi="Times New Roman" w:cs="Times New Roman"/>
          <w:sz w:val="24"/>
          <w:szCs w:val="24"/>
        </w:rPr>
        <w:t>, the value obtain i</w:t>
      </w:r>
      <w:r w:rsidRPr="004F5951">
        <w:rPr>
          <w:rFonts w:ascii="Times New Roman" w:eastAsiaTheme="minorEastAsia" w:hAnsi="Times New Roman" w:cs="Times New Roman"/>
          <w:sz w:val="24"/>
          <w:szCs w:val="24"/>
        </w:rPr>
        <w:t>s 2.42.</w:t>
      </w:r>
      <w:r w:rsidRPr="001737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researcher find out the </w:t>
      </w:r>
      <w:r>
        <w:rPr>
          <w:rFonts w:ascii="Times New Roman" w:eastAsia="Times New Roman" w:hAnsi="Times New Roman" w:cs="Times New Roman"/>
          <w:sz w:val="24"/>
          <w:szCs w:val="24"/>
          <w:lang w:eastAsia="id-ID"/>
        </w:rPr>
        <w:t>t-</w:t>
      </w:r>
      <w:r w:rsidRPr="004F5951">
        <w:rPr>
          <w:rFonts w:ascii="Times New Roman" w:eastAsia="Times New Roman" w:hAnsi="Times New Roman" w:cs="Times New Roman"/>
          <w:sz w:val="24"/>
          <w:szCs w:val="24"/>
          <w:vertAlign w:val="subscript"/>
          <w:lang w:eastAsia="id-ID"/>
        </w:rPr>
        <w:t>counted</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xml:space="preserve">value </w:t>
      </w:r>
      <w:r w:rsidRPr="00941901">
        <w:rPr>
          <w:rFonts w:ascii="Times New Roman" w:eastAsia="Times New Roman" w:hAnsi="Times New Roman" w:cs="Times New Roman"/>
          <w:sz w:val="24"/>
          <w:szCs w:val="24"/>
          <w:lang w:eastAsia="id-ID"/>
        </w:rPr>
        <w:t xml:space="preserve">is  </w:t>
      </w:r>
      <w:r>
        <w:rPr>
          <w:rFonts w:ascii="Times New Roman" w:eastAsia="Times New Roman" w:hAnsi="Times New Roman" w:cs="Times New Roman"/>
          <w:sz w:val="24"/>
          <w:szCs w:val="24"/>
          <w:lang w:eastAsia="id-ID"/>
        </w:rPr>
        <w:t>7</w:t>
      </w:r>
      <w:r w:rsidRPr="00941901">
        <w:rPr>
          <w:rFonts w:ascii="Times New Roman" w:hAnsi="Times New Roman" w:cs="Times New Roman"/>
          <w:sz w:val="24"/>
        </w:rPr>
        <w:t>.</w:t>
      </w:r>
      <w:r>
        <w:rPr>
          <w:rFonts w:ascii="Times New Roman" w:hAnsi="Times New Roman" w:cs="Times New Roman"/>
          <w:sz w:val="24"/>
        </w:rPr>
        <w:t>107.</w:t>
      </w:r>
    </w:p>
    <w:p w:rsidR="00DB24F3" w:rsidRDefault="00DB24F3" w:rsidP="00DB24F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Pr="00C10C8A">
        <w:rPr>
          <w:rFonts w:ascii="Times New Roman" w:eastAsiaTheme="minorEastAsia" w:hAnsi="Times New Roman" w:cs="Times New Roman"/>
          <w:sz w:val="24"/>
          <w:szCs w:val="24"/>
        </w:rPr>
        <w:t xml:space="preserve">Based on the data analysis above, the researcher </w:t>
      </w:r>
      <w:r>
        <w:rPr>
          <w:rFonts w:ascii="Times New Roman" w:eastAsiaTheme="minorEastAsia" w:hAnsi="Times New Roman" w:cs="Times New Roman"/>
          <w:sz w:val="24"/>
          <w:szCs w:val="24"/>
        </w:rPr>
        <w:t>concludes that the research hypothesis i</w:t>
      </w:r>
      <w:r w:rsidRPr="00C10C8A">
        <w:rPr>
          <w:rFonts w:ascii="Times New Roman" w:eastAsiaTheme="minorEastAsia" w:hAnsi="Times New Roman" w:cs="Times New Roman"/>
          <w:sz w:val="24"/>
          <w:szCs w:val="24"/>
        </w:rPr>
        <w:t>s accepted because the t-</w:t>
      </w:r>
      <w:r w:rsidRPr="00120765">
        <w:rPr>
          <w:rFonts w:ascii="Times New Roman" w:eastAsiaTheme="minorEastAsia" w:hAnsi="Times New Roman" w:cs="Times New Roman"/>
          <w:sz w:val="24"/>
          <w:szCs w:val="24"/>
          <w:vertAlign w:val="subscript"/>
        </w:rPr>
        <w:t>counted</w:t>
      </w:r>
      <w:r w:rsidRPr="00C10C8A">
        <w:rPr>
          <w:rFonts w:ascii="Times New Roman" w:eastAsiaTheme="minorEastAsia" w:hAnsi="Times New Roman" w:cs="Times New Roman"/>
          <w:sz w:val="24"/>
          <w:szCs w:val="24"/>
        </w:rPr>
        <w:t xml:space="preserve"> </w:t>
      </w:r>
      <w:r w:rsidRPr="0017373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7</w:t>
      </w:r>
      <w:r w:rsidRPr="0017373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10</w:t>
      </w:r>
      <w:r w:rsidRPr="00173739">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xml:space="preserve"> i</w:t>
      </w:r>
      <w:r w:rsidRPr="00C10C8A">
        <w:rPr>
          <w:rFonts w:ascii="Times New Roman" w:eastAsiaTheme="minorEastAsia" w:hAnsi="Times New Roman" w:cs="Times New Roman"/>
          <w:sz w:val="24"/>
          <w:szCs w:val="24"/>
        </w:rPr>
        <w:t>s greater than t-</w:t>
      </w:r>
      <w:r w:rsidRPr="00120765">
        <w:rPr>
          <w:rFonts w:ascii="Times New Roman" w:eastAsiaTheme="minorEastAsia" w:hAnsi="Times New Roman" w:cs="Times New Roman"/>
          <w:sz w:val="24"/>
          <w:szCs w:val="24"/>
          <w:vertAlign w:val="subscript"/>
        </w:rPr>
        <w:t>table</w:t>
      </w:r>
      <w:r w:rsidRPr="00C10C8A">
        <w:rPr>
          <w:rFonts w:ascii="Times New Roman" w:eastAsiaTheme="minorEastAsia" w:hAnsi="Times New Roman" w:cs="Times New Roman"/>
          <w:sz w:val="24"/>
          <w:szCs w:val="24"/>
        </w:rPr>
        <w:t xml:space="preserve"> (1.996). </w:t>
      </w:r>
      <w:r>
        <w:rPr>
          <w:rFonts w:ascii="Times New Roman" w:eastAsiaTheme="minorEastAsia" w:hAnsi="Times New Roman" w:cs="Times New Roman"/>
          <w:sz w:val="24"/>
          <w:szCs w:val="24"/>
        </w:rPr>
        <w:t xml:space="preserve">The researcher found the difference of </w:t>
      </w:r>
      <w:r>
        <w:rPr>
          <w:rFonts w:ascii="Times New Roman" w:eastAsia="Times New Roman" w:hAnsi="Times New Roman" w:cs="Times New Roman"/>
          <w:sz w:val="24"/>
          <w:szCs w:val="24"/>
        </w:rPr>
        <w:t>t-</w:t>
      </w:r>
      <w:r w:rsidRPr="00334E1E">
        <w:rPr>
          <w:rFonts w:ascii="Times New Roman" w:eastAsia="Times New Roman" w:hAnsi="Times New Roman" w:cs="Times New Roman"/>
          <w:sz w:val="24"/>
          <w:szCs w:val="24"/>
          <w:vertAlign w:val="subscript"/>
        </w:rPr>
        <w:t>counted</w:t>
      </w:r>
      <w:r>
        <w:rPr>
          <w:rFonts w:ascii="Times New Roman" w:eastAsia="Times New Roman" w:hAnsi="Times New Roman" w:cs="Times New Roman"/>
          <w:sz w:val="24"/>
          <w:szCs w:val="24"/>
        </w:rPr>
        <w:t xml:space="preserve"> value </w:t>
      </w:r>
      <w:r>
        <w:rPr>
          <w:rFonts w:ascii="Times New Roman" w:eastAsiaTheme="minorEastAsia" w:hAnsi="Times New Roman" w:cs="Times New Roman"/>
          <w:sz w:val="24"/>
          <w:szCs w:val="24"/>
        </w:rPr>
        <w:t>between</w:t>
      </w:r>
      <w:r>
        <w:rPr>
          <w:rFonts w:ascii="Times New Roman" w:eastAsia="Times New Roman" w:hAnsi="Times New Roman" w:cs="Times New Roman"/>
          <w:sz w:val="24"/>
          <w:szCs w:val="24"/>
        </w:rPr>
        <w:t xml:space="preserve"> t-</w:t>
      </w:r>
      <w:r w:rsidRPr="00334E1E">
        <w:rPr>
          <w:rFonts w:ascii="Times New Roman" w:eastAsia="Times New Roman" w:hAnsi="Times New Roman" w:cs="Times New Roman"/>
          <w:sz w:val="24"/>
          <w:szCs w:val="24"/>
          <w:vertAlign w:val="subscript"/>
        </w:rPr>
        <w:t>table</w:t>
      </w:r>
      <w:r>
        <w:rPr>
          <w:rFonts w:ascii="Times New Roman" w:eastAsia="Times New Roman" w:hAnsi="Times New Roman" w:cs="Times New Roman"/>
          <w:sz w:val="24"/>
          <w:szCs w:val="24"/>
        </w:rPr>
        <w:t xml:space="preserve"> </w:t>
      </w:r>
      <w:r>
        <w:rPr>
          <w:rFonts w:ascii="Times New Roman" w:eastAsiaTheme="minorEastAsia" w:hAnsi="Times New Roman" w:cs="Times New Roman"/>
          <w:sz w:val="24"/>
          <w:szCs w:val="24"/>
        </w:rPr>
        <w:t xml:space="preserve">is 5.113. </w:t>
      </w:r>
      <w:r w:rsidRPr="00C10C8A">
        <w:rPr>
          <w:rFonts w:ascii="Times New Roman" w:eastAsiaTheme="minorEastAsia" w:hAnsi="Times New Roman" w:cs="Times New Roman"/>
          <w:sz w:val="24"/>
          <w:szCs w:val="24"/>
        </w:rPr>
        <w:t xml:space="preserve">In other words, the </w:t>
      </w:r>
      <w:r>
        <w:rPr>
          <w:rFonts w:ascii="Times New Roman" w:eastAsiaTheme="minorEastAsia" w:hAnsi="Times New Roman" w:cs="Times New Roman"/>
          <w:sz w:val="24"/>
          <w:szCs w:val="24"/>
        </w:rPr>
        <w:t>application</w:t>
      </w:r>
      <w:r w:rsidRPr="00C10C8A">
        <w:rPr>
          <w:rFonts w:ascii="Times New Roman" w:eastAsiaTheme="minorEastAsia" w:hAnsi="Times New Roman" w:cs="Times New Roman"/>
          <w:sz w:val="24"/>
          <w:szCs w:val="24"/>
        </w:rPr>
        <w:t xml:space="preserve"> of shared reading can improve reading comprehension of the eigh</w:t>
      </w:r>
      <w:r>
        <w:rPr>
          <w:rFonts w:ascii="Times New Roman" w:eastAsiaTheme="minorEastAsia" w:hAnsi="Times New Roman" w:cs="Times New Roman"/>
          <w:sz w:val="24"/>
          <w:szCs w:val="24"/>
        </w:rPr>
        <w:t>th-</w:t>
      </w:r>
      <w:r w:rsidRPr="00C10C8A">
        <w:rPr>
          <w:rFonts w:ascii="Times New Roman" w:eastAsiaTheme="minorEastAsia" w:hAnsi="Times New Roman" w:cs="Times New Roman"/>
          <w:sz w:val="24"/>
          <w:szCs w:val="24"/>
        </w:rPr>
        <w:t>grade students at MTs Negeri Palu Barat.</w:t>
      </w:r>
    </w:p>
    <w:p w:rsidR="00DB24F3" w:rsidRPr="00B6036B" w:rsidRDefault="00DB24F3" w:rsidP="00DB24F3">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researcher stated the hypothesis of the research is that “</w:t>
      </w:r>
      <w:r w:rsidRPr="004A484D">
        <w:rPr>
          <w:rFonts w:ascii="Times New Roman" w:eastAsiaTheme="minorEastAsia" w:hAnsi="Times New Roman" w:cs="Times New Roman"/>
          <w:i/>
          <w:sz w:val="24"/>
          <w:szCs w:val="24"/>
        </w:rPr>
        <w:t>The Application of Shared Reading Can Improve the Reading Comprehension of the Eighth-Grade Students of MTs Negeri Palu Barat</w:t>
      </w:r>
      <w:r>
        <w:rPr>
          <w:rFonts w:ascii="Times New Roman" w:eastAsiaTheme="minorEastAsia" w:hAnsi="Times New Roman" w:cs="Times New Roman"/>
          <w:sz w:val="24"/>
          <w:szCs w:val="24"/>
        </w:rPr>
        <w:t xml:space="preserve">”. In this case, the application of </w:t>
      </w:r>
      <w:r w:rsidRPr="004A484D">
        <w:rPr>
          <w:rFonts w:ascii="Times New Roman" w:eastAsiaTheme="minorEastAsia" w:hAnsi="Times New Roman" w:cs="Times New Roman"/>
          <w:i/>
          <w:sz w:val="24"/>
          <w:szCs w:val="24"/>
        </w:rPr>
        <w:t>Shared Reading</w:t>
      </w:r>
      <w:r>
        <w:rPr>
          <w:rFonts w:ascii="Times New Roman" w:eastAsiaTheme="minorEastAsia" w:hAnsi="Times New Roman" w:cs="Times New Roman"/>
          <w:sz w:val="24"/>
          <w:szCs w:val="24"/>
        </w:rPr>
        <w:t xml:space="preserve"> as an independent variable is expected to have great effect toward students’ ability in reading comprehension as dependent variable.</w:t>
      </w:r>
    </w:p>
    <w:p w:rsidR="00DB24F3" w:rsidRDefault="00DB24F3" w:rsidP="00DB24F3">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DISCUSSION</w:t>
      </w:r>
    </w:p>
    <w:p w:rsidR="00DB24F3" w:rsidRDefault="00DB24F3" w:rsidP="00DB24F3">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Based on the result of test given, there were some points need to be discussed. T</w:t>
      </w:r>
      <w:r w:rsidRPr="00AD204C">
        <w:rPr>
          <w:rFonts w:ascii="Times New Roman" w:hAnsi="Times New Roman" w:cs="Times New Roman"/>
          <w:sz w:val="24"/>
          <w:szCs w:val="24"/>
          <w:lang w:val="en-US"/>
        </w:rPr>
        <w:t xml:space="preserve">he researcher focused </w:t>
      </w:r>
      <w:r w:rsidRPr="00AD204C">
        <w:rPr>
          <w:rFonts w:ascii="Times New Roman" w:hAnsi="Times New Roman" w:cs="Times New Roman"/>
          <w:sz w:val="24"/>
          <w:szCs w:val="24"/>
        </w:rPr>
        <w:t xml:space="preserve">on teaching reading with </w:t>
      </w:r>
      <w:r w:rsidRPr="004A484D">
        <w:rPr>
          <w:rFonts w:ascii="Times New Roman" w:hAnsi="Times New Roman" w:cs="Times New Roman"/>
          <w:i/>
          <w:sz w:val="24"/>
          <w:szCs w:val="24"/>
        </w:rPr>
        <w:t>Shared Reading</w:t>
      </w:r>
      <w:r w:rsidRPr="00AD204C">
        <w:rPr>
          <w:rFonts w:ascii="Times New Roman" w:hAnsi="Times New Roman" w:cs="Times New Roman"/>
          <w:sz w:val="24"/>
          <w:szCs w:val="24"/>
        </w:rPr>
        <w:t xml:space="preserve"> that the students study in deciding </w:t>
      </w:r>
      <w:r w:rsidRPr="00C70636">
        <w:rPr>
          <w:rFonts w:ascii="Times New Roman" w:eastAsiaTheme="minorEastAsia" w:hAnsi="Times New Roman" w:cs="Times New Roman"/>
          <w:sz w:val="24"/>
          <w:szCs w:val="24"/>
        </w:rPr>
        <w:t>main topic</w:t>
      </w:r>
      <w:r>
        <w:rPr>
          <w:rFonts w:ascii="Times New Roman" w:hAnsi="Times New Roman" w:cs="Times New Roman"/>
          <w:sz w:val="24"/>
          <w:szCs w:val="24"/>
        </w:rPr>
        <w:t xml:space="preserve"> </w:t>
      </w:r>
      <w:r w:rsidRPr="00AD204C">
        <w:rPr>
          <w:rFonts w:ascii="Times New Roman" w:hAnsi="Times New Roman" w:cs="Times New Roman"/>
          <w:sz w:val="24"/>
          <w:szCs w:val="24"/>
        </w:rPr>
        <w:t xml:space="preserve">of the text. </w:t>
      </w:r>
      <w:r w:rsidRPr="00AD204C">
        <w:rPr>
          <w:rFonts w:ascii="Times New Roman" w:hAnsi="Times New Roman" w:cs="Times New Roman"/>
          <w:sz w:val="24"/>
          <w:szCs w:val="24"/>
          <w:lang w:val="en-US"/>
        </w:rPr>
        <w:t xml:space="preserve">The researcher found that there were differences between teaching reading </w:t>
      </w:r>
      <w:r>
        <w:rPr>
          <w:rFonts w:ascii="Times New Roman" w:hAnsi="Times New Roman" w:cs="Times New Roman"/>
          <w:sz w:val="24"/>
          <w:szCs w:val="24"/>
        </w:rPr>
        <w:t>skill</w:t>
      </w:r>
      <w:r w:rsidRPr="00AD204C">
        <w:rPr>
          <w:rFonts w:ascii="Times New Roman" w:hAnsi="Times New Roman" w:cs="Times New Roman"/>
          <w:sz w:val="24"/>
          <w:szCs w:val="24"/>
          <w:lang w:val="en-US"/>
        </w:rPr>
        <w:t xml:space="preserve"> without </w:t>
      </w:r>
      <w:r w:rsidRPr="004A484D">
        <w:rPr>
          <w:rFonts w:ascii="Times New Roman" w:hAnsi="Times New Roman" w:cs="Times New Roman"/>
          <w:i/>
          <w:sz w:val="24"/>
          <w:szCs w:val="24"/>
        </w:rPr>
        <w:t>Shared Reading</w:t>
      </w:r>
      <w:r w:rsidRPr="00AD204C">
        <w:rPr>
          <w:rFonts w:ascii="Times New Roman" w:hAnsi="Times New Roman" w:cs="Times New Roman"/>
          <w:sz w:val="24"/>
          <w:szCs w:val="24"/>
          <w:lang w:val="en-US"/>
        </w:rPr>
        <w:t xml:space="preserve">. When the researcher did </w:t>
      </w:r>
      <w:r w:rsidRPr="00AD204C">
        <w:rPr>
          <w:rFonts w:ascii="Times New Roman" w:hAnsi="Times New Roman" w:cs="Times New Roman"/>
          <w:sz w:val="24"/>
          <w:szCs w:val="24"/>
        </w:rPr>
        <w:t xml:space="preserve">the </w:t>
      </w:r>
      <w:r w:rsidRPr="00AD204C">
        <w:rPr>
          <w:rFonts w:ascii="Times New Roman" w:hAnsi="Times New Roman" w:cs="Times New Roman"/>
          <w:sz w:val="24"/>
          <w:szCs w:val="24"/>
          <w:lang w:val="en-US"/>
        </w:rPr>
        <w:t xml:space="preserve">preliminary observation, the researcher found that the students had difficulties in understanding the reading text therefore they were not able to find the main </w:t>
      </w:r>
      <w:r>
        <w:rPr>
          <w:rFonts w:ascii="Times New Roman" w:hAnsi="Times New Roman" w:cs="Times New Roman"/>
          <w:sz w:val="24"/>
          <w:szCs w:val="24"/>
        </w:rPr>
        <w:t>topic</w:t>
      </w:r>
      <w:r w:rsidRPr="00AD204C">
        <w:rPr>
          <w:rFonts w:ascii="Times New Roman" w:hAnsi="Times New Roman" w:cs="Times New Roman"/>
          <w:sz w:val="24"/>
          <w:szCs w:val="24"/>
          <w:lang w:val="en-US"/>
        </w:rPr>
        <w:t xml:space="preserve"> of the text.</w:t>
      </w:r>
      <w:r>
        <w:rPr>
          <w:rFonts w:ascii="Times New Roman" w:hAnsi="Times New Roman" w:cs="Times New Roman"/>
          <w:sz w:val="24"/>
          <w:szCs w:val="24"/>
        </w:rPr>
        <w:t xml:space="preserve"> </w:t>
      </w:r>
    </w:p>
    <w:p w:rsidR="00DB24F3" w:rsidRDefault="00DB24F3" w:rsidP="00DB24F3">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 the beginning, the researcher did treatment to the experimental class. </w:t>
      </w:r>
      <w:r>
        <w:rPr>
          <w:rFonts w:ascii="Times New Roman" w:eastAsia="Calibri" w:hAnsi="Times New Roman" w:cs="Times New Roman"/>
          <w:sz w:val="24"/>
          <w:szCs w:val="24"/>
        </w:rPr>
        <w:t xml:space="preserve">At the first meeting, the students did not get a significant </w:t>
      </w:r>
      <w:r w:rsidRPr="005F604B">
        <w:rPr>
          <w:rFonts w:ascii="Times New Roman" w:eastAsia="Calibri" w:hAnsi="Times New Roman" w:cs="Times New Roman"/>
          <w:sz w:val="24"/>
          <w:szCs w:val="24"/>
        </w:rPr>
        <w:t>improvement in their reading</w:t>
      </w:r>
      <w:r>
        <w:rPr>
          <w:rFonts w:ascii="Times New Roman" w:eastAsia="Calibri" w:hAnsi="Times New Roman" w:cs="Times New Roman"/>
          <w:sz w:val="24"/>
          <w:szCs w:val="24"/>
        </w:rPr>
        <w:t xml:space="preserve"> narrative text </w:t>
      </w:r>
      <w:r>
        <w:rPr>
          <w:rFonts w:ascii="Times New Roman" w:eastAsia="Calibri" w:hAnsi="Times New Roman" w:cs="Times New Roman"/>
          <w:sz w:val="24"/>
          <w:szCs w:val="24"/>
        </w:rPr>
        <w:lastRenderedPageBreak/>
        <w:t xml:space="preserve">especially to </w:t>
      </w:r>
      <w:r>
        <w:rPr>
          <w:rFonts w:ascii="Times New Roman" w:hAnsi="Times New Roman" w:cs="Times New Roman"/>
          <w:color w:val="000000" w:themeColor="text1"/>
          <w:sz w:val="24"/>
          <w:szCs w:val="24"/>
        </w:rPr>
        <w:t xml:space="preserve">comprehend </w:t>
      </w:r>
      <w:r w:rsidRPr="00AF13A9">
        <w:rPr>
          <w:rFonts w:ascii="Times New Roman" w:hAnsi="Times New Roman" w:cs="Times New Roman"/>
          <w:color w:val="000000" w:themeColor="text1"/>
          <w:sz w:val="24"/>
          <w:szCs w:val="24"/>
        </w:rPr>
        <w:t>of the tex</w:t>
      </w:r>
      <w:r>
        <w:rPr>
          <w:rFonts w:ascii="Times New Roman" w:hAnsi="Times New Roman" w:cs="Times New Roman"/>
          <w:color w:val="000000" w:themeColor="text1"/>
          <w:sz w:val="24"/>
          <w:szCs w:val="24"/>
        </w:rPr>
        <w:t>t</w:t>
      </w:r>
      <w:r>
        <w:rPr>
          <w:rFonts w:ascii="Times New Roman" w:eastAsia="Calibri" w:hAnsi="Times New Roman" w:cs="Times New Roman"/>
          <w:sz w:val="24"/>
          <w:szCs w:val="24"/>
        </w:rPr>
        <w:t xml:space="preserve">. Based on that problem, in the second meeting, the researcher started to discuss what were their problems in </w:t>
      </w:r>
      <w:r w:rsidRPr="005F604B">
        <w:rPr>
          <w:rFonts w:ascii="Times New Roman" w:eastAsia="Calibri" w:hAnsi="Times New Roman" w:cs="Times New Roman"/>
          <w:sz w:val="24"/>
          <w:szCs w:val="24"/>
        </w:rPr>
        <w:t>teaching reading</w:t>
      </w:r>
      <w:r>
        <w:rPr>
          <w:rFonts w:ascii="Times New Roman" w:eastAsia="Calibri" w:hAnsi="Times New Roman" w:cs="Times New Roman"/>
          <w:sz w:val="24"/>
          <w:szCs w:val="24"/>
        </w:rPr>
        <w:t>.</w:t>
      </w:r>
      <w:r w:rsidRPr="00427D5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It was a best way to focus and attract the students’ attention.</w:t>
      </w:r>
      <w:r>
        <w:rPr>
          <w:rFonts w:ascii="Times New Roman" w:eastAsia="Calibri" w:hAnsi="Times New Roman" w:cs="Times New Roman"/>
          <w:sz w:val="24"/>
          <w:szCs w:val="24"/>
        </w:rPr>
        <w:t xml:space="preserve"> The basic problems were that the students had  problem to understand the meaning of the text and there were some the students did not bring dictionary; therefore, they had problems to know about the vocabulary of the text. In the solution of the problems, the researcher recommended the students to bring the dictionary in order that they easily knew the meaning of vocabulary of the text. </w:t>
      </w:r>
      <w:r>
        <w:rPr>
          <w:rFonts w:ascii="Times New Roman" w:eastAsiaTheme="minorEastAsia" w:hAnsi="Times New Roman" w:cs="Times New Roman"/>
          <w:sz w:val="24"/>
          <w:szCs w:val="24"/>
        </w:rPr>
        <w:t xml:space="preserve">Furthermore, in shared reading, the teachers have </w:t>
      </w:r>
      <w:r w:rsidRPr="00C70636">
        <w:rPr>
          <w:rFonts w:ascii="Times New Roman" w:eastAsiaTheme="minorEastAsia" w:hAnsi="Times New Roman" w:cs="Times New Roman"/>
          <w:sz w:val="24"/>
          <w:szCs w:val="24"/>
        </w:rPr>
        <w:t>the topic</w:t>
      </w:r>
      <w:r>
        <w:rPr>
          <w:rFonts w:ascii="Times New Roman" w:eastAsiaTheme="minorEastAsia" w:hAnsi="Times New Roman" w:cs="Times New Roman"/>
          <w:sz w:val="24"/>
          <w:szCs w:val="24"/>
        </w:rPr>
        <w:t>s</w:t>
      </w:r>
      <w:r w:rsidRPr="00C70636">
        <w:rPr>
          <w:rFonts w:ascii="Times New Roman" w:eastAsiaTheme="minorEastAsia" w:hAnsi="Times New Roman" w:cs="Times New Roman"/>
          <w:sz w:val="24"/>
          <w:szCs w:val="24"/>
        </w:rPr>
        <w:t xml:space="preserve"> of the story</w:t>
      </w:r>
      <w:r>
        <w:rPr>
          <w:rFonts w:ascii="Times New Roman" w:eastAsiaTheme="minorEastAsia" w:hAnsi="Times New Roman" w:cs="Times New Roman"/>
          <w:sz w:val="24"/>
          <w:szCs w:val="24"/>
        </w:rPr>
        <w:t xml:space="preserve"> what are</w:t>
      </w:r>
      <w:r w:rsidRPr="00C70636">
        <w:rPr>
          <w:rFonts w:ascii="Times New Roman" w:eastAsiaTheme="minorEastAsia" w:hAnsi="Times New Roman" w:cs="Times New Roman"/>
          <w:sz w:val="24"/>
          <w:szCs w:val="24"/>
        </w:rPr>
        <w:t xml:space="preserve"> familiar for the students </w:t>
      </w:r>
      <w:r>
        <w:rPr>
          <w:rFonts w:ascii="Times New Roman" w:eastAsiaTheme="minorEastAsia" w:hAnsi="Times New Roman" w:cs="Times New Roman"/>
          <w:sz w:val="24"/>
          <w:szCs w:val="24"/>
        </w:rPr>
        <w:t>and</w:t>
      </w:r>
      <w:r w:rsidRPr="00C70636">
        <w:rPr>
          <w:rFonts w:ascii="Times New Roman" w:eastAsiaTheme="minorEastAsia" w:hAnsi="Times New Roman" w:cs="Times New Roman"/>
          <w:sz w:val="24"/>
          <w:szCs w:val="24"/>
        </w:rPr>
        <w:t xml:space="preserve"> eas</w:t>
      </w:r>
      <w:r>
        <w:rPr>
          <w:rFonts w:ascii="Times New Roman" w:eastAsiaTheme="minorEastAsia" w:hAnsi="Times New Roman" w:cs="Times New Roman"/>
          <w:sz w:val="24"/>
          <w:szCs w:val="24"/>
        </w:rPr>
        <w:t>ier</w:t>
      </w:r>
      <w:r w:rsidRPr="00C70636">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 xml:space="preserve">be </w:t>
      </w:r>
      <w:r w:rsidRPr="00C70636">
        <w:rPr>
          <w:rFonts w:ascii="Times New Roman" w:eastAsiaTheme="minorEastAsia" w:hAnsi="Times New Roman" w:cs="Times New Roman"/>
          <w:sz w:val="24"/>
          <w:szCs w:val="24"/>
        </w:rPr>
        <w:t>underst</w:t>
      </w:r>
      <w:r>
        <w:rPr>
          <w:rFonts w:ascii="Times New Roman" w:eastAsiaTheme="minorEastAsia" w:hAnsi="Times New Roman" w:cs="Times New Roman"/>
          <w:sz w:val="24"/>
          <w:szCs w:val="24"/>
        </w:rPr>
        <w:t>oo</w:t>
      </w:r>
      <w:r w:rsidRPr="00C70636">
        <w:rPr>
          <w:rFonts w:ascii="Times New Roman" w:eastAsiaTheme="minorEastAsia" w:hAnsi="Times New Roman" w:cs="Times New Roman"/>
          <w:sz w:val="24"/>
          <w:szCs w:val="24"/>
        </w:rPr>
        <w:t xml:space="preserve">d </w:t>
      </w:r>
      <w:r>
        <w:rPr>
          <w:rFonts w:ascii="Times New Roman" w:eastAsiaTheme="minorEastAsia" w:hAnsi="Times New Roman" w:cs="Times New Roman"/>
          <w:sz w:val="24"/>
          <w:szCs w:val="24"/>
        </w:rPr>
        <w:t xml:space="preserve">by </w:t>
      </w:r>
      <w:r w:rsidRPr="00C70636">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hem</w:t>
      </w:r>
      <w:r w:rsidRPr="00C70636">
        <w:rPr>
          <w:rFonts w:ascii="Times New Roman" w:eastAsiaTheme="minorEastAsia" w:hAnsi="Times New Roman" w:cs="Times New Roman"/>
          <w:sz w:val="24"/>
          <w:szCs w:val="24"/>
        </w:rPr>
        <w:t xml:space="preserve">. Firstly, the </w:t>
      </w:r>
      <w:r>
        <w:rPr>
          <w:rFonts w:ascii="Times New Roman" w:eastAsiaTheme="minorEastAsia" w:hAnsi="Times New Roman" w:cs="Times New Roman"/>
          <w:sz w:val="24"/>
          <w:szCs w:val="24"/>
        </w:rPr>
        <w:t>r</w:t>
      </w:r>
      <w:r w:rsidRPr="00C70636">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se</w:t>
      </w:r>
      <w:r w:rsidRPr="00C70636">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r</w:t>
      </w:r>
      <w:r w:rsidRPr="00C70636">
        <w:rPr>
          <w:rFonts w:ascii="Times New Roman" w:eastAsiaTheme="minorEastAsia" w:hAnsi="Times New Roman" w:cs="Times New Roman"/>
          <w:sz w:val="24"/>
          <w:szCs w:val="24"/>
        </w:rPr>
        <w:t xml:space="preserve">cher </w:t>
      </w:r>
      <w:r>
        <w:rPr>
          <w:rFonts w:ascii="Times New Roman" w:eastAsiaTheme="minorEastAsia" w:hAnsi="Times New Roman" w:cs="Times New Roman"/>
          <w:sz w:val="24"/>
          <w:szCs w:val="24"/>
        </w:rPr>
        <w:t xml:space="preserve">explained the story. Then, the researcher asked </w:t>
      </w:r>
      <w:r w:rsidRPr="00C70636">
        <w:rPr>
          <w:rFonts w:ascii="Times New Roman" w:eastAsiaTheme="minorEastAsia" w:hAnsi="Times New Roman" w:cs="Times New Roman"/>
          <w:sz w:val="24"/>
          <w:szCs w:val="24"/>
        </w:rPr>
        <w:t xml:space="preserve">the students to explain what is </w:t>
      </w:r>
      <w:r>
        <w:rPr>
          <w:rFonts w:ascii="Times New Roman" w:eastAsiaTheme="minorEastAsia" w:hAnsi="Times New Roman" w:cs="Times New Roman"/>
          <w:sz w:val="24"/>
          <w:szCs w:val="24"/>
        </w:rPr>
        <w:t xml:space="preserve">the </w:t>
      </w:r>
      <w:r w:rsidRPr="00C70636">
        <w:rPr>
          <w:rFonts w:ascii="Times New Roman" w:eastAsiaTheme="minorEastAsia" w:hAnsi="Times New Roman" w:cs="Times New Roman"/>
          <w:sz w:val="24"/>
          <w:szCs w:val="24"/>
        </w:rPr>
        <w:t>main topic of the story,</w:t>
      </w:r>
      <w:r>
        <w:rPr>
          <w:rFonts w:ascii="Times New Roman" w:eastAsiaTheme="minorEastAsia" w:hAnsi="Times New Roman" w:cs="Times New Roman"/>
          <w:sz w:val="24"/>
          <w:szCs w:val="24"/>
        </w:rPr>
        <w:t xml:space="preserve"> and the students discussed about some words related to the topic in the story and searched  the words in dictionary. Secondly, by using English</w:t>
      </w:r>
      <w:r w:rsidRPr="00832F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w:t>
      </w:r>
      <w:r w:rsidRPr="00832F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Bahasa, the teacher could help the students to understand about the material taught. Finally, the teacher motivated the students to use English in classroom because to build their self-confidence and practical in speaking with their teacher or friends.</w:t>
      </w:r>
      <w:r w:rsidRPr="00B900BA">
        <w:rPr>
          <w:rFonts w:ascii="Times New Roman" w:eastAsiaTheme="minorEastAsia" w:hAnsi="Times New Roman" w:cs="Times New Roman"/>
          <w:sz w:val="24"/>
          <w:szCs w:val="24"/>
        </w:rPr>
        <w:t xml:space="preserve"> </w:t>
      </w:r>
    </w:p>
    <w:p w:rsidR="00DB24F3" w:rsidRDefault="00DB24F3" w:rsidP="00DB24F3">
      <w:pPr>
        <w:spacing w:after="0" w:line="360" w:lineRule="auto"/>
        <w:ind w:firstLine="720"/>
        <w:jc w:val="both"/>
        <w:rPr>
          <w:rFonts w:ascii="Times New Roman" w:eastAsiaTheme="minorEastAsia" w:hAnsi="Times New Roman" w:cs="Times New Roman"/>
          <w:sz w:val="24"/>
          <w:szCs w:val="24"/>
        </w:rPr>
      </w:pPr>
      <w:r>
        <w:rPr>
          <w:rFonts w:ascii="Times New Roman" w:eastAsia="Calibri" w:hAnsi="Times New Roman" w:cs="Times New Roman"/>
          <w:sz w:val="24"/>
          <w:szCs w:val="24"/>
        </w:rPr>
        <w:t>At the third meeting, the students had good improvement in reading especially in comprehending the text. In reading, they understood about the text and got much a new vocabulary. Therefore, t</w:t>
      </w:r>
      <w:r>
        <w:rPr>
          <w:rFonts w:ascii="Times New Roman" w:eastAsiaTheme="minorEastAsia" w:hAnsi="Times New Roman" w:cs="Times New Roman"/>
          <w:sz w:val="24"/>
          <w:szCs w:val="24"/>
        </w:rPr>
        <w:t xml:space="preserve">he result after applying </w:t>
      </w:r>
      <w:r w:rsidRPr="004A484D">
        <w:rPr>
          <w:rFonts w:ascii="Times New Roman" w:eastAsiaTheme="minorEastAsia" w:hAnsi="Times New Roman" w:cs="Times New Roman"/>
          <w:i/>
          <w:sz w:val="24"/>
          <w:szCs w:val="24"/>
        </w:rPr>
        <w:t>Shared Reading</w:t>
      </w:r>
      <w:r>
        <w:rPr>
          <w:rFonts w:ascii="Times New Roman" w:eastAsiaTheme="minorEastAsia" w:hAnsi="Times New Roman" w:cs="Times New Roman"/>
          <w:sz w:val="24"/>
          <w:szCs w:val="24"/>
        </w:rPr>
        <w:t xml:space="preserve"> is the teaching strategy can improve students’ reading comprehension of the eighth-grade students of MTs Negeri Palu Barat. </w:t>
      </w:r>
    </w:p>
    <w:p w:rsidR="00DB24F3" w:rsidRDefault="00DB24F3" w:rsidP="00DB24F3">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research about </w:t>
      </w:r>
      <w:r w:rsidRPr="004A484D">
        <w:rPr>
          <w:rFonts w:ascii="Times New Roman" w:eastAsiaTheme="minorEastAsia" w:hAnsi="Times New Roman" w:cs="Times New Roman"/>
          <w:i/>
          <w:sz w:val="24"/>
          <w:szCs w:val="24"/>
        </w:rPr>
        <w:t>Shared Reading</w:t>
      </w:r>
      <w:r>
        <w:rPr>
          <w:rFonts w:ascii="Times New Roman" w:eastAsiaTheme="minorEastAsia" w:hAnsi="Times New Roman" w:cs="Times New Roman"/>
          <w:sz w:val="24"/>
          <w:szCs w:val="24"/>
        </w:rPr>
        <w:t xml:space="preserve"> strategy in improving students ‘reading comprehension had been conducted by many researcher previously. First, </w:t>
      </w:r>
      <w:r w:rsidRPr="006C2953">
        <w:rPr>
          <w:rFonts w:ascii="Times New Roman" w:hAnsi="Times New Roman" w:cs="Times New Roman"/>
          <w:sz w:val="24"/>
          <w:szCs w:val="24"/>
        </w:rPr>
        <w:t xml:space="preserve">Kresnawati, Nitiasih, </w:t>
      </w:r>
      <w:r>
        <w:rPr>
          <w:rFonts w:ascii="Times New Roman" w:hAnsi="Times New Roman" w:cs="Times New Roman"/>
          <w:sz w:val="24"/>
          <w:szCs w:val="24"/>
        </w:rPr>
        <w:t>&amp; Ratminingsih,</w:t>
      </w:r>
      <w:r w:rsidRPr="006C2953">
        <w:rPr>
          <w:rFonts w:ascii="Times New Roman" w:hAnsi="Times New Roman" w:cs="Times New Roman"/>
          <w:sz w:val="24"/>
          <w:szCs w:val="24"/>
        </w:rPr>
        <w:t xml:space="preserve"> </w:t>
      </w:r>
      <w:r w:rsidRPr="006C2953">
        <w:rPr>
          <w:rFonts w:ascii="Times New Roman" w:eastAsia="Times New Roman" w:hAnsi="Times New Roman" w:cs="Times New Roman"/>
          <w:sz w:val="24"/>
          <w:szCs w:val="24"/>
          <w:lang w:eastAsia="id-ID"/>
        </w:rPr>
        <w:t>(</w:t>
      </w:r>
      <w:r w:rsidRPr="006C2953">
        <w:rPr>
          <w:rFonts w:ascii="Times New Roman" w:hAnsi="Times New Roman" w:cs="Times New Roman"/>
          <w:sz w:val="24"/>
          <w:szCs w:val="24"/>
        </w:rPr>
        <w:t>2013)</w:t>
      </w:r>
      <w:r w:rsidRPr="006C2953">
        <w:rPr>
          <w:rFonts w:ascii="Times New Roman" w:eastAsia="Times New Roman" w:hAnsi="Times New Roman" w:cs="Times New Roman"/>
          <w:sz w:val="24"/>
          <w:szCs w:val="24"/>
          <w:lang w:eastAsia="id-ID"/>
        </w:rPr>
        <w:t xml:space="preserve"> </w:t>
      </w:r>
      <w:r w:rsidRPr="005418CF">
        <w:rPr>
          <w:rFonts w:ascii="Times New Roman" w:eastAsia="Times New Roman" w:hAnsi="Times New Roman" w:cs="Times New Roman"/>
          <w:sz w:val="24"/>
          <w:szCs w:val="24"/>
          <w:lang w:eastAsia="id-ID"/>
        </w:rPr>
        <w:t>the research is about “</w:t>
      </w:r>
      <w:r w:rsidRPr="005E632D">
        <w:rPr>
          <w:rFonts w:ascii="Times New Roman" w:eastAsia="Times New Roman" w:hAnsi="Times New Roman" w:cs="Times New Roman"/>
          <w:i/>
          <w:sz w:val="24"/>
          <w:szCs w:val="24"/>
          <w:lang w:eastAsia="id-ID"/>
        </w:rPr>
        <w:t>T</w:t>
      </w:r>
      <w:r w:rsidRPr="005E632D">
        <w:rPr>
          <w:rFonts w:ascii="Times New Roman" w:hAnsi="Times New Roman" w:cs="Times New Roman"/>
          <w:bCs/>
          <w:i/>
          <w:sz w:val="24"/>
          <w:szCs w:val="24"/>
        </w:rPr>
        <w:t>he Effect of Shared Reading Strategy Using Digital Photo Story and Achievement Motivation on Students’ Reading Comprehension on Seventh Grade Students of SMP Negeri 6 Singaraja in the Academic Year 2012/2013”</w:t>
      </w:r>
      <w:r>
        <w:rPr>
          <w:rFonts w:ascii="Times New Roman" w:hAnsi="Times New Roman" w:cs="Times New Roman"/>
          <w:bCs/>
          <w:sz w:val="24"/>
          <w:szCs w:val="24"/>
        </w:rPr>
        <w:t xml:space="preserve">. She </w:t>
      </w:r>
      <w:r>
        <w:rPr>
          <w:rFonts w:ascii="Times New Roman" w:eastAsiaTheme="minorEastAsia" w:hAnsi="Times New Roman" w:cs="Times New Roman"/>
          <w:sz w:val="24"/>
          <w:szCs w:val="24"/>
        </w:rPr>
        <w:t xml:space="preserve">focused on the </w:t>
      </w:r>
      <w:r w:rsidRPr="00694264">
        <w:rPr>
          <w:rFonts w:ascii="Times New Roman" w:hAnsi="Times New Roman" w:cs="Times New Roman"/>
          <w:bCs/>
          <w:sz w:val="24"/>
          <w:szCs w:val="24"/>
        </w:rPr>
        <w:t>digital photo story</w:t>
      </w:r>
      <w:r>
        <w:rPr>
          <w:rFonts w:ascii="Times New Roman" w:eastAsiaTheme="minorEastAsia" w:hAnsi="Times New Roman" w:cs="Times New Roman"/>
          <w:sz w:val="24"/>
          <w:szCs w:val="24"/>
        </w:rPr>
        <w:t xml:space="preserve"> in this strategy. The strategy was gi</w:t>
      </w:r>
      <w:r w:rsidRPr="00AC0428">
        <w:rPr>
          <w:rFonts w:ascii="Times New Roman" w:hAnsi="Times New Roman" w:cs="Times New Roman"/>
          <w:sz w:val="24"/>
        </w:rPr>
        <w:t>ve</w:t>
      </w:r>
      <w:r>
        <w:rPr>
          <w:rFonts w:ascii="Times New Roman" w:hAnsi="Times New Roman" w:cs="Times New Roman"/>
          <w:sz w:val="24"/>
        </w:rPr>
        <w:t>n</w:t>
      </w:r>
      <w:r w:rsidRPr="00AC0428">
        <w:rPr>
          <w:rFonts w:ascii="Times New Roman" w:hAnsi="Times New Roman" w:cs="Times New Roman"/>
          <w:sz w:val="24"/>
        </w:rPr>
        <w:t xml:space="preserve"> better achievement towards students’ reading comprehension and also could motivate students to read</w:t>
      </w:r>
      <w:r>
        <w:rPr>
          <w:rFonts w:ascii="Times New Roman" w:hAnsi="Times New Roman" w:cs="Times New Roman"/>
          <w:sz w:val="24"/>
        </w:rPr>
        <w:t>. The s</w:t>
      </w:r>
      <w:r w:rsidRPr="005418CF">
        <w:rPr>
          <w:rFonts w:ascii="Times New Roman" w:hAnsi="Times New Roman" w:cs="Times New Roman"/>
          <w:sz w:val="24"/>
        </w:rPr>
        <w:t>hared reading strategy using digital photo story was appropriate since it could give the students a chance to predict the picture which could encourage their creative thinking using modern technology.</w:t>
      </w:r>
      <w:r>
        <w:rPr>
          <w:rFonts w:ascii="Times New Roman" w:hAnsi="Times New Roman" w:cs="Times New Roman"/>
          <w:sz w:val="24"/>
        </w:rPr>
        <w:t xml:space="preserve"> </w:t>
      </w:r>
      <w:r>
        <w:rPr>
          <w:rFonts w:ascii="Times New Roman" w:eastAsiaTheme="minorEastAsia" w:hAnsi="Times New Roman" w:cs="Times New Roman"/>
          <w:sz w:val="24"/>
          <w:szCs w:val="24"/>
        </w:rPr>
        <w:t xml:space="preserve">Second, </w:t>
      </w:r>
      <w:r>
        <w:rPr>
          <w:rFonts w:ascii="Times New Roman" w:hAnsi="Times New Roman" w:cs="Times New Roman"/>
          <w:bCs/>
          <w:sz w:val="24"/>
          <w:szCs w:val="18"/>
        </w:rPr>
        <w:t>Dewi</w:t>
      </w:r>
      <w:r>
        <w:rPr>
          <w:rFonts w:ascii="Times New Roman" w:eastAsiaTheme="minorEastAsia" w:hAnsi="Times New Roman" w:cs="Times New Roman"/>
          <w:sz w:val="24"/>
          <w:szCs w:val="24"/>
        </w:rPr>
        <w:t xml:space="preserve"> (2012) who conducted the research entitled “</w:t>
      </w:r>
      <w:r w:rsidRPr="005E632D">
        <w:rPr>
          <w:rFonts w:ascii="Times New Roman" w:eastAsiaTheme="minorEastAsia" w:hAnsi="Times New Roman" w:cs="Times New Roman"/>
          <w:i/>
          <w:sz w:val="24"/>
          <w:szCs w:val="24"/>
        </w:rPr>
        <w:t>t</w:t>
      </w:r>
      <w:r>
        <w:rPr>
          <w:rFonts w:ascii="Times New Roman" w:hAnsi="Times New Roman" w:cs="Times New Roman"/>
          <w:i/>
          <w:color w:val="1D1B11"/>
          <w:sz w:val="24"/>
          <w:szCs w:val="23"/>
        </w:rPr>
        <w:t>he I</w:t>
      </w:r>
      <w:r w:rsidRPr="005E632D">
        <w:rPr>
          <w:rFonts w:ascii="Times New Roman" w:hAnsi="Times New Roman" w:cs="Times New Roman"/>
          <w:i/>
          <w:color w:val="1D1B11"/>
          <w:sz w:val="24"/>
          <w:szCs w:val="23"/>
        </w:rPr>
        <w:t xml:space="preserve">mplementation of Shared Reading in </w:t>
      </w:r>
      <w:r>
        <w:rPr>
          <w:rFonts w:ascii="Times New Roman" w:hAnsi="Times New Roman" w:cs="Times New Roman"/>
          <w:i/>
          <w:color w:val="1D1B11"/>
          <w:sz w:val="24"/>
          <w:szCs w:val="23"/>
        </w:rPr>
        <w:t>I</w:t>
      </w:r>
      <w:r w:rsidRPr="005E632D">
        <w:rPr>
          <w:rFonts w:ascii="Times New Roman" w:hAnsi="Times New Roman" w:cs="Times New Roman"/>
          <w:i/>
          <w:color w:val="1D1B11"/>
          <w:sz w:val="24"/>
          <w:szCs w:val="23"/>
        </w:rPr>
        <w:t xml:space="preserve">mproving Students’ Reading Comprehension in </w:t>
      </w:r>
      <w:r w:rsidRPr="005E632D">
        <w:rPr>
          <w:rFonts w:ascii="Times New Roman" w:hAnsi="Times New Roman" w:cs="Times New Roman"/>
          <w:i/>
          <w:color w:val="000000"/>
          <w:sz w:val="24"/>
          <w:szCs w:val="23"/>
        </w:rPr>
        <w:t>SMP Muhammadiyah 1</w:t>
      </w:r>
      <w:r w:rsidRPr="005E632D">
        <w:rPr>
          <w:rFonts w:ascii="Times New Roman" w:hAnsi="Times New Roman" w:cs="Times New Roman"/>
          <w:i/>
          <w:color w:val="1D1B11"/>
          <w:sz w:val="24"/>
          <w:szCs w:val="23"/>
        </w:rPr>
        <w:t xml:space="preserve"> </w:t>
      </w:r>
      <w:r w:rsidRPr="005E632D">
        <w:rPr>
          <w:rFonts w:ascii="Times New Roman" w:hAnsi="Times New Roman" w:cs="Times New Roman"/>
          <w:i/>
          <w:color w:val="000000"/>
          <w:sz w:val="24"/>
          <w:szCs w:val="23"/>
        </w:rPr>
        <w:t>Ponorogo in Academic Year 2011/2012</w:t>
      </w:r>
      <w:r w:rsidRPr="001642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She </w:t>
      </w:r>
      <w:r>
        <w:rPr>
          <w:rFonts w:ascii="Times New Roman" w:eastAsiaTheme="minorEastAsia" w:hAnsi="Times New Roman" w:cs="Times New Roman"/>
          <w:sz w:val="24"/>
          <w:szCs w:val="24"/>
        </w:rPr>
        <w:lastRenderedPageBreak/>
        <w:t xml:space="preserve">basically focused on the descriptive text by using this strategy. The result of her research shows that using </w:t>
      </w:r>
      <w:r w:rsidRPr="005E632D">
        <w:rPr>
          <w:rFonts w:ascii="Times New Roman" w:eastAsiaTheme="minorEastAsia" w:hAnsi="Times New Roman" w:cs="Times New Roman"/>
          <w:i/>
          <w:sz w:val="24"/>
          <w:szCs w:val="24"/>
        </w:rPr>
        <w:t>Shared Reading</w:t>
      </w:r>
      <w:r>
        <w:rPr>
          <w:rFonts w:ascii="Times New Roman" w:eastAsiaTheme="minorEastAsia" w:hAnsi="Times New Roman" w:cs="Times New Roman"/>
          <w:sz w:val="24"/>
          <w:szCs w:val="24"/>
        </w:rPr>
        <w:t xml:space="preserve"> could improve students’ </w:t>
      </w:r>
      <w:r w:rsidRPr="00FD2692">
        <w:rPr>
          <w:rFonts w:ascii="Times New Roman" w:hAnsi="Times New Roman" w:cs="Times New Roman"/>
          <w:color w:val="1D1B11"/>
          <w:sz w:val="24"/>
          <w:szCs w:val="23"/>
        </w:rPr>
        <w:t>reading comprehension</w:t>
      </w:r>
      <w:r>
        <w:rPr>
          <w:rFonts w:ascii="Times New Roman" w:eastAsiaTheme="minorEastAsia" w:hAnsi="Times New Roman" w:cs="Times New Roman"/>
          <w:sz w:val="24"/>
          <w:szCs w:val="24"/>
        </w:rPr>
        <w:t xml:space="preserve">. By understanding the research above, the researcher tried to apply this strategy in MTs Negeri Palu Barat. It was different from the previous research, the researcher emphasized on the application of </w:t>
      </w:r>
      <w:r w:rsidRPr="004A484D">
        <w:rPr>
          <w:rFonts w:ascii="Times New Roman" w:eastAsiaTheme="minorEastAsia" w:hAnsi="Times New Roman" w:cs="Times New Roman"/>
          <w:i/>
          <w:sz w:val="24"/>
          <w:szCs w:val="24"/>
        </w:rPr>
        <w:t>Shared Reading</w:t>
      </w:r>
      <w:r>
        <w:rPr>
          <w:rFonts w:ascii="Times New Roman" w:eastAsiaTheme="minorEastAsia" w:hAnsi="Times New Roman" w:cs="Times New Roman"/>
          <w:sz w:val="24"/>
          <w:szCs w:val="24"/>
        </w:rPr>
        <w:t xml:space="preserve"> to improve students’ reading comprehension. However, after applying </w:t>
      </w:r>
      <w:r w:rsidRPr="004A484D">
        <w:rPr>
          <w:rFonts w:ascii="Times New Roman" w:eastAsiaTheme="minorEastAsia" w:hAnsi="Times New Roman" w:cs="Times New Roman"/>
          <w:i/>
          <w:sz w:val="24"/>
          <w:szCs w:val="24"/>
        </w:rPr>
        <w:t>Shared Reading</w:t>
      </w:r>
      <w:r>
        <w:rPr>
          <w:rFonts w:ascii="Times New Roman" w:eastAsiaTheme="minorEastAsia" w:hAnsi="Times New Roman" w:cs="Times New Roman"/>
          <w:sz w:val="24"/>
          <w:szCs w:val="24"/>
        </w:rPr>
        <w:t xml:space="preserve">, the researcher found that there was a significant in the post-test. Furthermore, the students’ problems in reading comprehension such as lack of vocabulary </w:t>
      </w:r>
      <w:r w:rsidRPr="0070720A">
        <w:rPr>
          <w:rFonts w:ascii="Times New Roman" w:eastAsiaTheme="minorEastAsia" w:hAnsi="Times New Roman" w:cs="Times New Roman"/>
          <w:sz w:val="24"/>
          <w:szCs w:val="24"/>
        </w:rPr>
        <w:t xml:space="preserve">and </w:t>
      </w:r>
      <w:r w:rsidRPr="0070720A">
        <w:rPr>
          <w:rFonts w:ascii="Times New Roman" w:hAnsi="Times New Roman" w:cs="Times New Roman"/>
          <w:sz w:val="24"/>
          <w:szCs w:val="24"/>
        </w:rPr>
        <w:t>t</w:t>
      </w:r>
      <w:r w:rsidRPr="00724CEC">
        <w:rPr>
          <w:rFonts w:ascii="Times New Roman" w:hAnsi="Times New Roman" w:cs="Times New Roman"/>
          <w:sz w:val="24"/>
          <w:szCs w:val="24"/>
        </w:rPr>
        <w:t>hey could not understand the content of the text</w:t>
      </w:r>
      <w:r>
        <w:rPr>
          <w:rFonts w:ascii="Times New Roman" w:eastAsiaTheme="minorEastAsia" w:hAnsi="Times New Roman" w:cs="Times New Roman"/>
          <w:sz w:val="24"/>
          <w:szCs w:val="24"/>
        </w:rPr>
        <w:t xml:space="preserve"> can be solve by using shared reading because before the strategy process, the teacher and the students discussed about some words that related to the topic. Therefore, the researcher concludes that </w:t>
      </w:r>
      <w:r w:rsidRPr="004A484D">
        <w:rPr>
          <w:rFonts w:ascii="Times New Roman" w:eastAsiaTheme="minorEastAsia" w:hAnsi="Times New Roman" w:cs="Times New Roman"/>
          <w:i/>
          <w:sz w:val="24"/>
          <w:szCs w:val="24"/>
        </w:rPr>
        <w:t>Shared Reading</w:t>
      </w:r>
      <w:r>
        <w:rPr>
          <w:rFonts w:ascii="Times New Roman" w:eastAsiaTheme="minorEastAsia" w:hAnsi="Times New Roman" w:cs="Times New Roman"/>
          <w:sz w:val="24"/>
          <w:szCs w:val="24"/>
        </w:rPr>
        <w:t xml:space="preserve"> is effective in improving students’ reading comprehension.</w:t>
      </w:r>
    </w:p>
    <w:p w:rsidR="00DB24F3" w:rsidRPr="00460109" w:rsidRDefault="00DB24F3" w:rsidP="00DB24F3">
      <w:pPr>
        <w:spacing w:after="0" w:line="24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ab/>
      </w:r>
    </w:p>
    <w:p w:rsidR="00DB24F3" w:rsidRDefault="00DB24F3" w:rsidP="00DB24F3">
      <w:pPr>
        <w:spacing w:after="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CONCLUSIONS AND SUGGESTIONS</w:t>
      </w:r>
    </w:p>
    <w:p w:rsidR="00DB24F3" w:rsidRDefault="00DB24F3" w:rsidP="00DB24F3">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researcher concludes the result of the research</w:t>
      </w:r>
      <w:r w:rsidRPr="007E4FA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after the analyzing data. The result of </w:t>
      </w:r>
      <w:r w:rsidRPr="00DD0CCB">
        <w:rPr>
          <w:rFonts w:ascii="Times New Roman" w:eastAsiaTheme="minorEastAsia" w:hAnsi="Times New Roman" w:cs="Times New Roman"/>
          <w:sz w:val="24"/>
          <w:szCs w:val="24"/>
        </w:rPr>
        <w:t>the students’</w:t>
      </w:r>
      <w:r>
        <w:rPr>
          <w:rFonts w:ascii="Times New Roman" w:eastAsiaTheme="minorEastAsia" w:hAnsi="Times New Roman" w:cs="Times New Roman"/>
          <w:sz w:val="24"/>
          <w:szCs w:val="24"/>
        </w:rPr>
        <w:t xml:space="preserve"> mean score in posttest of the experimental class is 88 and control class is 70.8. The researcher found the difference of mean score between experimental and control class is 17.12. </w:t>
      </w:r>
      <w:r>
        <w:rPr>
          <w:rFonts w:ascii="Times New Roman" w:hAnsi="Times New Roman" w:cs="Times New Roman"/>
          <w:sz w:val="24"/>
          <w:szCs w:val="24"/>
        </w:rPr>
        <w:t>The hypothesis of the researcher is accepted.</w:t>
      </w:r>
      <w:r>
        <w:rPr>
          <w:rFonts w:ascii="Times New Roman" w:eastAsiaTheme="minorEastAsia" w:hAnsi="Times New Roman" w:cs="Times New Roman"/>
          <w:sz w:val="24"/>
          <w:szCs w:val="24"/>
        </w:rPr>
        <w:t xml:space="preserve"> There is a different value between</w:t>
      </w:r>
      <w:r w:rsidRPr="00D52F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334E1E">
        <w:rPr>
          <w:rFonts w:ascii="Times New Roman" w:eastAsia="Times New Roman" w:hAnsi="Times New Roman" w:cs="Times New Roman"/>
          <w:sz w:val="24"/>
          <w:szCs w:val="24"/>
          <w:vertAlign w:val="subscript"/>
        </w:rPr>
        <w:t>counted</w:t>
      </w:r>
      <w:r>
        <w:rPr>
          <w:rFonts w:ascii="Times New Roman" w:eastAsia="Times New Roman" w:hAnsi="Times New Roman" w:cs="Times New Roman"/>
          <w:sz w:val="24"/>
          <w:szCs w:val="24"/>
        </w:rPr>
        <w:t xml:space="preserve"> value (7.107) </w:t>
      </w:r>
      <w:r>
        <w:rPr>
          <w:rFonts w:ascii="Times New Roman" w:hAnsi="Times New Roman" w:cs="Times New Roman"/>
          <w:sz w:val="24"/>
          <w:szCs w:val="24"/>
        </w:rPr>
        <w:t>and t-</w:t>
      </w:r>
      <w:r w:rsidRPr="00334E1E">
        <w:rPr>
          <w:rFonts w:ascii="Times New Roman" w:hAnsi="Times New Roman" w:cs="Times New Roman"/>
          <w:sz w:val="24"/>
          <w:szCs w:val="24"/>
          <w:vertAlign w:val="subscript"/>
        </w:rPr>
        <w:t>table</w:t>
      </w:r>
      <w:r>
        <w:rPr>
          <w:rFonts w:ascii="Times New Roman" w:hAnsi="Times New Roman" w:cs="Times New Roman"/>
          <w:sz w:val="24"/>
          <w:szCs w:val="24"/>
        </w:rPr>
        <w:t xml:space="preserve"> value (1.994) which </w:t>
      </w:r>
      <w:r>
        <w:rPr>
          <w:rFonts w:ascii="Times New Roman" w:eastAsia="Times New Roman" w:hAnsi="Times New Roman" w:cs="Times New Roman"/>
          <w:sz w:val="24"/>
          <w:szCs w:val="24"/>
        </w:rPr>
        <w:t>t-</w:t>
      </w:r>
      <w:r w:rsidRPr="00334E1E">
        <w:rPr>
          <w:rFonts w:ascii="Times New Roman" w:eastAsia="Times New Roman" w:hAnsi="Times New Roman" w:cs="Times New Roman"/>
          <w:sz w:val="24"/>
          <w:szCs w:val="24"/>
          <w:vertAlign w:val="subscript"/>
        </w:rPr>
        <w:t>counted</w:t>
      </w:r>
      <w:r>
        <w:rPr>
          <w:rFonts w:ascii="Times New Roman" w:eastAsia="Times New Roman" w:hAnsi="Times New Roman" w:cs="Times New Roman"/>
          <w:sz w:val="24"/>
          <w:szCs w:val="24"/>
        </w:rPr>
        <w:t xml:space="preserve"> value is higher than t-</w:t>
      </w:r>
      <w:r w:rsidRPr="00334E1E">
        <w:rPr>
          <w:rFonts w:ascii="Times New Roman" w:eastAsia="Times New Roman" w:hAnsi="Times New Roman" w:cs="Times New Roman"/>
          <w:sz w:val="24"/>
          <w:szCs w:val="24"/>
          <w:vertAlign w:val="subscript"/>
        </w:rPr>
        <w:t>table</w:t>
      </w:r>
      <w:r>
        <w:rPr>
          <w:rFonts w:ascii="Times New Roman" w:eastAsia="Times New Roman" w:hAnsi="Times New Roman" w:cs="Times New Roman"/>
          <w:sz w:val="24"/>
          <w:szCs w:val="24"/>
        </w:rPr>
        <w:t xml:space="preserve"> value</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p>
    <w:p w:rsidR="00DB24F3" w:rsidRPr="000D6805" w:rsidRDefault="00DB24F3" w:rsidP="00DB24F3">
      <w:pPr>
        <w:spacing w:line="36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T</w:t>
      </w:r>
      <w:r>
        <w:rPr>
          <w:rFonts w:ascii="Times New Roman" w:eastAsiaTheme="minorEastAsia" w:hAnsi="Times New Roman" w:cs="Times New Roman"/>
          <w:sz w:val="24"/>
          <w:szCs w:val="24"/>
        </w:rPr>
        <w:t xml:space="preserve">he result of this research is reading comprehension can be improved by applying the shared reading. In shared reading, the students get encouraged to be active in the class because they could express their own idea. When they are following this strategy they also build relation with their friends in discussion. Therefore, the use of </w:t>
      </w:r>
      <w:r w:rsidRPr="004A484D">
        <w:rPr>
          <w:rFonts w:ascii="Times New Roman" w:eastAsiaTheme="minorEastAsia" w:hAnsi="Times New Roman" w:cs="Times New Roman"/>
          <w:i/>
          <w:sz w:val="24"/>
          <w:szCs w:val="24"/>
        </w:rPr>
        <w:t>Shared Reading</w:t>
      </w:r>
      <w:r>
        <w:rPr>
          <w:rFonts w:ascii="Times New Roman" w:eastAsiaTheme="minorEastAsia" w:hAnsi="Times New Roman" w:cs="Times New Roman"/>
          <w:sz w:val="24"/>
          <w:szCs w:val="24"/>
        </w:rPr>
        <w:t xml:space="preserve"> is effective in teaching and learning process, especially in improving students’ reading comprehension.</w:t>
      </w:r>
    </w:p>
    <w:p w:rsidR="00DB24F3" w:rsidRDefault="00DB24F3" w:rsidP="00DB24F3">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researcher would like to share some s</w:t>
      </w:r>
      <w:r w:rsidRPr="006430FF">
        <w:rPr>
          <w:rFonts w:ascii="Times New Roman" w:eastAsiaTheme="minorEastAsia" w:hAnsi="Times New Roman" w:cs="Times New Roman"/>
          <w:sz w:val="24"/>
          <w:szCs w:val="24"/>
        </w:rPr>
        <w:t>uggestions</w:t>
      </w:r>
      <w:r>
        <w:rPr>
          <w:rFonts w:ascii="Times New Roman" w:eastAsiaTheme="minorEastAsia" w:hAnsi="Times New Roman" w:cs="Times New Roman"/>
          <w:sz w:val="24"/>
          <w:szCs w:val="24"/>
        </w:rPr>
        <w:t xml:space="preserve"> in English teaching learning process. First, teaching reading comprehension should be presented interestingly in the classroom. Second, Shared reading could be one choise to be used in teaching. It can</w:t>
      </w:r>
      <w:r w:rsidRPr="00B96D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improve reading comprehension of the junior high school levels by adding LCD projector and big of pictures during teaching learning process. Finally, in teaching reading, when the teacher explains about the topic, the teacher should speak more in English</w:t>
      </w:r>
      <w:r w:rsidRPr="003E428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than Bahasa to make the students familiar with English words.</w:t>
      </w:r>
    </w:p>
    <w:p w:rsidR="00DB24F3" w:rsidRPr="00460109" w:rsidRDefault="00DB24F3" w:rsidP="00DB24F3">
      <w:pPr>
        <w:spacing w:after="0" w:line="240" w:lineRule="auto"/>
        <w:ind w:firstLine="720"/>
        <w:jc w:val="both"/>
        <w:rPr>
          <w:rFonts w:ascii="Times New Roman" w:eastAsiaTheme="minorEastAsia" w:hAnsi="Times New Roman" w:cs="Times New Roman"/>
          <w:sz w:val="24"/>
          <w:szCs w:val="24"/>
        </w:rPr>
      </w:pPr>
    </w:p>
    <w:p w:rsidR="00DB24F3" w:rsidRPr="00E53344" w:rsidRDefault="00DB24F3" w:rsidP="00DB24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REFERENCES</w:t>
      </w:r>
    </w:p>
    <w:p w:rsidR="00DB24F3" w:rsidRDefault="00DB24F3" w:rsidP="00DB24F3">
      <w:pPr>
        <w:spacing w:after="0" w:line="360" w:lineRule="auto"/>
        <w:ind w:left="851" w:hanging="851"/>
        <w:jc w:val="both"/>
        <w:rPr>
          <w:rFonts w:ascii="Times New Roman" w:hAnsi="Times New Roman" w:cs="Times New Roman"/>
          <w:sz w:val="24"/>
          <w:lang w:eastAsia="id-ID"/>
        </w:rPr>
      </w:pPr>
      <w:r>
        <w:rPr>
          <w:rFonts w:ascii="Times New Roman" w:eastAsia="Times New Roman" w:hAnsi="Times New Roman" w:cs="Times New Roman"/>
          <w:sz w:val="24"/>
          <w:szCs w:val="24"/>
          <w:lang w:eastAsia="id-ID"/>
        </w:rPr>
        <w:t xml:space="preserve">Ary, D., Jacobs, Lucy C. </w:t>
      </w:r>
      <w:r>
        <w:rPr>
          <w:rFonts w:ascii="Times New Roman" w:hAnsi="Times New Roman" w:cs="Times New Roman"/>
          <w:sz w:val="24"/>
          <w:szCs w:val="18"/>
        </w:rPr>
        <w:t>&amp;</w:t>
      </w:r>
      <w:r>
        <w:rPr>
          <w:rFonts w:ascii="Times New Roman" w:eastAsia="Times New Roman" w:hAnsi="Times New Roman" w:cs="Times New Roman"/>
          <w:sz w:val="24"/>
          <w:szCs w:val="24"/>
          <w:lang w:eastAsia="id-ID"/>
        </w:rPr>
        <w:t xml:space="preserve"> Razavieh, A. (2002)</w:t>
      </w:r>
      <w:r w:rsidRPr="001D2306">
        <w:rPr>
          <w:rFonts w:ascii="Times New Roman" w:eastAsia="Times New Roman" w:hAnsi="Times New Roman" w:cs="Times New Roman"/>
          <w:i/>
          <w:sz w:val="24"/>
          <w:szCs w:val="24"/>
          <w:lang w:eastAsia="id-ID"/>
        </w:rPr>
        <w:t xml:space="preserve">. Introdution </w:t>
      </w:r>
      <w:r>
        <w:rPr>
          <w:rFonts w:ascii="Times New Roman" w:eastAsia="Times New Roman" w:hAnsi="Times New Roman" w:cs="Times New Roman"/>
          <w:i/>
          <w:sz w:val="24"/>
          <w:szCs w:val="24"/>
          <w:lang w:eastAsia="id-ID"/>
        </w:rPr>
        <w:t>t</w:t>
      </w:r>
      <w:r w:rsidRPr="001D2306">
        <w:rPr>
          <w:rFonts w:ascii="Times New Roman" w:eastAsia="Times New Roman" w:hAnsi="Times New Roman" w:cs="Times New Roman"/>
          <w:i/>
          <w:sz w:val="24"/>
          <w:szCs w:val="24"/>
          <w:lang w:eastAsia="id-ID"/>
        </w:rPr>
        <w:t xml:space="preserve">o Research </w:t>
      </w:r>
      <w:r>
        <w:rPr>
          <w:rFonts w:ascii="Times New Roman" w:eastAsia="Times New Roman" w:hAnsi="Times New Roman" w:cs="Times New Roman"/>
          <w:i/>
          <w:sz w:val="24"/>
          <w:szCs w:val="24"/>
          <w:lang w:eastAsia="id-ID"/>
        </w:rPr>
        <w:t>i</w:t>
      </w:r>
      <w:r w:rsidRPr="001D2306">
        <w:rPr>
          <w:rFonts w:ascii="Times New Roman" w:eastAsia="Times New Roman" w:hAnsi="Times New Roman" w:cs="Times New Roman"/>
          <w:i/>
          <w:sz w:val="24"/>
          <w:szCs w:val="24"/>
          <w:lang w:eastAsia="id-ID"/>
        </w:rPr>
        <w:t>n Education.</w:t>
      </w:r>
      <w:r>
        <w:rPr>
          <w:rFonts w:ascii="Times New Roman" w:eastAsia="Times New Roman" w:hAnsi="Times New Roman" w:cs="Times New Roman"/>
          <w:i/>
          <w:sz w:val="24"/>
          <w:szCs w:val="24"/>
          <w:lang w:eastAsia="id-ID"/>
        </w:rPr>
        <w:t xml:space="preserve"> </w:t>
      </w:r>
      <w:r w:rsidRPr="001D2306">
        <w:rPr>
          <w:rFonts w:ascii="Times New Roman" w:eastAsia="Times New Roman" w:hAnsi="Times New Roman" w:cs="Times New Roman"/>
          <w:i/>
          <w:sz w:val="24"/>
          <w:szCs w:val="24"/>
          <w:lang w:eastAsia="id-ID"/>
        </w:rPr>
        <w:t>Sixth Edition</w:t>
      </w:r>
      <w:r>
        <w:rPr>
          <w:rFonts w:ascii="Times New Roman" w:eastAsia="Times New Roman" w:hAnsi="Times New Roman" w:cs="Times New Roman"/>
          <w:sz w:val="24"/>
          <w:szCs w:val="24"/>
          <w:lang w:eastAsia="id-ID"/>
        </w:rPr>
        <w:t>. United Stated Of America : Wadsworth/Thomson Learning.</w:t>
      </w:r>
    </w:p>
    <w:p w:rsidR="00DB24F3" w:rsidRPr="00644C14" w:rsidRDefault="00DB24F3" w:rsidP="00DB24F3">
      <w:pPr>
        <w:spacing w:after="0" w:line="360" w:lineRule="auto"/>
        <w:ind w:left="851" w:hanging="851"/>
        <w:jc w:val="both"/>
        <w:rPr>
          <w:rFonts w:ascii="Times New Roman" w:hAnsi="Times New Roman" w:cs="Times New Roman"/>
          <w:sz w:val="24"/>
          <w:lang w:eastAsia="id-ID"/>
        </w:rPr>
      </w:pPr>
      <w:r>
        <w:rPr>
          <w:rFonts w:ascii="Times New Roman" w:hAnsi="Times New Roman" w:cs="Times New Roman"/>
          <w:sz w:val="24"/>
          <w:lang w:eastAsia="id-ID"/>
        </w:rPr>
        <w:t xml:space="preserve">Depdiknas. </w:t>
      </w:r>
      <w:r w:rsidRPr="003D37E1">
        <w:rPr>
          <w:rFonts w:ascii="Times New Roman" w:hAnsi="Times New Roman" w:cs="Times New Roman"/>
          <w:sz w:val="24"/>
          <w:lang w:eastAsia="id-ID"/>
        </w:rPr>
        <w:t xml:space="preserve">(2006). </w:t>
      </w:r>
      <w:r>
        <w:rPr>
          <w:rFonts w:ascii="Times New Roman" w:hAnsi="Times New Roman" w:cs="Times New Roman"/>
          <w:i/>
          <w:sz w:val="24"/>
          <w:lang w:eastAsia="id-ID"/>
        </w:rPr>
        <w:t>Petunjuk Teknis Pengembangan Silabus dan Contoh/Model Silabus SMP/MTs.</w:t>
      </w:r>
      <w:r w:rsidRPr="003D37E1">
        <w:rPr>
          <w:rFonts w:ascii="Times New Roman" w:hAnsi="Times New Roman" w:cs="Times New Roman"/>
          <w:sz w:val="24"/>
          <w:lang w:eastAsia="id-ID"/>
        </w:rPr>
        <w:t xml:space="preserve"> Jakarta:</w:t>
      </w:r>
      <w:r>
        <w:rPr>
          <w:rFonts w:ascii="Times New Roman" w:hAnsi="Times New Roman" w:cs="Times New Roman"/>
          <w:sz w:val="24"/>
          <w:lang w:eastAsia="id-ID"/>
        </w:rPr>
        <w:t xml:space="preserve"> Badan Standar</w:t>
      </w:r>
      <w:r w:rsidRPr="003D37E1">
        <w:rPr>
          <w:rFonts w:ascii="Times New Roman" w:hAnsi="Times New Roman" w:cs="Times New Roman"/>
          <w:sz w:val="24"/>
          <w:lang w:eastAsia="id-ID"/>
        </w:rPr>
        <w:t xml:space="preserve"> Nasiona</w:t>
      </w:r>
      <w:r>
        <w:rPr>
          <w:rFonts w:ascii="Times New Roman" w:hAnsi="Times New Roman" w:cs="Times New Roman"/>
          <w:sz w:val="24"/>
          <w:lang w:eastAsia="id-ID"/>
        </w:rPr>
        <w:t>l</w:t>
      </w:r>
      <w:r w:rsidRPr="003D37E1">
        <w:rPr>
          <w:rFonts w:ascii="Times New Roman" w:hAnsi="Times New Roman" w:cs="Times New Roman"/>
          <w:sz w:val="24"/>
          <w:lang w:eastAsia="id-ID"/>
        </w:rPr>
        <w:t xml:space="preserve"> Pendidikan</w:t>
      </w:r>
      <w:r>
        <w:rPr>
          <w:rFonts w:ascii="Times New Roman" w:hAnsi="Times New Roman" w:cs="Times New Roman"/>
          <w:sz w:val="24"/>
          <w:lang w:eastAsia="id-ID"/>
        </w:rPr>
        <w:t>.</w:t>
      </w:r>
    </w:p>
    <w:p w:rsidR="00DB24F3" w:rsidRDefault="00DB24F3" w:rsidP="00DB24F3">
      <w:pPr>
        <w:spacing w:after="0" w:line="360" w:lineRule="auto"/>
        <w:ind w:left="851" w:hanging="851"/>
        <w:jc w:val="both"/>
        <w:rPr>
          <w:rFonts w:ascii="Times New Roman" w:hAnsi="Times New Roman" w:cs="Times New Roman"/>
          <w:sz w:val="24"/>
          <w:szCs w:val="24"/>
        </w:rPr>
      </w:pPr>
      <w:r w:rsidRPr="00C83F55">
        <w:rPr>
          <w:rFonts w:ascii="Times New Roman" w:hAnsi="Times New Roman" w:cs="Times New Roman"/>
          <w:sz w:val="24"/>
          <w:szCs w:val="24"/>
        </w:rPr>
        <w:t xml:space="preserve"> </w:t>
      </w:r>
      <w:r w:rsidRPr="005872B5">
        <w:rPr>
          <w:rFonts w:ascii="Times New Roman" w:hAnsi="Times New Roman" w:cs="Times New Roman"/>
          <w:sz w:val="24"/>
          <w:szCs w:val="24"/>
        </w:rPr>
        <w:t>Djamal</w:t>
      </w:r>
      <w:r>
        <w:rPr>
          <w:rFonts w:ascii="Times New Roman" w:hAnsi="Times New Roman" w:cs="Times New Roman"/>
          <w:sz w:val="24"/>
          <w:szCs w:val="24"/>
        </w:rPr>
        <w:t>,</w:t>
      </w:r>
      <w:r w:rsidRPr="00933F09">
        <w:rPr>
          <w:rFonts w:ascii="Times New Roman" w:hAnsi="Times New Roman" w:cs="Times New Roman"/>
          <w:sz w:val="24"/>
          <w:szCs w:val="24"/>
        </w:rPr>
        <w:t xml:space="preserve"> </w:t>
      </w:r>
      <w:r>
        <w:rPr>
          <w:rFonts w:ascii="Times New Roman" w:hAnsi="Times New Roman" w:cs="Times New Roman"/>
          <w:sz w:val="24"/>
          <w:szCs w:val="24"/>
        </w:rPr>
        <w:t>et al</w:t>
      </w:r>
      <w:r w:rsidRPr="008E70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E705A">
        <w:rPr>
          <w:rFonts w:ascii="Times New Roman" w:hAnsi="Times New Roman" w:cs="Times New Roman"/>
          <w:color w:val="000000" w:themeColor="text1"/>
          <w:sz w:val="24"/>
          <w:szCs w:val="24"/>
        </w:rPr>
        <w:t>2006</w:t>
      </w:r>
      <w:r>
        <w:rPr>
          <w:rFonts w:ascii="Times New Roman" w:hAnsi="Times New Roman" w:cs="Times New Roman"/>
          <w:color w:val="000000" w:themeColor="text1"/>
          <w:sz w:val="24"/>
          <w:szCs w:val="24"/>
        </w:rPr>
        <w:t>)</w:t>
      </w:r>
      <w:r w:rsidRPr="008E705A">
        <w:rPr>
          <w:rFonts w:ascii="Times New Roman" w:hAnsi="Times New Roman" w:cs="Times New Roman"/>
          <w:color w:val="000000" w:themeColor="text1"/>
          <w:sz w:val="24"/>
          <w:szCs w:val="24"/>
        </w:rPr>
        <w:t xml:space="preserve">. </w:t>
      </w:r>
      <w:r w:rsidRPr="00402D10">
        <w:rPr>
          <w:rFonts w:ascii="Times New Roman" w:hAnsi="Times New Roman" w:cs="Times New Roman"/>
          <w:i/>
          <w:color w:val="000000" w:themeColor="text1"/>
          <w:sz w:val="24"/>
          <w:szCs w:val="24"/>
        </w:rPr>
        <w:t>Team of Five</w:t>
      </w:r>
      <w:r>
        <w:rPr>
          <w:rFonts w:ascii="Times New Roman" w:hAnsi="Times New Roman" w:cs="Times New Roman"/>
          <w:i/>
          <w:color w:val="000000" w:themeColor="text1"/>
          <w:sz w:val="24"/>
          <w:szCs w:val="24"/>
        </w:rPr>
        <w:t>: Improving Skill In Reading For University Student</w:t>
      </w:r>
      <w:r w:rsidRPr="008E705A">
        <w:rPr>
          <w:rFonts w:ascii="Times New Roman" w:hAnsi="Times New Roman" w:cs="Times New Roman"/>
          <w:color w:val="000000" w:themeColor="text1"/>
          <w:sz w:val="24"/>
          <w:szCs w:val="24"/>
        </w:rPr>
        <w:t>. Rawamangun, Jakarta : Kencana Prenada Media Group.</w:t>
      </w:r>
    </w:p>
    <w:p w:rsidR="00DB24F3" w:rsidRDefault="00DB24F3" w:rsidP="00DB24F3">
      <w:pPr>
        <w:spacing w:after="0" w:line="36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Hatch, E &amp; Farhadi. (1982)</w:t>
      </w:r>
      <w:r w:rsidRPr="00695B82">
        <w:rPr>
          <w:rFonts w:ascii="Times New Roman" w:eastAsia="Times New Roman" w:hAnsi="Times New Roman" w:cs="Times New Roman"/>
          <w:sz w:val="24"/>
          <w:szCs w:val="24"/>
          <w:lang w:eastAsia="id-ID"/>
        </w:rPr>
        <w:t xml:space="preserve">. </w:t>
      </w:r>
      <w:r w:rsidRPr="00B533F3">
        <w:rPr>
          <w:rFonts w:ascii="Times New Roman" w:eastAsia="Times New Roman" w:hAnsi="Times New Roman" w:cs="Times New Roman"/>
          <w:i/>
          <w:sz w:val="24"/>
          <w:szCs w:val="24"/>
          <w:lang w:eastAsia="id-ID"/>
        </w:rPr>
        <w:t>Research Design And Statistic For Applied Linguistics</w:t>
      </w:r>
      <w:r w:rsidRPr="00695B82">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London: Newbury House Publisher,  Inc</w:t>
      </w:r>
      <w:r>
        <w:rPr>
          <w:rFonts w:ascii="Times New Roman" w:eastAsia="Times New Roman" w:hAnsi="Times New Roman" w:cs="Times New Roman"/>
          <w:sz w:val="24"/>
          <w:szCs w:val="24"/>
          <w:lang w:eastAsia="id-ID"/>
        </w:rPr>
        <w:t>.</w:t>
      </w:r>
    </w:p>
    <w:p w:rsidR="00DB24F3" w:rsidRPr="005423C0" w:rsidRDefault="00DB24F3" w:rsidP="00DB24F3">
      <w:pPr>
        <w:spacing w:after="0" w:line="360" w:lineRule="auto"/>
        <w:ind w:left="851" w:hanging="851"/>
        <w:jc w:val="both"/>
        <w:rPr>
          <w:rFonts w:ascii="Times New Roman" w:hAnsi="Times New Roman" w:cs="Times New Roman"/>
          <w:sz w:val="24"/>
          <w:szCs w:val="24"/>
        </w:rPr>
      </w:pPr>
      <w:r w:rsidRPr="006F1D32">
        <w:rPr>
          <w:rFonts w:ascii="Times New Roman" w:hAnsi="Times New Roman" w:cs="Times New Roman"/>
          <w:sz w:val="24"/>
          <w:szCs w:val="24"/>
        </w:rPr>
        <w:t>Sutomo. (1985)</w:t>
      </w:r>
      <w:r w:rsidRPr="006F1D32">
        <w:rPr>
          <w:rFonts w:ascii="Times New Roman" w:hAnsi="Times New Roman" w:cs="Times New Roman"/>
          <w:i/>
          <w:sz w:val="24"/>
          <w:szCs w:val="24"/>
        </w:rPr>
        <w:t>. Teknik Penelitian dan Pendidikan</w:t>
      </w:r>
      <w:r w:rsidRPr="006F1D32">
        <w:rPr>
          <w:rFonts w:ascii="Times New Roman" w:hAnsi="Times New Roman" w:cs="Times New Roman"/>
          <w:sz w:val="24"/>
          <w:szCs w:val="24"/>
        </w:rPr>
        <w:t>. Surabaya: Bina Ilmu.</w:t>
      </w:r>
    </w:p>
    <w:p w:rsidR="005423C0" w:rsidRPr="005423C0" w:rsidRDefault="005423C0" w:rsidP="00DB24F3">
      <w:pPr>
        <w:spacing w:after="0" w:line="360" w:lineRule="auto"/>
        <w:ind w:firstLine="426"/>
        <w:jc w:val="both"/>
        <w:rPr>
          <w:rFonts w:ascii="Times New Roman" w:hAnsi="Times New Roman" w:cs="Times New Roman"/>
          <w:sz w:val="24"/>
          <w:szCs w:val="24"/>
        </w:rPr>
      </w:pPr>
    </w:p>
    <w:sectPr w:rsidR="005423C0" w:rsidRPr="005423C0" w:rsidSect="00BE08F4">
      <w:footerReference w:type="default" r:id="rId8"/>
      <w:footerReference w:type="first" r:id="rId9"/>
      <w:pgSz w:w="11906" w:h="16838"/>
      <w:pgMar w:top="1440" w:right="1440" w:bottom="1440" w:left="1588" w:header="709" w:footer="709"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E31" w:rsidRDefault="00B32E31" w:rsidP="00022C10">
      <w:pPr>
        <w:spacing w:after="0" w:line="240" w:lineRule="auto"/>
      </w:pPr>
      <w:r>
        <w:separator/>
      </w:r>
    </w:p>
  </w:endnote>
  <w:endnote w:type="continuationSeparator" w:id="0">
    <w:p w:rsidR="00B32E31" w:rsidRDefault="00B32E31" w:rsidP="00022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idi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658"/>
      <w:docPartObj>
        <w:docPartGallery w:val="Page Numbers (Bottom of Page)"/>
        <w:docPartUnique/>
      </w:docPartObj>
    </w:sdtPr>
    <w:sdtContent>
      <w:p w:rsidR="00C312CA" w:rsidRDefault="00C312CA">
        <w:pPr>
          <w:pStyle w:val="Footer"/>
          <w:jc w:val="right"/>
        </w:pPr>
      </w:p>
      <w:tbl>
        <w:tblPr>
          <w:tblW w:w="5000" w:type="pct"/>
          <w:tblCellMar>
            <w:top w:w="72" w:type="dxa"/>
            <w:left w:w="115" w:type="dxa"/>
            <w:bottom w:w="72" w:type="dxa"/>
            <w:right w:w="115" w:type="dxa"/>
          </w:tblCellMar>
          <w:tblLook w:val="04A0"/>
        </w:tblPr>
        <w:tblGrid>
          <w:gridCol w:w="8197"/>
          <w:gridCol w:w="911"/>
        </w:tblGrid>
        <w:tr w:rsidR="00C312CA" w:rsidRPr="005B02F1" w:rsidTr="003326F5">
          <w:tc>
            <w:tcPr>
              <w:tcW w:w="4500" w:type="pct"/>
              <w:tcBorders>
                <w:top w:val="single" w:sz="4" w:space="0" w:color="000000" w:themeColor="text1"/>
              </w:tcBorders>
            </w:tcPr>
            <w:p w:rsidR="00C312CA" w:rsidRPr="008B6516" w:rsidRDefault="006F3B56" w:rsidP="00920AE6">
              <w:pPr>
                <w:pStyle w:val="Footer"/>
                <w:rPr>
                  <w:rFonts w:ascii="Times New Roman" w:hAnsi="Times New Roman" w:cs="Times New Roman"/>
                  <w:sz w:val="18"/>
                  <w:szCs w:val="24"/>
                </w:rPr>
              </w:pPr>
              <w:sdt>
                <w:sdtPr>
                  <w:rPr>
                    <w:rFonts w:ascii="Times New Roman" w:eastAsiaTheme="majorEastAsia" w:hAnsi="Times New Roman" w:cs="Times New Roman"/>
                    <w:b/>
                    <w:sz w:val="18"/>
                  </w:rPr>
                  <w:alias w:val="Company"/>
                  <w:id w:val="2477232"/>
                  <w:dataBinding w:prefixMappings="xmlns:ns0='http://schemas.openxmlformats.org/officeDocument/2006/extended-properties'" w:xpath="/ns0:Properties[1]/ns0:Company[1]" w:storeItemID="{6668398D-A668-4E3E-A5EB-62B293D839F1}"/>
                  <w:text/>
                </w:sdtPr>
                <w:sdtContent>
                  <w:r w:rsidR="00C312CA" w:rsidRPr="008B6516">
                    <w:rPr>
                      <w:rFonts w:ascii="Times New Roman" w:eastAsiaTheme="majorEastAsia" w:hAnsi="Times New Roman" w:cs="Times New Roman"/>
                      <w:b/>
                      <w:sz w:val="18"/>
                    </w:rPr>
                    <w:t xml:space="preserve">Tadulako University                                                                                                                   </w:t>
                  </w:r>
                  <w:r w:rsidR="000C3308">
                    <w:rPr>
                      <w:rFonts w:ascii="Times New Roman" w:eastAsiaTheme="majorEastAsia" w:hAnsi="Times New Roman" w:cs="Times New Roman"/>
                      <w:b/>
                      <w:sz w:val="18"/>
                    </w:rPr>
                    <w:t>tiara</w:t>
                  </w:r>
                  <w:r w:rsidR="00920AE6">
                    <w:rPr>
                      <w:rFonts w:ascii="Times New Roman" w:eastAsiaTheme="majorEastAsia" w:hAnsi="Times New Roman" w:cs="Times New Roman"/>
                      <w:b/>
                      <w:sz w:val="18"/>
                    </w:rPr>
                    <w:t>_</w:t>
                  </w:r>
                  <w:r w:rsidR="00C312CA" w:rsidRPr="008B6516">
                    <w:rPr>
                      <w:rFonts w:ascii="Times New Roman" w:eastAsiaTheme="majorEastAsia" w:hAnsi="Times New Roman" w:cs="Times New Roman"/>
                      <w:b/>
                      <w:sz w:val="18"/>
                    </w:rPr>
                    <w:t>tiffani@ymail.com | e-journal of English Language Teaching Society (ELTS) Vol.   No</w:t>
                  </w:r>
                </w:sdtContent>
              </w:sdt>
            </w:p>
          </w:tc>
          <w:tc>
            <w:tcPr>
              <w:tcW w:w="500" w:type="pct"/>
              <w:tcBorders>
                <w:top w:val="single" w:sz="4" w:space="0" w:color="C0504D" w:themeColor="accent2"/>
              </w:tcBorders>
              <w:shd w:val="clear" w:color="auto" w:fill="943634" w:themeFill="accent2" w:themeFillShade="BF"/>
            </w:tcPr>
            <w:p w:rsidR="00C312CA" w:rsidRPr="005B02F1" w:rsidRDefault="006F3B56" w:rsidP="003326F5">
              <w:pPr>
                <w:pStyle w:val="Header"/>
                <w:rPr>
                  <w:rFonts w:ascii="Times New Roman" w:hAnsi="Times New Roman" w:cs="Times New Roman"/>
                  <w:color w:val="FFFFFF" w:themeColor="background1"/>
                  <w:sz w:val="24"/>
                  <w:szCs w:val="24"/>
                </w:rPr>
              </w:pPr>
              <w:r w:rsidRPr="006F3B56">
                <w:rPr>
                  <w:rFonts w:ascii="Times New Roman" w:hAnsi="Times New Roman" w:cs="Times New Roman"/>
                  <w:sz w:val="24"/>
                  <w:szCs w:val="24"/>
                </w:rPr>
                <w:fldChar w:fldCharType="begin"/>
              </w:r>
              <w:r w:rsidR="00C312CA" w:rsidRPr="005B02F1">
                <w:rPr>
                  <w:rFonts w:ascii="Times New Roman" w:hAnsi="Times New Roman" w:cs="Times New Roman"/>
                  <w:sz w:val="24"/>
                  <w:szCs w:val="24"/>
                </w:rPr>
                <w:instrText xml:space="preserve"> PAGE   \* MERGEFORMAT </w:instrText>
              </w:r>
              <w:r w:rsidRPr="006F3B56">
                <w:rPr>
                  <w:rFonts w:ascii="Times New Roman" w:hAnsi="Times New Roman" w:cs="Times New Roman"/>
                  <w:sz w:val="24"/>
                  <w:szCs w:val="24"/>
                </w:rPr>
                <w:fldChar w:fldCharType="separate"/>
              </w:r>
              <w:r w:rsidR="00D722C3" w:rsidRPr="00D722C3">
                <w:rPr>
                  <w:rFonts w:ascii="Times New Roman" w:hAnsi="Times New Roman" w:cs="Times New Roman"/>
                  <w:noProof/>
                  <w:color w:val="FFFFFF" w:themeColor="background1"/>
                  <w:sz w:val="24"/>
                  <w:szCs w:val="24"/>
                </w:rPr>
                <w:t>1</w:t>
              </w:r>
              <w:r w:rsidRPr="005B02F1">
                <w:rPr>
                  <w:rFonts w:ascii="Times New Roman" w:hAnsi="Times New Roman" w:cs="Times New Roman"/>
                  <w:noProof/>
                  <w:color w:val="FFFFFF" w:themeColor="background1"/>
                  <w:sz w:val="24"/>
                  <w:szCs w:val="24"/>
                </w:rPr>
                <w:fldChar w:fldCharType="end"/>
              </w:r>
            </w:p>
          </w:tc>
        </w:tr>
      </w:tbl>
      <w:p w:rsidR="00C312CA" w:rsidRDefault="006F3B56">
        <w:pPr>
          <w:pStyle w:val="Footer"/>
          <w:jc w:val="right"/>
        </w:pPr>
      </w:p>
    </w:sdtContent>
  </w:sdt>
  <w:p w:rsidR="00C312CA" w:rsidRDefault="00C31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9687"/>
      <w:docPartObj>
        <w:docPartGallery w:val="Page Numbers (Bottom of Page)"/>
        <w:docPartUnique/>
      </w:docPartObj>
    </w:sdtPr>
    <w:sdtEndPr>
      <w:rPr>
        <w:rFonts w:ascii="Times New Roman" w:hAnsi="Times New Roman" w:cs="Times New Roman"/>
        <w:sz w:val="24"/>
      </w:rPr>
    </w:sdtEndPr>
    <w:sdtContent>
      <w:p w:rsidR="00C312CA" w:rsidRPr="001C222F" w:rsidRDefault="00C312CA">
        <w:pPr>
          <w:pStyle w:val="Footer"/>
          <w:jc w:val="center"/>
          <w:rPr>
            <w:rFonts w:ascii="Times New Roman" w:hAnsi="Times New Roman" w:cs="Times New Roman"/>
            <w:sz w:val="24"/>
          </w:rPr>
        </w:pPr>
      </w:p>
      <w:tbl>
        <w:tblPr>
          <w:tblW w:w="5000" w:type="pct"/>
          <w:tblCellMar>
            <w:top w:w="72" w:type="dxa"/>
            <w:left w:w="115" w:type="dxa"/>
            <w:bottom w:w="72" w:type="dxa"/>
            <w:right w:w="115" w:type="dxa"/>
          </w:tblCellMar>
          <w:tblLook w:val="04A0"/>
        </w:tblPr>
        <w:tblGrid>
          <w:gridCol w:w="8197"/>
          <w:gridCol w:w="911"/>
        </w:tblGrid>
        <w:tr w:rsidR="00C312CA" w:rsidRPr="005B02F1" w:rsidTr="00022C10">
          <w:tc>
            <w:tcPr>
              <w:tcW w:w="4500" w:type="pct"/>
              <w:tcBorders>
                <w:top w:val="single" w:sz="4" w:space="0" w:color="000000" w:themeColor="text1"/>
              </w:tcBorders>
            </w:tcPr>
            <w:p w:rsidR="00C312CA" w:rsidRPr="005B02F1" w:rsidRDefault="006F3B56" w:rsidP="00022C10">
              <w:pPr>
                <w:pStyle w:val="Footer"/>
                <w:rPr>
                  <w:rFonts w:ascii="Times New Roman" w:hAnsi="Times New Roman" w:cs="Times New Roman"/>
                  <w:sz w:val="24"/>
                  <w:szCs w:val="24"/>
                </w:rPr>
              </w:pPr>
              <w:sdt>
                <w:sdtPr>
                  <w:rPr>
                    <w:rFonts w:ascii="Times New Roman" w:hAnsi="Times New Roman" w:cs="Times New Roman"/>
                    <w:sz w:val="24"/>
                    <w:szCs w:val="24"/>
                    <w:vertAlign w:val="superscript"/>
                  </w:rPr>
                  <w:alias w:val="Company"/>
                  <w:id w:val="-1608030501"/>
                  <w:dataBinding w:prefixMappings="xmlns:ns0='http://schemas.openxmlformats.org/officeDocument/2006/extended-properties'" w:xpath="/ns0:Properties[1]/ns0:Company[1]" w:storeItemID="{6668398D-A668-4E3E-A5EB-62B293D839F1}"/>
                  <w:text/>
                </w:sdtPr>
                <w:sdtContent>
                  <w:r w:rsidR="00920AE6">
                    <w:rPr>
                      <w:rFonts w:ascii="Times New Roman" w:hAnsi="Times New Roman" w:cs="Times New Roman"/>
                      <w:sz w:val="24"/>
                      <w:szCs w:val="24"/>
                      <w:vertAlign w:val="superscript"/>
                    </w:rPr>
                    <w:t>Tadulako University                                                                                                                   tiara_tiffani@ymail.com | e-journal of English Language Teaching Society (ELTS) Vol.   No</w:t>
                  </w:r>
                </w:sdtContent>
              </w:sdt>
            </w:p>
          </w:tc>
          <w:tc>
            <w:tcPr>
              <w:tcW w:w="500" w:type="pct"/>
              <w:tcBorders>
                <w:top w:val="single" w:sz="4" w:space="0" w:color="C0504D" w:themeColor="accent2"/>
              </w:tcBorders>
              <w:shd w:val="clear" w:color="auto" w:fill="943634" w:themeFill="accent2" w:themeFillShade="BF"/>
            </w:tcPr>
            <w:p w:rsidR="00C312CA" w:rsidRPr="005B02F1" w:rsidRDefault="006F3B56" w:rsidP="00022C10">
              <w:pPr>
                <w:pStyle w:val="Header"/>
                <w:rPr>
                  <w:rFonts w:ascii="Times New Roman" w:hAnsi="Times New Roman" w:cs="Times New Roman"/>
                  <w:color w:val="FFFFFF" w:themeColor="background1"/>
                  <w:sz w:val="24"/>
                  <w:szCs w:val="24"/>
                </w:rPr>
              </w:pPr>
              <w:r w:rsidRPr="006F3B56">
                <w:rPr>
                  <w:rFonts w:ascii="Times New Roman" w:hAnsi="Times New Roman" w:cs="Times New Roman"/>
                  <w:sz w:val="24"/>
                  <w:szCs w:val="24"/>
                </w:rPr>
                <w:fldChar w:fldCharType="begin"/>
              </w:r>
              <w:r w:rsidR="00C312CA" w:rsidRPr="005B02F1">
                <w:rPr>
                  <w:rFonts w:ascii="Times New Roman" w:hAnsi="Times New Roman" w:cs="Times New Roman"/>
                  <w:sz w:val="24"/>
                  <w:szCs w:val="24"/>
                </w:rPr>
                <w:instrText xml:space="preserve"> PAGE   \* MERGEFORMAT </w:instrText>
              </w:r>
              <w:r w:rsidRPr="006F3B56">
                <w:rPr>
                  <w:rFonts w:ascii="Times New Roman" w:hAnsi="Times New Roman" w:cs="Times New Roman"/>
                  <w:sz w:val="24"/>
                  <w:szCs w:val="24"/>
                </w:rPr>
                <w:fldChar w:fldCharType="separate"/>
              </w:r>
              <w:r w:rsidR="00C312CA" w:rsidRPr="00DE6243">
                <w:rPr>
                  <w:rFonts w:ascii="Times New Roman" w:hAnsi="Times New Roman" w:cs="Times New Roman"/>
                  <w:noProof/>
                  <w:color w:val="FFFFFF" w:themeColor="background1"/>
                  <w:sz w:val="24"/>
                  <w:szCs w:val="24"/>
                </w:rPr>
                <w:t>1</w:t>
              </w:r>
              <w:r w:rsidRPr="005B02F1">
                <w:rPr>
                  <w:rFonts w:ascii="Times New Roman" w:hAnsi="Times New Roman" w:cs="Times New Roman"/>
                  <w:noProof/>
                  <w:color w:val="FFFFFF" w:themeColor="background1"/>
                  <w:sz w:val="24"/>
                  <w:szCs w:val="24"/>
                </w:rPr>
                <w:fldChar w:fldCharType="end"/>
              </w:r>
            </w:p>
          </w:tc>
        </w:tr>
      </w:tbl>
      <w:p w:rsidR="00C312CA" w:rsidRPr="001C222F" w:rsidRDefault="006F3B56">
        <w:pPr>
          <w:pStyle w:val="Footer"/>
          <w:jc w:val="center"/>
          <w:rPr>
            <w:rFonts w:ascii="Times New Roman" w:hAnsi="Times New Roman" w:cs="Times New Roman"/>
            <w:sz w:val="24"/>
          </w:rPr>
        </w:pPr>
      </w:p>
    </w:sdtContent>
  </w:sdt>
  <w:p w:rsidR="00C312CA" w:rsidRDefault="00C31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E31" w:rsidRDefault="00B32E31" w:rsidP="00022C10">
      <w:pPr>
        <w:spacing w:after="0" w:line="240" w:lineRule="auto"/>
      </w:pPr>
      <w:r>
        <w:separator/>
      </w:r>
    </w:p>
  </w:footnote>
  <w:footnote w:type="continuationSeparator" w:id="0">
    <w:p w:rsidR="00B32E31" w:rsidRDefault="00B32E31" w:rsidP="00022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2B52"/>
    <w:multiLevelType w:val="hybridMultilevel"/>
    <w:tmpl w:val="68E6CA4A"/>
    <w:lvl w:ilvl="0" w:tplc="A394E22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A914AB0"/>
    <w:multiLevelType w:val="hybridMultilevel"/>
    <w:tmpl w:val="F554591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38974645"/>
    <w:multiLevelType w:val="hybridMultilevel"/>
    <w:tmpl w:val="3E8AB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404E20"/>
    <w:multiLevelType w:val="hybridMultilevel"/>
    <w:tmpl w:val="D39243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6E21BD"/>
    <w:multiLevelType w:val="hybridMultilevel"/>
    <w:tmpl w:val="0B225306"/>
    <w:lvl w:ilvl="0" w:tplc="20501B3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9025BF4"/>
    <w:multiLevelType w:val="hybridMultilevel"/>
    <w:tmpl w:val="DCC03DB0"/>
    <w:lvl w:ilvl="0" w:tplc="2CC04418">
      <w:start w:val="1"/>
      <w:numFmt w:val="decimal"/>
      <w:lvlText w:val="%1."/>
      <w:lvlJc w:val="left"/>
      <w:pPr>
        <w:ind w:left="43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FB5F6E"/>
    <w:multiLevelType w:val="hybridMultilevel"/>
    <w:tmpl w:val="974CA908"/>
    <w:lvl w:ilvl="0" w:tplc="A394E22C">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7">
    <w:nsid w:val="6B4C1378"/>
    <w:multiLevelType w:val="hybridMultilevel"/>
    <w:tmpl w:val="7940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C25012"/>
    <w:multiLevelType w:val="hybridMultilevel"/>
    <w:tmpl w:val="177C3916"/>
    <w:lvl w:ilvl="0" w:tplc="20501B3A">
      <w:start w:val="1"/>
      <w:numFmt w:val="bullet"/>
      <w:lvlText w:val=""/>
      <w:lvlJc w:val="left"/>
      <w:pPr>
        <w:ind w:left="78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CD53A67"/>
    <w:multiLevelType w:val="hybridMultilevel"/>
    <w:tmpl w:val="190E7D20"/>
    <w:lvl w:ilvl="0" w:tplc="04210001">
      <w:start w:val="1"/>
      <w:numFmt w:val="bullet"/>
      <w:lvlText w:val=""/>
      <w:lvlJc w:val="left"/>
      <w:pPr>
        <w:ind w:left="930" w:hanging="360"/>
      </w:pPr>
      <w:rPr>
        <w:rFonts w:ascii="Symbol" w:hAnsi="Symbol" w:hint="default"/>
      </w:rPr>
    </w:lvl>
    <w:lvl w:ilvl="1" w:tplc="04210003" w:tentative="1">
      <w:start w:val="1"/>
      <w:numFmt w:val="bullet"/>
      <w:lvlText w:val="o"/>
      <w:lvlJc w:val="left"/>
      <w:pPr>
        <w:ind w:left="1650" w:hanging="360"/>
      </w:pPr>
      <w:rPr>
        <w:rFonts w:ascii="Courier New" w:hAnsi="Courier New" w:cs="Courier New" w:hint="default"/>
      </w:rPr>
    </w:lvl>
    <w:lvl w:ilvl="2" w:tplc="04210005" w:tentative="1">
      <w:start w:val="1"/>
      <w:numFmt w:val="bullet"/>
      <w:lvlText w:val=""/>
      <w:lvlJc w:val="left"/>
      <w:pPr>
        <w:ind w:left="2370" w:hanging="360"/>
      </w:pPr>
      <w:rPr>
        <w:rFonts w:ascii="Wingdings" w:hAnsi="Wingdings" w:hint="default"/>
      </w:rPr>
    </w:lvl>
    <w:lvl w:ilvl="3" w:tplc="04210001" w:tentative="1">
      <w:start w:val="1"/>
      <w:numFmt w:val="bullet"/>
      <w:lvlText w:val=""/>
      <w:lvlJc w:val="left"/>
      <w:pPr>
        <w:ind w:left="3090" w:hanging="360"/>
      </w:pPr>
      <w:rPr>
        <w:rFonts w:ascii="Symbol" w:hAnsi="Symbol" w:hint="default"/>
      </w:rPr>
    </w:lvl>
    <w:lvl w:ilvl="4" w:tplc="04210003" w:tentative="1">
      <w:start w:val="1"/>
      <w:numFmt w:val="bullet"/>
      <w:lvlText w:val="o"/>
      <w:lvlJc w:val="left"/>
      <w:pPr>
        <w:ind w:left="3810" w:hanging="360"/>
      </w:pPr>
      <w:rPr>
        <w:rFonts w:ascii="Courier New" w:hAnsi="Courier New" w:cs="Courier New" w:hint="default"/>
      </w:rPr>
    </w:lvl>
    <w:lvl w:ilvl="5" w:tplc="04210005" w:tentative="1">
      <w:start w:val="1"/>
      <w:numFmt w:val="bullet"/>
      <w:lvlText w:val=""/>
      <w:lvlJc w:val="left"/>
      <w:pPr>
        <w:ind w:left="4530" w:hanging="360"/>
      </w:pPr>
      <w:rPr>
        <w:rFonts w:ascii="Wingdings" w:hAnsi="Wingdings" w:hint="default"/>
      </w:rPr>
    </w:lvl>
    <w:lvl w:ilvl="6" w:tplc="04210001" w:tentative="1">
      <w:start w:val="1"/>
      <w:numFmt w:val="bullet"/>
      <w:lvlText w:val=""/>
      <w:lvlJc w:val="left"/>
      <w:pPr>
        <w:ind w:left="5250" w:hanging="360"/>
      </w:pPr>
      <w:rPr>
        <w:rFonts w:ascii="Symbol" w:hAnsi="Symbol" w:hint="default"/>
      </w:rPr>
    </w:lvl>
    <w:lvl w:ilvl="7" w:tplc="04210003" w:tentative="1">
      <w:start w:val="1"/>
      <w:numFmt w:val="bullet"/>
      <w:lvlText w:val="o"/>
      <w:lvlJc w:val="left"/>
      <w:pPr>
        <w:ind w:left="5970" w:hanging="360"/>
      </w:pPr>
      <w:rPr>
        <w:rFonts w:ascii="Courier New" w:hAnsi="Courier New" w:cs="Courier New" w:hint="default"/>
      </w:rPr>
    </w:lvl>
    <w:lvl w:ilvl="8" w:tplc="04210005" w:tentative="1">
      <w:start w:val="1"/>
      <w:numFmt w:val="bullet"/>
      <w:lvlText w:val=""/>
      <w:lvlJc w:val="left"/>
      <w:pPr>
        <w:ind w:left="6690" w:hanging="360"/>
      </w:pPr>
      <w:rPr>
        <w:rFonts w:ascii="Wingdings" w:hAnsi="Wingdings" w:hint="default"/>
      </w:rPr>
    </w:lvl>
  </w:abstractNum>
  <w:abstractNum w:abstractNumId="10">
    <w:nsid w:val="7EF125EF"/>
    <w:multiLevelType w:val="hybridMultilevel"/>
    <w:tmpl w:val="F3AA6C2E"/>
    <w:lvl w:ilvl="0" w:tplc="8A5A12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9"/>
  </w:num>
  <w:num w:numId="6">
    <w:abstractNumId w:val="2"/>
  </w:num>
  <w:num w:numId="7">
    <w:abstractNumId w:val="3"/>
  </w:num>
  <w:num w:numId="8">
    <w:abstractNumId w:val="6"/>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022C10"/>
    <w:rsid w:val="00022C10"/>
    <w:rsid w:val="000448D4"/>
    <w:rsid w:val="000A1830"/>
    <w:rsid w:val="000C3308"/>
    <w:rsid w:val="001076EA"/>
    <w:rsid w:val="00112FF5"/>
    <w:rsid w:val="0015628D"/>
    <w:rsid w:val="00191C67"/>
    <w:rsid w:val="001A4CC6"/>
    <w:rsid w:val="001B0CCE"/>
    <w:rsid w:val="00210AA3"/>
    <w:rsid w:val="0025420B"/>
    <w:rsid w:val="00287E94"/>
    <w:rsid w:val="002A0641"/>
    <w:rsid w:val="002A06F5"/>
    <w:rsid w:val="00307FDC"/>
    <w:rsid w:val="003239BB"/>
    <w:rsid w:val="003326F5"/>
    <w:rsid w:val="00334E1E"/>
    <w:rsid w:val="00387A7E"/>
    <w:rsid w:val="0039601C"/>
    <w:rsid w:val="003C37F0"/>
    <w:rsid w:val="003C5C74"/>
    <w:rsid w:val="003D1D95"/>
    <w:rsid w:val="003E47EF"/>
    <w:rsid w:val="004220E6"/>
    <w:rsid w:val="00423CB9"/>
    <w:rsid w:val="00451B70"/>
    <w:rsid w:val="004539CD"/>
    <w:rsid w:val="00460109"/>
    <w:rsid w:val="00480ECB"/>
    <w:rsid w:val="004A048D"/>
    <w:rsid w:val="004A4A79"/>
    <w:rsid w:val="004A77BE"/>
    <w:rsid w:val="004B3E27"/>
    <w:rsid w:val="004B7867"/>
    <w:rsid w:val="005423C0"/>
    <w:rsid w:val="00545825"/>
    <w:rsid w:val="00576C15"/>
    <w:rsid w:val="00577627"/>
    <w:rsid w:val="00597500"/>
    <w:rsid w:val="005A4840"/>
    <w:rsid w:val="0067269A"/>
    <w:rsid w:val="006A6B11"/>
    <w:rsid w:val="006F3B56"/>
    <w:rsid w:val="006F4773"/>
    <w:rsid w:val="007112E7"/>
    <w:rsid w:val="00711C0C"/>
    <w:rsid w:val="00727A46"/>
    <w:rsid w:val="00732553"/>
    <w:rsid w:val="007361F5"/>
    <w:rsid w:val="00755BBF"/>
    <w:rsid w:val="007D1FAF"/>
    <w:rsid w:val="007E07AF"/>
    <w:rsid w:val="00821994"/>
    <w:rsid w:val="008350A7"/>
    <w:rsid w:val="00847DE5"/>
    <w:rsid w:val="00861F7F"/>
    <w:rsid w:val="008B6516"/>
    <w:rsid w:val="008C4EEA"/>
    <w:rsid w:val="008D15C0"/>
    <w:rsid w:val="008F16F2"/>
    <w:rsid w:val="00920AE6"/>
    <w:rsid w:val="009256C6"/>
    <w:rsid w:val="00987377"/>
    <w:rsid w:val="00987553"/>
    <w:rsid w:val="00996856"/>
    <w:rsid w:val="009A54E8"/>
    <w:rsid w:val="009B068D"/>
    <w:rsid w:val="009B2DEB"/>
    <w:rsid w:val="009E571E"/>
    <w:rsid w:val="00A23D3B"/>
    <w:rsid w:val="00A309D2"/>
    <w:rsid w:val="00A35364"/>
    <w:rsid w:val="00A659EA"/>
    <w:rsid w:val="00A7396E"/>
    <w:rsid w:val="00AB0456"/>
    <w:rsid w:val="00AE43CF"/>
    <w:rsid w:val="00AE4995"/>
    <w:rsid w:val="00B10119"/>
    <w:rsid w:val="00B32E31"/>
    <w:rsid w:val="00B47E4E"/>
    <w:rsid w:val="00B6489D"/>
    <w:rsid w:val="00B75C21"/>
    <w:rsid w:val="00BB5ACF"/>
    <w:rsid w:val="00BE08F4"/>
    <w:rsid w:val="00BE1C81"/>
    <w:rsid w:val="00BE3FA9"/>
    <w:rsid w:val="00C1340F"/>
    <w:rsid w:val="00C312CA"/>
    <w:rsid w:val="00C34A75"/>
    <w:rsid w:val="00C43857"/>
    <w:rsid w:val="00CC0C93"/>
    <w:rsid w:val="00CF25F0"/>
    <w:rsid w:val="00D63C3F"/>
    <w:rsid w:val="00D722C3"/>
    <w:rsid w:val="00D90BE0"/>
    <w:rsid w:val="00DB24F3"/>
    <w:rsid w:val="00DD18D3"/>
    <w:rsid w:val="00DD31BD"/>
    <w:rsid w:val="00DD3312"/>
    <w:rsid w:val="00DE517D"/>
    <w:rsid w:val="00E5648D"/>
    <w:rsid w:val="00E927E7"/>
    <w:rsid w:val="00EA03B9"/>
    <w:rsid w:val="00ED1C2B"/>
    <w:rsid w:val="00F22F4F"/>
    <w:rsid w:val="00F31B2A"/>
    <w:rsid w:val="00F53F6A"/>
    <w:rsid w:val="00F62C05"/>
    <w:rsid w:val="00F80D41"/>
    <w:rsid w:val="00F851A9"/>
    <w:rsid w:val="00FA25D4"/>
    <w:rsid w:val="00FA5A98"/>
    <w:rsid w:val="00FD7992"/>
    <w:rsid w:val="00FF08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10"/>
  </w:style>
  <w:style w:type="paragraph" w:styleId="Footer">
    <w:name w:val="footer"/>
    <w:basedOn w:val="Normal"/>
    <w:link w:val="FooterChar"/>
    <w:uiPriority w:val="99"/>
    <w:unhideWhenUsed/>
    <w:rsid w:val="0002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10"/>
  </w:style>
  <w:style w:type="paragraph" w:styleId="ListParagraph">
    <w:name w:val="List Paragraph"/>
    <w:aliases w:val="Body of text"/>
    <w:basedOn w:val="Normal"/>
    <w:link w:val="ListParagraphChar"/>
    <w:uiPriority w:val="34"/>
    <w:qFormat/>
    <w:rsid w:val="00022C10"/>
    <w:pPr>
      <w:ind w:left="720"/>
      <w:contextualSpacing/>
    </w:pPr>
  </w:style>
  <w:style w:type="character" w:customStyle="1" w:styleId="ListParagraphChar">
    <w:name w:val="List Paragraph Char"/>
    <w:aliases w:val="Body of text Char"/>
    <w:link w:val="ListParagraph"/>
    <w:uiPriority w:val="34"/>
    <w:locked/>
    <w:rsid w:val="00022C10"/>
  </w:style>
  <w:style w:type="character" w:customStyle="1" w:styleId="hps">
    <w:name w:val="hps"/>
    <w:basedOn w:val="DefaultParagraphFont"/>
    <w:rsid w:val="00022C10"/>
  </w:style>
  <w:style w:type="paragraph" w:styleId="NoSpacing">
    <w:name w:val="No Spacing"/>
    <w:uiPriority w:val="1"/>
    <w:qFormat/>
    <w:rsid w:val="00022C10"/>
    <w:pPr>
      <w:spacing w:after="0" w:line="240" w:lineRule="auto"/>
    </w:pPr>
  </w:style>
  <w:style w:type="character" w:customStyle="1" w:styleId="contributors">
    <w:name w:val="contributors"/>
    <w:basedOn w:val="DefaultParagraphFont"/>
    <w:rsid w:val="00022C10"/>
  </w:style>
  <w:style w:type="paragraph" w:styleId="BalloonText">
    <w:name w:val="Balloon Text"/>
    <w:basedOn w:val="Normal"/>
    <w:link w:val="BalloonTextChar"/>
    <w:uiPriority w:val="99"/>
    <w:semiHidden/>
    <w:unhideWhenUsed/>
    <w:rsid w:val="0002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10"/>
    <w:rPr>
      <w:rFonts w:ascii="Tahoma" w:hAnsi="Tahoma" w:cs="Tahoma"/>
      <w:sz w:val="16"/>
      <w:szCs w:val="16"/>
    </w:rPr>
  </w:style>
  <w:style w:type="table" w:styleId="TableGrid">
    <w:name w:val="Table Grid"/>
    <w:basedOn w:val="TableNormal"/>
    <w:uiPriority w:val="59"/>
    <w:rsid w:val="0002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56C6"/>
    <w:pPr>
      <w:spacing w:before="100" w:beforeAutospacing="1" w:after="100" w:afterAutospacing="1" w:line="240" w:lineRule="auto"/>
      <w:jc w:val="both"/>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7FAE6-64E1-408E-A247-89CB2739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12</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Tadulako University                                                                                                                   tiara_tiffani@ymail.com | e-journal of English Language Teaching Society (ELTS) Vol.   No</Company>
  <LinksUpToDate>false</LinksUpToDate>
  <CharactersWithSpaces>24534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dc:creator>
  <cp:lastModifiedBy>tiara</cp:lastModifiedBy>
  <cp:revision>45</cp:revision>
  <cp:lastPrinted>2016-12-05T15:36:00Z</cp:lastPrinted>
  <dcterms:created xsi:type="dcterms:W3CDTF">2016-11-06T16:00:00Z</dcterms:created>
  <dcterms:modified xsi:type="dcterms:W3CDTF">2016-12-16T03:03:00Z</dcterms:modified>
</cp:coreProperties>
</file>